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690E" w14:textId="77777777" w:rsidR="0077299F" w:rsidRPr="00756A6E" w:rsidRDefault="00EE7D7F" w:rsidP="003D19BC">
      <w:r>
        <w:rPr>
          <w:noProof/>
          <w:sz w:val="40"/>
          <w:szCs w:val="40"/>
          <w:lang w:eastAsia="en-GB"/>
        </w:rPr>
        <mc:AlternateContent>
          <mc:Choice Requires="wps">
            <w:drawing>
              <wp:anchor distT="0" distB="0" distL="114300" distR="114300" simplePos="0" relativeHeight="251671552" behindDoc="0" locked="0" layoutInCell="1" allowOverlap="1" wp14:anchorId="3B7EB354" wp14:editId="06B277F5">
                <wp:simplePos x="0" y="0"/>
                <wp:positionH relativeFrom="column">
                  <wp:posOffset>-612775</wp:posOffset>
                </wp:positionH>
                <wp:positionV relativeFrom="paragraph">
                  <wp:posOffset>-135890</wp:posOffset>
                </wp:positionV>
                <wp:extent cx="2374900" cy="1272540"/>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272540"/>
                        </a:xfrm>
                        <a:prstGeom prst="rect">
                          <a:avLst/>
                        </a:prstGeom>
                        <a:solidFill>
                          <a:srgbClr val="FFFFFF"/>
                        </a:solidFill>
                        <a:ln w="9525">
                          <a:noFill/>
                          <a:miter lim="800000"/>
                          <a:headEnd/>
                          <a:tailEnd/>
                        </a:ln>
                      </wps:spPr>
                      <wps:txbx>
                        <w:txbxContent>
                          <w:p w14:paraId="59ED44A6" w14:textId="77777777" w:rsidR="003D19BC" w:rsidRDefault="003D19BC">
                            <w:r>
                              <w:object w:dxaOrig="2264" w:dyaOrig="1620" w14:anchorId="745A5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pt;height:81pt">
                                  <v:imagedata r:id="rId9" o:title=""/>
                                </v:shape>
                                <o:OLEObject Type="Embed" ProgID="WordPro.Document" ShapeID="_x0000_i1026" DrawAspect="Content" ObjectID="_1664779968" r:id="rId10">
                                  <o:FieldCodes>\s</o:FieldCodes>
                                </o:OLEObject>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7EB354" id="_x0000_t202" coordsize="21600,21600" o:spt="202" path="m,l,21600r21600,l21600,xe">
                <v:stroke joinstyle="miter"/>
                <v:path gradientshapeok="t" o:connecttype="rect"/>
              </v:shapetype>
              <v:shape id="Text Box 2" o:spid="_x0000_s1026" type="#_x0000_t202" style="position:absolute;margin-left:-48.25pt;margin-top:-10.7pt;width:187pt;height:100.2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BOHwIAABw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" stroked="f">
                <v:textbox style="mso-fit-shape-to-text:t">
                  <w:txbxContent>
                    <w:p w14:paraId="59ED44A6" w14:textId="77777777" w:rsidR="003D19BC" w:rsidRDefault="003D19BC">
                      <w:r>
                        <w:object w:dxaOrig="2264" w:dyaOrig="1620" w14:anchorId="745A5761">
                          <v:shape id="_x0000_i1026" type="#_x0000_t75" style="width:113.2pt;height:81pt">
                            <v:imagedata r:id="rId11" o:title=""/>
                          </v:shape>
                          <o:OLEObject Type="Embed" ProgID="WordPro.Document" ShapeID="_x0000_i1026" DrawAspect="Content" ObjectID="_1659533601" r:id="rId12">
                            <o:FieldCodes>\s</o:FieldCodes>
                          </o:OLEObject>
                        </w:object>
                      </w:r>
                    </w:p>
                  </w:txbxContent>
                </v:textbox>
              </v:shape>
            </w:pict>
          </mc:Fallback>
        </mc:AlternateContent>
      </w:r>
      <w:r w:rsidR="003D19BC">
        <w:t xml:space="preserve">                          </w:t>
      </w:r>
    </w:p>
    <w:p w14:paraId="3E13008C" w14:textId="77777777" w:rsidR="0077299F" w:rsidRPr="00756A6E" w:rsidRDefault="00454618" w:rsidP="0077299F">
      <w:pPr>
        <w:jc w:val="center"/>
      </w:pPr>
      <w:r>
        <w:rPr>
          <w:noProof/>
          <w:lang w:eastAsia="en-GB"/>
        </w:rPr>
        <mc:AlternateContent>
          <mc:Choice Requires="wps">
            <w:drawing>
              <wp:anchor distT="0" distB="0" distL="114300" distR="114300" simplePos="0" relativeHeight="251667456" behindDoc="0" locked="0" layoutInCell="1" allowOverlap="1" wp14:anchorId="07B0AEB3" wp14:editId="202AC173">
                <wp:simplePos x="0" y="0"/>
                <wp:positionH relativeFrom="column">
                  <wp:posOffset>1957705</wp:posOffset>
                </wp:positionH>
                <wp:positionV relativeFrom="paragraph">
                  <wp:posOffset>117476</wp:posOffset>
                </wp:positionV>
                <wp:extent cx="1800225" cy="1657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57350"/>
                        </a:xfrm>
                        <a:prstGeom prst="rect">
                          <a:avLst/>
                        </a:prstGeom>
                        <a:solidFill>
                          <a:srgbClr val="FFFFFF"/>
                        </a:solidFill>
                        <a:ln w="9525">
                          <a:solidFill>
                            <a:srgbClr val="000000"/>
                          </a:solidFill>
                          <a:miter lim="800000"/>
                          <a:headEnd/>
                          <a:tailEnd/>
                        </a:ln>
                      </wps:spPr>
                      <wps:txbx>
                        <w:txbxContent>
                          <w:p w14:paraId="150F2589" w14:textId="77777777" w:rsidR="003D19BC" w:rsidRDefault="00454618">
                            <w:r w:rsidRPr="00454618">
                              <w:rPr>
                                <w:noProof/>
                                <w:lang w:eastAsia="en-GB"/>
                              </w:rPr>
                              <w:drawing>
                                <wp:inline distT="0" distB="0" distL="0" distR="0" wp14:anchorId="48D70A71" wp14:editId="7CB86198">
                                  <wp:extent cx="1548130" cy="1548130"/>
                                  <wp:effectExtent l="0" t="0" r="0" b="0"/>
                                  <wp:docPr id="3" name="Picture 3" descr="H:\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wnloa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r w:rsidR="004672D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0AEB3" id="_x0000_s1027" type="#_x0000_t202" style="position:absolute;left:0;text-align:left;margin-left:154.15pt;margin-top:9.25pt;width:141.75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">
                <v:textbox>
                  <w:txbxContent>
                    <w:p w14:paraId="150F2589" w14:textId="77777777" w:rsidR="003D19BC" w:rsidRDefault="00454618">
                      <w:r w:rsidRPr="00454618">
                        <w:rPr>
                          <w:noProof/>
                          <w:lang w:eastAsia="en-GB"/>
                        </w:rPr>
                        <w:drawing>
                          <wp:inline distT="0" distB="0" distL="0" distR="0" wp14:anchorId="48D70A71" wp14:editId="7CB86198">
                            <wp:extent cx="1548130" cy="1548130"/>
                            <wp:effectExtent l="0" t="0" r="0" b="0"/>
                            <wp:docPr id="3" name="Picture 3" descr="H:\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wnlo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r w:rsidR="004672DA">
                        <w:t xml:space="preserve"> </w:t>
                      </w:r>
                    </w:p>
                  </w:txbxContent>
                </v:textbox>
              </v:shape>
            </w:pict>
          </mc:Fallback>
        </mc:AlternateContent>
      </w:r>
    </w:p>
    <w:p w14:paraId="7A08D91E" w14:textId="77777777" w:rsidR="003D19BC" w:rsidRPr="0017135D" w:rsidRDefault="003D19BC" w:rsidP="003D19BC">
      <w:pPr>
        <w:pStyle w:val="BrochureTitle"/>
        <w:jc w:val="center"/>
        <w:rPr>
          <w:rFonts w:ascii="Arial" w:hAnsi="Arial" w:cs="Arial"/>
          <w:color w:val="003300"/>
          <w:sz w:val="40"/>
          <w:szCs w:val="40"/>
        </w:rPr>
      </w:pPr>
    </w:p>
    <w:p w14:paraId="407E4112" w14:textId="77777777" w:rsidR="0077299F" w:rsidRPr="00756A6E" w:rsidRDefault="003D19BC" w:rsidP="003D19BC">
      <w:pPr>
        <w:jc w:val="center"/>
      </w:pPr>
      <w:r>
        <w:rPr>
          <w:noProof/>
          <w:lang w:eastAsia="en-GB"/>
        </w:rPr>
        <w:t xml:space="preserve"> </w:t>
      </w:r>
      <w:r w:rsidR="00EE7D7F">
        <w:rPr>
          <w:noProof/>
          <w:lang w:eastAsia="en-GB"/>
        </w:rPr>
        <mc:AlternateContent>
          <mc:Choice Requires="wps">
            <w:drawing>
              <wp:anchor distT="0" distB="0" distL="114300" distR="114300" simplePos="0" relativeHeight="251665408" behindDoc="0" locked="0" layoutInCell="1" allowOverlap="1" wp14:anchorId="234C2A00" wp14:editId="3BF417F1">
                <wp:simplePos x="0" y="0"/>
                <wp:positionH relativeFrom="margin">
                  <wp:posOffset>6569710</wp:posOffset>
                </wp:positionH>
                <wp:positionV relativeFrom="page">
                  <wp:posOffset>3362960</wp:posOffset>
                </wp:positionV>
                <wp:extent cx="2560320" cy="1043940"/>
                <wp:effectExtent l="0" t="0" r="0" b="381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43940"/>
                        </a:xfrm>
                        <a:prstGeom prst="rect">
                          <a:avLst/>
                        </a:prstGeom>
                        <a:solidFill>
                          <a:schemeClr val="accent3">
                            <a:lumMod val="40000"/>
                            <a:lumOff val="60000"/>
                          </a:schemeClr>
                        </a:solidFill>
                        <a:ln>
                          <a:noFill/>
                        </a:ln>
                      </wps:spPr>
                      <wps:txb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3B360F7C" w14:textId="77777777"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r w:rsidR="009917CB">
                                  <w:rPr>
                                    <w:rFonts w:asciiTheme="minorHAnsi" w:hAnsiTheme="minorHAnsi" w:cstheme="minorHAnsi"/>
                                    <w:color w:val="003300"/>
                                    <w:sz w:val="40"/>
                                    <w:szCs w:val="40"/>
                                    <w:lang w:val="en-GB"/>
                                  </w:rPr>
                                  <w:t>Council</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34C2A00" id="Text Box 11" o:spid="_x0000_s1028" type="#_x0000_t202" style="position:absolute;left:0;text-align:left;margin-left:517.3pt;margin-top:264.8pt;width:201.6pt;height: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" fillcolor="#d6e3bc [1302]" stroked="f">
                <v:textbo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3B360F7C" w14:textId="77777777"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r w:rsidR="009917CB">
                            <w:rPr>
                              <w:rFonts w:asciiTheme="minorHAnsi" w:hAnsiTheme="minorHAnsi" w:cstheme="minorHAnsi"/>
                              <w:color w:val="003300"/>
                              <w:sz w:val="40"/>
                              <w:szCs w:val="40"/>
                              <w:lang w:val="en-GB"/>
                            </w:rPr>
                            <w:t>Council</w:t>
                          </w:r>
                        </w:p>
                      </w:sdtContent>
                    </w:sdt>
                  </w:txbxContent>
                </v:textbox>
                <w10:wrap anchorx="margin" anchory="page"/>
              </v:shape>
            </w:pict>
          </mc:Fallback>
        </mc:AlternateContent>
      </w:r>
    </w:p>
    <w:p w14:paraId="46931C0A" w14:textId="77777777" w:rsidR="003D19BC" w:rsidRDefault="003D19BC" w:rsidP="003D19BC">
      <w:pPr>
        <w:jc w:val="center"/>
        <w:rPr>
          <w:sz w:val="40"/>
          <w:szCs w:val="40"/>
        </w:rPr>
      </w:pPr>
    </w:p>
    <w:p w14:paraId="14A796EF" w14:textId="77777777" w:rsidR="003D19BC" w:rsidRDefault="00EE7D7F" w:rsidP="003D19BC">
      <w:pPr>
        <w:jc w:val="center"/>
        <w:rPr>
          <w:sz w:val="40"/>
          <w:szCs w:val="40"/>
        </w:rPr>
      </w:pPr>
      <w:r>
        <w:rPr>
          <w:noProof/>
          <w:sz w:val="40"/>
          <w:szCs w:val="40"/>
          <w:lang w:eastAsia="en-GB"/>
        </w:rPr>
        <mc:AlternateContent>
          <mc:Choice Requires="wps">
            <w:drawing>
              <wp:anchor distT="0" distB="0" distL="114300" distR="114300" simplePos="0" relativeHeight="251669504" behindDoc="0" locked="0" layoutInCell="1" allowOverlap="1" wp14:anchorId="1E475F81" wp14:editId="3327A15E">
                <wp:simplePos x="0" y="0"/>
                <wp:positionH relativeFrom="column">
                  <wp:posOffset>764540</wp:posOffset>
                </wp:positionH>
                <wp:positionV relativeFrom="paragraph">
                  <wp:posOffset>273685</wp:posOffset>
                </wp:positionV>
                <wp:extent cx="3774440" cy="57531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575310"/>
                        </a:xfrm>
                        <a:prstGeom prst="rect">
                          <a:avLst/>
                        </a:prstGeom>
                        <a:solidFill>
                          <a:schemeClr val="accent4">
                            <a:lumMod val="20000"/>
                            <a:lumOff val="80000"/>
                          </a:schemeClr>
                        </a:solidFill>
                        <a:ln w="9525">
                          <a:noFill/>
                          <a:miter lim="800000"/>
                          <a:headEnd/>
                          <a:tailEnd/>
                        </a:ln>
                      </wps:spPr>
                      <wps:txbx>
                        <w:txbxContent>
                          <w:p w14:paraId="36CBE61A" w14:textId="77777777" w:rsidR="003D19BC" w:rsidRPr="003D19BC" w:rsidRDefault="005D7502" w:rsidP="009917CB">
                            <w:pPr>
                              <w:jc w:val="center"/>
                              <w:rPr>
                                <w:color w:val="7030A0"/>
                                <w:sz w:val="40"/>
                                <w:szCs w:val="40"/>
                              </w:rPr>
                            </w:pPr>
                            <w:r>
                              <w:rPr>
                                <w:color w:val="7030A0"/>
                                <w:sz w:val="40"/>
                                <w:szCs w:val="40"/>
                              </w:rPr>
                              <w:t>Linwood High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75F81" id="_x0000_s1029" type="#_x0000_t202" style="position:absolute;left:0;text-align:left;margin-left:60.2pt;margin-top:21.55pt;width:297.2pt;height:45.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" fillcolor="#e5dfec [663]" stroked="f">
                <v:textbox style="mso-fit-shape-to-text:t">
                  <w:txbxContent>
                    <w:p w14:paraId="36CBE61A" w14:textId="77777777" w:rsidR="003D19BC" w:rsidRPr="003D19BC" w:rsidRDefault="005D7502" w:rsidP="009917CB">
                      <w:pPr>
                        <w:jc w:val="center"/>
                        <w:rPr>
                          <w:color w:val="7030A0"/>
                          <w:sz w:val="40"/>
                          <w:szCs w:val="40"/>
                        </w:rPr>
                      </w:pPr>
                      <w:r>
                        <w:rPr>
                          <w:color w:val="7030A0"/>
                          <w:sz w:val="40"/>
                          <w:szCs w:val="40"/>
                        </w:rPr>
                        <w:t>Linwood High School</w:t>
                      </w:r>
                    </w:p>
                  </w:txbxContent>
                </v:textbox>
              </v:shape>
            </w:pict>
          </mc:Fallback>
        </mc:AlternateContent>
      </w:r>
    </w:p>
    <w:p w14:paraId="7C56067E" w14:textId="77777777" w:rsidR="003D19BC" w:rsidRDefault="003D19BC" w:rsidP="003D19BC">
      <w:pPr>
        <w:jc w:val="center"/>
        <w:rPr>
          <w:sz w:val="40"/>
          <w:szCs w:val="40"/>
        </w:rPr>
      </w:pPr>
    </w:p>
    <w:p w14:paraId="0B440E68" w14:textId="77777777" w:rsidR="00772BB4" w:rsidRDefault="00EE7D7F">
      <w:r>
        <w:rPr>
          <w:noProof/>
          <w:sz w:val="40"/>
          <w:szCs w:val="40"/>
          <w:lang w:eastAsia="en-GB"/>
        </w:rPr>
        <mc:AlternateContent>
          <mc:Choice Requires="wps">
            <w:drawing>
              <wp:anchor distT="0" distB="0" distL="114300" distR="114300" simplePos="0" relativeHeight="251673600" behindDoc="0" locked="0" layoutInCell="1" allowOverlap="1" wp14:anchorId="12667442" wp14:editId="7F86CB09">
                <wp:simplePos x="0" y="0"/>
                <wp:positionH relativeFrom="column">
                  <wp:posOffset>233680</wp:posOffset>
                </wp:positionH>
                <wp:positionV relativeFrom="paragraph">
                  <wp:posOffset>2514600</wp:posOffset>
                </wp:positionV>
                <wp:extent cx="4991100" cy="30086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008630"/>
                        </a:xfrm>
                        <a:prstGeom prst="rect">
                          <a:avLst/>
                        </a:prstGeom>
                        <a:solidFill>
                          <a:schemeClr val="bg1">
                            <a:lumMod val="95000"/>
                          </a:schemeClr>
                        </a:solidFill>
                        <a:ln w="19050">
                          <a:noFill/>
                          <a:miter lim="800000"/>
                          <a:headEnd/>
                          <a:tailEnd/>
                        </a:ln>
                      </wps:spPr>
                      <wps:txbx>
                        <w:txbxContent>
                          <w:p w14:paraId="157B1A8C" w14:textId="77777777" w:rsidR="003D19BC" w:rsidRPr="00756A6E" w:rsidRDefault="003D19BC" w:rsidP="003D19BC">
                            <w:pPr>
                              <w:jc w:val="center"/>
                              <w:rPr>
                                <w:sz w:val="40"/>
                                <w:szCs w:val="40"/>
                              </w:rPr>
                            </w:pPr>
                            <w:r w:rsidRPr="00756A6E">
                              <w:rPr>
                                <w:sz w:val="40"/>
                                <w:szCs w:val="40"/>
                              </w:rPr>
                              <w:t xml:space="preserve">STANDARDS AND QUALITY REPORT </w:t>
                            </w:r>
                          </w:p>
                          <w:p w14:paraId="2EB631A5" w14:textId="6BE43A08" w:rsidR="003D19BC" w:rsidRDefault="00DC4756" w:rsidP="003D19BC">
                            <w:pPr>
                              <w:jc w:val="center"/>
                              <w:rPr>
                                <w:sz w:val="40"/>
                                <w:szCs w:val="40"/>
                              </w:rPr>
                            </w:pPr>
                            <w:r>
                              <w:rPr>
                                <w:sz w:val="40"/>
                                <w:szCs w:val="40"/>
                              </w:rPr>
                              <w:t>June 20</w:t>
                            </w:r>
                            <w:r w:rsidR="006E0B78">
                              <w:rPr>
                                <w:sz w:val="40"/>
                                <w:szCs w:val="40"/>
                              </w:rPr>
                              <w:t>20</w:t>
                            </w:r>
                          </w:p>
                          <w:p w14:paraId="1E9B570B" w14:textId="41432B77"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w:t>
                            </w:r>
                            <w:r w:rsidR="00DC4756">
                              <w:rPr>
                                <w:sz w:val="24"/>
                                <w:szCs w:val="24"/>
                              </w:rPr>
                              <w:t>ou know about our plans for 20</w:t>
                            </w:r>
                            <w:r w:rsidR="006E0B78">
                              <w:rPr>
                                <w:sz w:val="24"/>
                                <w:szCs w:val="24"/>
                              </w:rPr>
                              <w:t>20</w:t>
                            </w:r>
                            <w:r w:rsidR="00DC4756">
                              <w:rPr>
                                <w:sz w:val="24"/>
                                <w:szCs w:val="24"/>
                              </w:rPr>
                              <w:t>-202</w:t>
                            </w:r>
                            <w:r w:rsidR="006E0B78">
                              <w:rPr>
                                <w:sz w:val="24"/>
                                <w:szCs w:val="24"/>
                              </w:rPr>
                              <w:t>1</w:t>
                            </w:r>
                            <w:r>
                              <w:rPr>
                                <w:sz w:val="24"/>
                                <w:szCs w:val="24"/>
                              </w:rPr>
                              <w:t>.</w:t>
                            </w:r>
                            <w:r w:rsidR="007D3F6D">
                              <w:rPr>
                                <w:sz w:val="24"/>
                                <w:szCs w:val="24"/>
                              </w:rPr>
                              <w:t xml:space="preserve"> I hope that you find it helpful and informative. </w:t>
                            </w:r>
                          </w:p>
                          <w:p w14:paraId="4866FB24" w14:textId="77777777" w:rsidR="007D3F6D" w:rsidRDefault="007D3F6D" w:rsidP="003D19BC">
                            <w:pPr>
                              <w:spacing w:after="0" w:line="240" w:lineRule="auto"/>
                              <w:jc w:val="center"/>
                              <w:rPr>
                                <w:color w:val="7030A0"/>
                                <w:sz w:val="28"/>
                                <w:szCs w:val="28"/>
                              </w:rPr>
                            </w:pPr>
                          </w:p>
                          <w:p w14:paraId="31BD6C1F" w14:textId="77777777" w:rsidR="003D19BC" w:rsidRDefault="005D7502" w:rsidP="003D19BC">
                            <w:pPr>
                              <w:spacing w:after="0" w:line="240" w:lineRule="auto"/>
                              <w:jc w:val="center"/>
                              <w:rPr>
                                <w:sz w:val="28"/>
                                <w:szCs w:val="28"/>
                              </w:rPr>
                            </w:pPr>
                            <w:r>
                              <w:rPr>
                                <w:color w:val="7030A0"/>
                                <w:sz w:val="28"/>
                                <w:szCs w:val="28"/>
                              </w:rPr>
                              <w:t xml:space="preserve">Gillian Macartney </w:t>
                            </w:r>
                          </w:p>
                          <w:p w14:paraId="4AE9A525" w14:textId="77777777" w:rsidR="003D19BC" w:rsidRDefault="007D3F6D" w:rsidP="003D19BC">
                            <w:pPr>
                              <w:spacing w:after="0" w:line="240" w:lineRule="auto"/>
                              <w:jc w:val="center"/>
                              <w:rPr>
                                <w:sz w:val="28"/>
                                <w:szCs w:val="28"/>
                              </w:rPr>
                            </w:pPr>
                            <w:r>
                              <w:rPr>
                                <w:sz w:val="28"/>
                                <w:szCs w:val="28"/>
                              </w:rPr>
                              <w:t>Head Teacher</w:t>
                            </w:r>
                          </w:p>
                          <w:p w14:paraId="00716C04" w14:textId="77777777" w:rsidR="003D19BC" w:rsidRPr="00756A6E" w:rsidRDefault="003D19BC" w:rsidP="003D19BC">
                            <w:pPr>
                              <w:spacing w:after="0" w:line="240" w:lineRule="auto"/>
                              <w:jc w:val="center"/>
                              <w:rPr>
                                <w:sz w:val="28"/>
                                <w:szCs w:val="28"/>
                              </w:rPr>
                            </w:pPr>
                          </w:p>
                          <w:p w14:paraId="1A497454" w14:textId="77777777" w:rsidR="003D19BC" w:rsidRDefault="003D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67442" id="_x0000_s1030" type="#_x0000_t202" style="position:absolute;margin-left:18.4pt;margin-top:198pt;width:393pt;height:23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" fillcolor="#f2f2f2 [3052]" stroked="f" strokeweight="1.5pt">
                <v:textbox>
                  <w:txbxContent>
                    <w:p w14:paraId="157B1A8C" w14:textId="77777777" w:rsidR="003D19BC" w:rsidRPr="00756A6E" w:rsidRDefault="003D19BC" w:rsidP="003D19BC">
                      <w:pPr>
                        <w:jc w:val="center"/>
                        <w:rPr>
                          <w:sz w:val="40"/>
                          <w:szCs w:val="40"/>
                        </w:rPr>
                      </w:pPr>
                      <w:r w:rsidRPr="00756A6E">
                        <w:rPr>
                          <w:sz w:val="40"/>
                          <w:szCs w:val="40"/>
                        </w:rPr>
                        <w:t xml:space="preserve">STANDARDS AND QUALITY REPORT </w:t>
                      </w:r>
                    </w:p>
                    <w:p w14:paraId="2EB631A5" w14:textId="6BE43A08" w:rsidR="003D19BC" w:rsidRDefault="00DC4756" w:rsidP="003D19BC">
                      <w:pPr>
                        <w:jc w:val="center"/>
                        <w:rPr>
                          <w:sz w:val="40"/>
                          <w:szCs w:val="40"/>
                        </w:rPr>
                      </w:pPr>
                      <w:r>
                        <w:rPr>
                          <w:sz w:val="40"/>
                          <w:szCs w:val="40"/>
                        </w:rPr>
                        <w:t>June 20</w:t>
                      </w:r>
                      <w:r w:rsidR="006E0B78">
                        <w:rPr>
                          <w:sz w:val="40"/>
                          <w:szCs w:val="40"/>
                        </w:rPr>
                        <w:t>20</w:t>
                      </w:r>
                    </w:p>
                    <w:p w14:paraId="1E9B570B" w14:textId="41432B77"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w:t>
                      </w:r>
                      <w:r w:rsidR="00DC4756">
                        <w:rPr>
                          <w:sz w:val="24"/>
                          <w:szCs w:val="24"/>
                        </w:rPr>
                        <w:t>ou know about our plans for 20</w:t>
                      </w:r>
                      <w:r w:rsidR="006E0B78">
                        <w:rPr>
                          <w:sz w:val="24"/>
                          <w:szCs w:val="24"/>
                        </w:rPr>
                        <w:t>20</w:t>
                      </w:r>
                      <w:r w:rsidR="00DC4756">
                        <w:rPr>
                          <w:sz w:val="24"/>
                          <w:szCs w:val="24"/>
                        </w:rPr>
                        <w:t>-202</w:t>
                      </w:r>
                      <w:r w:rsidR="006E0B78">
                        <w:rPr>
                          <w:sz w:val="24"/>
                          <w:szCs w:val="24"/>
                        </w:rPr>
                        <w:t>1</w:t>
                      </w:r>
                      <w:r>
                        <w:rPr>
                          <w:sz w:val="24"/>
                          <w:szCs w:val="24"/>
                        </w:rPr>
                        <w:t>.</w:t>
                      </w:r>
                      <w:r w:rsidR="007D3F6D">
                        <w:rPr>
                          <w:sz w:val="24"/>
                          <w:szCs w:val="24"/>
                        </w:rPr>
                        <w:t xml:space="preserve"> I hope that you find it helpful and informative. </w:t>
                      </w:r>
                    </w:p>
                    <w:p w14:paraId="4866FB24" w14:textId="77777777" w:rsidR="007D3F6D" w:rsidRDefault="007D3F6D" w:rsidP="003D19BC">
                      <w:pPr>
                        <w:spacing w:after="0" w:line="240" w:lineRule="auto"/>
                        <w:jc w:val="center"/>
                        <w:rPr>
                          <w:color w:val="7030A0"/>
                          <w:sz w:val="28"/>
                          <w:szCs w:val="28"/>
                        </w:rPr>
                      </w:pPr>
                    </w:p>
                    <w:p w14:paraId="31BD6C1F" w14:textId="77777777" w:rsidR="003D19BC" w:rsidRDefault="005D7502" w:rsidP="003D19BC">
                      <w:pPr>
                        <w:spacing w:after="0" w:line="240" w:lineRule="auto"/>
                        <w:jc w:val="center"/>
                        <w:rPr>
                          <w:sz w:val="28"/>
                          <w:szCs w:val="28"/>
                        </w:rPr>
                      </w:pPr>
                      <w:r>
                        <w:rPr>
                          <w:color w:val="7030A0"/>
                          <w:sz w:val="28"/>
                          <w:szCs w:val="28"/>
                        </w:rPr>
                        <w:t xml:space="preserve">Gillian Macartney </w:t>
                      </w:r>
                    </w:p>
                    <w:p w14:paraId="4AE9A525" w14:textId="77777777" w:rsidR="003D19BC" w:rsidRDefault="007D3F6D" w:rsidP="003D19BC">
                      <w:pPr>
                        <w:spacing w:after="0" w:line="240" w:lineRule="auto"/>
                        <w:jc w:val="center"/>
                        <w:rPr>
                          <w:sz w:val="28"/>
                          <w:szCs w:val="28"/>
                        </w:rPr>
                      </w:pPr>
                      <w:r>
                        <w:rPr>
                          <w:sz w:val="28"/>
                          <w:szCs w:val="28"/>
                        </w:rPr>
                        <w:t>Head Teacher</w:t>
                      </w:r>
                    </w:p>
                    <w:p w14:paraId="00716C04" w14:textId="77777777" w:rsidR="003D19BC" w:rsidRPr="00756A6E" w:rsidRDefault="003D19BC" w:rsidP="003D19BC">
                      <w:pPr>
                        <w:spacing w:after="0" w:line="240" w:lineRule="auto"/>
                        <w:jc w:val="center"/>
                        <w:rPr>
                          <w:sz w:val="28"/>
                          <w:szCs w:val="28"/>
                        </w:rPr>
                      </w:pPr>
                    </w:p>
                    <w:p w14:paraId="1A497454" w14:textId="77777777" w:rsidR="003D19BC" w:rsidRDefault="003D19BC"/>
                  </w:txbxContent>
                </v:textbox>
              </v:shape>
            </w:pict>
          </mc:Fallback>
        </mc:AlternateContent>
      </w:r>
      <w:r>
        <w:rPr>
          <w:noProof/>
          <w:sz w:val="40"/>
          <w:szCs w:val="40"/>
          <w:lang w:eastAsia="en-GB"/>
        </w:rPr>
        <mc:AlternateContent>
          <mc:Choice Requires="wps">
            <w:drawing>
              <wp:anchor distT="0" distB="0" distL="114300" distR="114300" simplePos="0" relativeHeight="251675648" behindDoc="0" locked="0" layoutInCell="1" allowOverlap="1" wp14:anchorId="712807E9" wp14:editId="27C4685D">
                <wp:simplePos x="0" y="0"/>
                <wp:positionH relativeFrom="column">
                  <wp:posOffset>1629410</wp:posOffset>
                </wp:positionH>
                <wp:positionV relativeFrom="paragraph">
                  <wp:posOffset>278130</wp:posOffset>
                </wp:positionV>
                <wp:extent cx="2285365" cy="1617345"/>
                <wp:effectExtent l="0" t="0" r="1968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617345"/>
                        </a:xfrm>
                        <a:prstGeom prst="rect">
                          <a:avLst/>
                        </a:prstGeom>
                        <a:solidFill>
                          <a:srgbClr val="FFFFFF"/>
                        </a:solidFill>
                        <a:ln w="9525">
                          <a:solidFill>
                            <a:srgbClr val="000000"/>
                          </a:solidFill>
                          <a:miter lim="800000"/>
                          <a:headEnd/>
                          <a:tailEnd/>
                        </a:ln>
                      </wps:spPr>
                      <wps:txbx>
                        <w:txbxContent>
                          <w:p w14:paraId="1D971150" w14:textId="77777777" w:rsidR="007D3F6D" w:rsidRPr="007D3F6D" w:rsidRDefault="00454618">
                            <w:pPr>
                              <w:rPr>
                                <w:color w:val="7030A0"/>
                                <w:sz w:val="36"/>
                                <w:szCs w:val="36"/>
                              </w:rPr>
                            </w:pPr>
                            <w:r w:rsidRPr="00454618">
                              <w:rPr>
                                <w:noProof/>
                                <w:color w:val="7030A0"/>
                                <w:sz w:val="36"/>
                                <w:szCs w:val="36"/>
                                <w:lang w:eastAsia="en-GB"/>
                              </w:rPr>
                              <w:drawing>
                                <wp:inline distT="0" distB="0" distL="0" distR="0" wp14:anchorId="48850E89" wp14:editId="338B8399">
                                  <wp:extent cx="2295525" cy="1569085"/>
                                  <wp:effectExtent l="0" t="0" r="9525" b="0"/>
                                  <wp:docPr id="4" name="Picture 4" descr="H:\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wnloa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5569" cy="15827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807E9" id="_x0000_s1031" type="#_x0000_t202" style="position:absolute;margin-left:128.3pt;margin-top:21.9pt;width:179.95pt;height:12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">
                <v:textbox>
                  <w:txbxContent>
                    <w:p w14:paraId="1D971150" w14:textId="77777777" w:rsidR="007D3F6D" w:rsidRPr="007D3F6D" w:rsidRDefault="00454618">
                      <w:pPr>
                        <w:rPr>
                          <w:color w:val="7030A0"/>
                          <w:sz w:val="36"/>
                          <w:szCs w:val="36"/>
                        </w:rPr>
                      </w:pPr>
                      <w:r w:rsidRPr="00454618">
                        <w:rPr>
                          <w:noProof/>
                          <w:color w:val="7030A0"/>
                          <w:sz w:val="36"/>
                          <w:szCs w:val="36"/>
                          <w:lang w:eastAsia="en-GB"/>
                        </w:rPr>
                        <w:drawing>
                          <wp:inline distT="0" distB="0" distL="0" distR="0" wp14:anchorId="48850E89" wp14:editId="338B8399">
                            <wp:extent cx="2295525" cy="1569085"/>
                            <wp:effectExtent l="0" t="0" r="9525" b="0"/>
                            <wp:docPr id="4" name="Picture 4" descr="H:\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wnloa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5569" cy="1582786"/>
                                    </a:xfrm>
                                    <a:prstGeom prst="rect">
                                      <a:avLst/>
                                    </a:prstGeom>
                                    <a:noFill/>
                                    <a:ln>
                                      <a:noFill/>
                                    </a:ln>
                                  </pic:spPr>
                                </pic:pic>
                              </a:graphicData>
                            </a:graphic>
                          </wp:inline>
                        </w:drawing>
                      </w:r>
                    </w:p>
                  </w:txbxContent>
                </v:textbox>
              </v:shape>
            </w:pict>
          </mc:Fallback>
        </mc:AlternateContent>
      </w:r>
      <w:r w:rsidR="00772BB4">
        <w:br w:type="page"/>
      </w:r>
    </w:p>
    <w:p w14:paraId="081994C3" w14:textId="0988D4A2" w:rsidR="009E3BEF" w:rsidRDefault="006E6D4A">
      <w:r>
        <w:rPr>
          <w:noProof/>
          <w:lang w:eastAsia="en-GB"/>
        </w:rPr>
        <w:lastRenderedPageBreak/>
        <mc:AlternateContent>
          <mc:Choice Requires="wps">
            <w:drawing>
              <wp:anchor distT="0" distB="0" distL="114300" distR="114300" simplePos="0" relativeHeight="251701248" behindDoc="0" locked="0" layoutInCell="1" allowOverlap="1" wp14:anchorId="3F42FCED" wp14:editId="6151EFDD">
                <wp:simplePos x="0" y="0"/>
                <wp:positionH relativeFrom="margin">
                  <wp:align>left</wp:align>
                </wp:positionH>
                <wp:positionV relativeFrom="paragraph">
                  <wp:posOffset>326390</wp:posOffset>
                </wp:positionV>
                <wp:extent cx="5972175" cy="25336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33650"/>
                        </a:xfrm>
                        <a:prstGeom prst="rect">
                          <a:avLst/>
                        </a:prstGeom>
                        <a:solidFill>
                          <a:srgbClr val="FFFFFF"/>
                        </a:solidFill>
                        <a:ln w="9525">
                          <a:solidFill>
                            <a:srgbClr val="000000"/>
                          </a:solidFill>
                          <a:miter lim="800000"/>
                          <a:headEnd/>
                          <a:tailEnd/>
                        </a:ln>
                      </wps:spPr>
                      <wps:txbx>
                        <w:txbxContent>
                          <w:p w14:paraId="3F2F4AD9" w14:textId="77777777" w:rsidR="002F5168" w:rsidRPr="00EB54EE" w:rsidRDefault="002F5168" w:rsidP="002F5168">
                            <w:pPr>
                              <w:jc w:val="center"/>
                              <w:rPr>
                                <w:sz w:val="24"/>
                                <w:szCs w:val="24"/>
                              </w:rPr>
                            </w:pPr>
                            <w:r w:rsidRPr="00EB54EE">
                              <w:rPr>
                                <w:sz w:val="24"/>
                                <w:szCs w:val="24"/>
                              </w:rPr>
                              <w:t>OUR SCHOOL</w:t>
                            </w:r>
                          </w:p>
                          <w:p w14:paraId="188E6CF2" w14:textId="213A459C" w:rsidR="006E6D4A" w:rsidRDefault="002F5168" w:rsidP="002F5168">
                            <w:pPr>
                              <w:rPr>
                                <w:rFonts w:ascii="Arial" w:hAnsi="Arial" w:cs="Arial"/>
                                <w:sz w:val="20"/>
                                <w:szCs w:val="20"/>
                              </w:rPr>
                            </w:pPr>
                            <w:r w:rsidRPr="00B70A3F">
                              <w:rPr>
                                <w:rFonts w:ascii="Arial" w:hAnsi="Arial" w:cs="Arial"/>
                                <w:sz w:val="20"/>
                                <w:szCs w:val="20"/>
                              </w:rPr>
                              <w:t xml:space="preserve">Linwood High School is a six-year non-denominational school in the heart of the Linwood community. We </w:t>
                            </w:r>
                            <w:r>
                              <w:rPr>
                                <w:rFonts w:ascii="Arial" w:hAnsi="Arial" w:cs="Arial"/>
                                <w:sz w:val="20"/>
                                <w:szCs w:val="20"/>
                              </w:rPr>
                              <w:t>work closely in a cluster with our</w:t>
                            </w:r>
                            <w:r w:rsidRPr="00B70A3F">
                              <w:rPr>
                                <w:rFonts w:ascii="Arial" w:hAnsi="Arial" w:cs="Arial"/>
                                <w:sz w:val="20"/>
                                <w:szCs w:val="20"/>
                              </w:rPr>
                              <w:t xml:space="preserve"> two associated</w:t>
                            </w:r>
                            <w:r w:rsidRPr="00B70A3F">
                              <w:rPr>
                                <w:rFonts w:ascii="Arial" w:hAnsi="Arial" w:cs="Arial"/>
                                <w:color w:val="FF0000"/>
                                <w:sz w:val="20"/>
                                <w:szCs w:val="20"/>
                              </w:rPr>
                              <w:t xml:space="preserve"> </w:t>
                            </w:r>
                            <w:r w:rsidRPr="00B70A3F">
                              <w:rPr>
                                <w:rFonts w:ascii="Arial" w:hAnsi="Arial" w:cs="Arial"/>
                                <w:sz w:val="20"/>
                                <w:szCs w:val="20"/>
                              </w:rPr>
                              <w:t>primary schools, East Fulton and Woodlands</w:t>
                            </w:r>
                            <w:r w:rsidR="006E6D4A">
                              <w:rPr>
                                <w:rFonts w:ascii="Arial" w:hAnsi="Arial" w:cs="Arial"/>
                                <w:sz w:val="20"/>
                                <w:szCs w:val="20"/>
                              </w:rPr>
                              <w:t xml:space="preserve">.  </w:t>
                            </w:r>
                            <w:r w:rsidR="006E6D4A" w:rsidRPr="00B70A3F">
                              <w:rPr>
                                <w:rFonts w:ascii="Arial" w:hAnsi="Arial" w:cs="Arial"/>
                                <w:sz w:val="20"/>
                                <w:szCs w:val="20"/>
                              </w:rPr>
                              <w:t>The school roll for session 201</w:t>
                            </w:r>
                            <w:r w:rsidR="006E6D4A">
                              <w:rPr>
                                <w:rFonts w:ascii="Arial" w:hAnsi="Arial" w:cs="Arial"/>
                                <w:sz w:val="20"/>
                                <w:szCs w:val="20"/>
                              </w:rPr>
                              <w:t>9</w:t>
                            </w:r>
                            <w:r w:rsidR="006E6D4A" w:rsidRPr="00B70A3F">
                              <w:rPr>
                                <w:rFonts w:ascii="Arial" w:hAnsi="Arial" w:cs="Arial"/>
                                <w:sz w:val="20"/>
                                <w:szCs w:val="20"/>
                              </w:rPr>
                              <w:t>-2</w:t>
                            </w:r>
                            <w:r w:rsidR="006E6D4A">
                              <w:rPr>
                                <w:rFonts w:ascii="Arial" w:hAnsi="Arial" w:cs="Arial"/>
                                <w:sz w:val="20"/>
                                <w:szCs w:val="20"/>
                              </w:rPr>
                              <w:t>020</w:t>
                            </w:r>
                            <w:r w:rsidR="006E6D4A" w:rsidRPr="00B70A3F">
                              <w:rPr>
                                <w:rFonts w:ascii="Arial" w:hAnsi="Arial" w:cs="Arial"/>
                                <w:sz w:val="20"/>
                                <w:szCs w:val="20"/>
                              </w:rPr>
                              <w:t xml:space="preserve"> stood at 4</w:t>
                            </w:r>
                            <w:r w:rsidR="006E6D4A">
                              <w:rPr>
                                <w:rFonts w:ascii="Arial" w:hAnsi="Arial" w:cs="Arial"/>
                                <w:sz w:val="20"/>
                                <w:szCs w:val="20"/>
                              </w:rPr>
                              <w:t>30.</w:t>
                            </w:r>
                            <w:r w:rsidR="006E6D4A" w:rsidRPr="00B70A3F">
                              <w:rPr>
                                <w:rFonts w:ascii="Arial" w:hAnsi="Arial" w:cs="Arial"/>
                                <w:sz w:val="20"/>
                                <w:szCs w:val="20"/>
                              </w:rPr>
                              <w:t xml:space="preserve"> Within Linwood High School is the Kintyre Base, which is a specialist educational needs establishment.  The school was rebuilt in 2008</w:t>
                            </w:r>
                            <w:r w:rsidR="006E6D4A">
                              <w:rPr>
                                <w:rFonts w:ascii="Arial" w:hAnsi="Arial" w:cs="Arial"/>
                                <w:sz w:val="20"/>
                                <w:szCs w:val="20"/>
                              </w:rPr>
                              <w:t xml:space="preserve"> </w:t>
                            </w:r>
                            <w:r w:rsidR="006E6D4A" w:rsidRPr="00B70A3F">
                              <w:rPr>
                                <w:rFonts w:ascii="Arial" w:hAnsi="Arial" w:cs="Arial"/>
                                <w:sz w:val="20"/>
                                <w:szCs w:val="20"/>
                              </w:rPr>
                              <w:t>with all young people experiencing excellent facilities</w:t>
                            </w:r>
                          </w:p>
                          <w:p w14:paraId="145739A1" w14:textId="3DB1969B" w:rsidR="002F5168" w:rsidRPr="00B70A3F" w:rsidRDefault="006E6D4A" w:rsidP="002F5168">
                            <w:pPr>
                              <w:rPr>
                                <w:rFonts w:ascii="Arial" w:hAnsi="Arial" w:cs="Arial"/>
                                <w:sz w:val="28"/>
                                <w:szCs w:val="28"/>
                              </w:rPr>
                            </w:pPr>
                            <w:r>
                              <w:rPr>
                                <w:rFonts w:ascii="Arial" w:hAnsi="Arial" w:cs="Arial"/>
                                <w:sz w:val="20"/>
                                <w:szCs w:val="20"/>
                              </w:rPr>
                              <w:t xml:space="preserve">This report will highlight to you the school’s progress and achievements from session 2019-2020.  This session was undoubtedly a very different one therefore our plans and priorities will focus on recovery, wellbeing and learning and teaching. </w:t>
                            </w:r>
                            <w:bookmarkStart w:id="0" w:name="_GoBack"/>
                            <w:bookmarkEnd w:id="0"/>
                          </w:p>
                          <w:p w14:paraId="578E6E32" w14:textId="77777777" w:rsidR="002F5168" w:rsidRPr="00B70A3F" w:rsidRDefault="002F5168" w:rsidP="002F5168">
                            <w:pPr>
                              <w:rPr>
                                <w:rFonts w:ascii="Arial" w:hAnsi="Arial" w:cs="Arial"/>
                                <w:sz w:val="20"/>
                                <w:szCs w:val="20"/>
                              </w:rPr>
                            </w:pPr>
                            <w:r w:rsidRPr="00B70A3F">
                              <w:rPr>
                                <w:rFonts w:ascii="Arial" w:hAnsi="Arial" w:cs="Arial"/>
                                <w:sz w:val="20"/>
                                <w:szCs w:val="20"/>
                              </w:rPr>
                              <w:t>Linwood High School put</w:t>
                            </w:r>
                            <w:r>
                              <w:rPr>
                                <w:rFonts w:ascii="Arial" w:hAnsi="Arial" w:cs="Arial"/>
                                <w:sz w:val="20"/>
                                <w:szCs w:val="20"/>
                              </w:rPr>
                              <w:t>s</w:t>
                            </w:r>
                            <w:r w:rsidRPr="00B70A3F">
                              <w:rPr>
                                <w:rFonts w:ascii="Arial" w:hAnsi="Arial" w:cs="Arial"/>
                                <w:sz w:val="20"/>
                                <w:szCs w:val="20"/>
                              </w:rPr>
                              <w:t xml:space="preserve"> the wellbeing of our young people at the heart of what we do, and we have high </w:t>
                            </w:r>
                            <w:r>
                              <w:rPr>
                                <w:rFonts w:ascii="Arial" w:hAnsi="Arial" w:cs="Arial"/>
                                <w:sz w:val="20"/>
                                <w:szCs w:val="20"/>
                              </w:rPr>
                              <w:t>e</w:t>
                            </w:r>
                            <w:r w:rsidRPr="00B70A3F">
                              <w:rPr>
                                <w:rFonts w:ascii="Arial" w:hAnsi="Arial" w:cs="Arial"/>
                                <w:sz w:val="20"/>
                                <w:szCs w:val="20"/>
                              </w:rPr>
                              <w:t xml:space="preserve">xpectations for 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2FCED" id="_x0000_t202" coordsize="21600,21600" o:spt="202" path="m,l,21600r21600,l21600,xe">
                <v:stroke joinstyle="miter"/>
                <v:path gradientshapeok="t" o:connecttype="rect"/>
              </v:shapetype>
              <v:shape id="_x0000_s1032" type="#_x0000_t202" style="position:absolute;margin-left:0;margin-top:25.7pt;width:470.25pt;height:199.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">
                <v:textbox>
                  <w:txbxContent>
                    <w:p w14:paraId="3F2F4AD9" w14:textId="77777777" w:rsidR="002F5168" w:rsidRPr="00EB54EE" w:rsidRDefault="002F5168" w:rsidP="002F5168">
                      <w:pPr>
                        <w:jc w:val="center"/>
                        <w:rPr>
                          <w:sz w:val="24"/>
                          <w:szCs w:val="24"/>
                        </w:rPr>
                      </w:pPr>
                      <w:r w:rsidRPr="00EB54EE">
                        <w:rPr>
                          <w:sz w:val="24"/>
                          <w:szCs w:val="24"/>
                        </w:rPr>
                        <w:t>OUR SCHOOL</w:t>
                      </w:r>
                    </w:p>
                    <w:p w14:paraId="188E6CF2" w14:textId="213A459C" w:rsidR="006E6D4A" w:rsidRDefault="002F5168" w:rsidP="002F5168">
                      <w:pPr>
                        <w:rPr>
                          <w:rFonts w:ascii="Arial" w:hAnsi="Arial" w:cs="Arial"/>
                          <w:sz w:val="20"/>
                          <w:szCs w:val="20"/>
                        </w:rPr>
                      </w:pPr>
                      <w:r w:rsidRPr="00B70A3F">
                        <w:rPr>
                          <w:rFonts w:ascii="Arial" w:hAnsi="Arial" w:cs="Arial"/>
                          <w:sz w:val="20"/>
                          <w:szCs w:val="20"/>
                        </w:rPr>
                        <w:t xml:space="preserve">Linwood High School is a six-year non-denominational school in the heart of the Linwood community. We </w:t>
                      </w:r>
                      <w:r>
                        <w:rPr>
                          <w:rFonts w:ascii="Arial" w:hAnsi="Arial" w:cs="Arial"/>
                          <w:sz w:val="20"/>
                          <w:szCs w:val="20"/>
                        </w:rPr>
                        <w:t>work closely in a cluster with our</w:t>
                      </w:r>
                      <w:r w:rsidRPr="00B70A3F">
                        <w:rPr>
                          <w:rFonts w:ascii="Arial" w:hAnsi="Arial" w:cs="Arial"/>
                          <w:sz w:val="20"/>
                          <w:szCs w:val="20"/>
                        </w:rPr>
                        <w:t xml:space="preserve"> two associated</w:t>
                      </w:r>
                      <w:r w:rsidRPr="00B70A3F">
                        <w:rPr>
                          <w:rFonts w:ascii="Arial" w:hAnsi="Arial" w:cs="Arial"/>
                          <w:color w:val="FF0000"/>
                          <w:sz w:val="20"/>
                          <w:szCs w:val="20"/>
                        </w:rPr>
                        <w:t xml:space="preserve"> </w:t>
                      </w:r>
                      <w:r w:rsidRPr="00B70A3F">
                        <w:rPr>
                          <w:rFonts w:ascii="Arial" w:hAnsi="Arial" w:cs="Arial"/>
                          <w:sz w:val="20"/>
                          <w:szCs w:val="20"/>
                        </w:rPr>
                        <w:t>primary schools, East Fulton and Woodlands</w:t>
                      </w:r>
                      <w:r w:rsidR="006E6D4A">
                        <w:rPr>
                          <w:rFonts w:ascii="Arial" w:hAnsi="Arial" w:cs="Arial"/>
                          <w:sz w:val="20"/>
                          <w:szCs w:val="20"/>
                        </w:rPr>
                        <w:t xml:space="preserve">.  </w:t>
                      </w:r>
                      <w:r w:rsidR="006E6D4A" w:rsidRPr="00B70A3F">
                        <w:rPr>
                          <w:rFonts w:ascii="Arial" w:hAnsi="Arial" w:cs="Arial"/>
                          <w:sz w:val="20"/>
                          <w:szCs w:val="20"/>
                        </w:rPr>
                        <w:t>The school roll for session 201</w:t>
                      </w:r>
                      <w:r w:rsidR="006E6D4A">
                        <w:rPr>
                          <w:rFonts w:ascii="Arial" w:hAnsi="Arial" w:cs="Arial"/>
                          <w:sz w:val="20"/>
                          <w:szCs w:val="20"/>
                        </w:rPr>
                        <w:t>9</w:t>
                      </w:r>
                      <w:r w:rsidR="006E6D4A" w:rsidRPr="00B70A3F">
                        <w:rPr>
                          <w:rFonts w:ascii="Arial" w:hAnsi="Arial" w:cs="Arial"/>
                          <w:sz w:val="20"/>
                          <w:szCs w:val="20"/>
                        </w:rPr>
                        <w:t>-2</w:t>
                      </w:r>
                      <w:r w:rsidR="006E6D4A">
                        <w:rPr>
                          <w:rFonts w:ascii="Arial" w:hAnsi="Arial" w:cs="Arial"/>
                          <w:sz w:val="20"/>
                          <w:szCs w:val="20"/>
                        </w:rPr>
                        <w:t>020</w:t>
                      </w:r>
                      <w:r w:rsidR="006E6D4A" w:rsidRPr="00B70A3F">
                        <w:rPr>
                          <w:rFonts w:ascii="Arial" w:hAnsi="Arial" w:cs="Arial"/>
                          <w:sz w:val="20"/>
                          <w:szCs w:val="20"/>
                        </w:rPr>
                        <w:t xml:space="preserve"> stood at 4</w:t>
                      </w:r>
                      <w:r w:rsidR="006E6D4A">
                        <w:rPr>
                          <w:rFonts w:ascii="Arial" w:hAnsi="Arial" w:cs="Arial"/>
                          <w:sz w:val="20"/>
                          <w:szCs w:val="20"/>
                        </w:rPr>
                        <w:t>30.</w:t>
                      </w:r>
                      <w:r w:rsidR="006E6D4A" w:rsidRPr="00B70A3F">
                        <w:rPr>
                          <w:rFonts w:ascii="Arial" w:hAnsi="Arial" w:cs="Arial"/>
                          <w:sz w:val="20"/>
                          <w:szCs w:val="20"/>
                        </w:rPr>
                        <w:t xml:space="preserve"> Within Linwood High School is the Kintyre Base, which is a specialist educational needs establishment.  The school was rebuilt in 2008</w:t>
                      </w:r>
                      <w:r w:rsidR="006E6D4A">
                        <w:rPr>
                          <w:rFonts w:ascii="Arial" w:hAnsi="Arial" w:cs="Arial"/>
                          <w:sz w:val="20"/>
                          <w:szCs w:val="20"/>
                        </w:rPr>
                        <w:t xml:space="preserve"> </w:t>
                      </w:r>
                      <w:r w:rsidR="006E6D4A" w:rsidRPr="00B70A3F">
                        <w:rPr>
                          <w:rFonts w:ascii="Arial" w:hAnsi="Arial" w:cs="Arial"/>
                          <w:sz w:val="20"/>
                          <w:szCs w:val="20"/>
                        </w:rPr>
                        <w:t>with all young people experiencing excellent facilities</w:t>
                      </w:r>
                    </w:p>
                    <w:p w14:paraId="145739A1" w14:textId="3DB1969B" w:rsidR="002F5168" w:rsidRPr="00B70A3F" w:rsidRDefault="006E6D4A" w:rsidP="002F5168">
                      <w:pPr>
                        <w:rPr>
                          <w:rFonts w:ascii="Arial" w:hAnsi="Arial" w:cs="Arial"/>
                          <w:sz w:val="28"/>
                          <w:szCs w:val="28"/>
                        </w:rPr>
                      </w:pPr>
                      <w:r>
                        <w:rPr>
                          <w:rFonts w:ascii="Arial" w:hAnsi="Arial" w:cs="Arial"/>
                          <w:sz w:val="20"/>
                          <w:szCs w:val="20"/>
                        </w:rPr>
                        <w:t xml:space="preserve">This report will highlight to you the school’s progress and achievements from session 2019-2020.  This session was undoubtedly a very different one therefore our plans and priorities will focus on recovery, wellbeing and learning and teaching. </w:t>
                      </w:r>
                      <w:bookmarkStart w:id="1" w:name="_GoBack"/>
                      <w:bookmarkEnd w:id="1"/>
                    </w:p>
                    <w:p w14:paraId="578E6E32" w14:textId="77777777" w:rsidR="002F5168" w:rsidRPr="00B70A3F" w:rsidRDefault="002F5168" w:rsidP="002F5168">
                      <w:pPr>
                        <w:rPr>
                          <w:rFonts w:ascii="Arial" w:hAnsi="Arial" w:cs="Arial"/>
                          <w:sz w:val="20"/>
                          <w:szCs w:val="20"/>
                        </w:rPr>
                      </w:pPr>
                      <w:r w:rsidRPr="00B70A3F">
                        <w:rPr>
                          <w:rFonts w:ascii="Arial" w:hAnsi="Arial" w:cs="Arial"/>
                          <w:sz w:val="20"/>
                          <w:szCs w:val="20"/>
                        </w:rPr>
                        <w:t>Linwood High School put</w:t>
                      </w:r>
                      <w:r>
                        <w:rPr>
                          <w:rFonts w:ascii="Arial" w:hAnsi="Arial" w:cs="Arial"/>
                          <w:sz w:val="20"/>
                          <w:szCs w:val="20"/>
                        </w:rPr>
                        <w:t>s</w:t>
                      </w:r>
                      <w:r w:rsidRPr="00B70A3F">
                        <w:rPr>
                          <w:rFonts w:ascii="Arial" w:hAnsi="Arial" w:cs="Arial"/>
                          <w:sz w:val="20"/>
                          <w:szCs w:val="20"/>
                        </w:rPr>
                        <w:t xml:space="preserve"> the wellbeing of our young people at the heart of what we do, and we have high </w:t>
                      </w:r>
                      <w:r>
                        <w:rPr>
                          <w:rFonts w:ascii="Arial" w:hAnsi="Arial" w:cs="Arial"/>
                          <w:sz w:val="20"/>
                          <w:szCs w:val="20"/>
                        </w:rPr>
                        <w:t>e</w:t>
                      </w:r>
                      <w:r w:rsidRPr="00B70A3F">
                        <w:rPr>
                          <w:rFonts w:ascii="Arial" w:hAnsi="Arial" w:cs="Arial"/>
                          <w:sz w:val="20"/>
                          <w:szCs w:val="20"/>
                        </w:rPr>
                        <w:t xml:space="preserve">xpectations for all.   </w:t>
                      </w:r>
                    </w:p>
                  </w:txbxContent>
                </v:textbox>
                <w10:wrap anchorx="margin"/>
              </v:shape>
            </w:pict>
          </mc:Fallback>
        </mc:AlternateContent>
      </w:r>
    </w:p>
    <w:p w14:paraId="5E6131D4" w14:textId="23EE56E8" w:rsidR="009E3BEF" w:rsidRDefault="002F5168">
      <w:r w:rsidRPr="002F5168">
        <w:rPr>
          <w:noProof/>
          <w:color w:val="FF0000"/>
          <w:lang w:eastAsia="en-GB"/>
        </w:rPr>
        <mc:AlternateContent>
          <mc:Choice Requires="wps">
            <w:drawing>
              <wp:anchor distT="0" distB="0" distL="114300" distR="114300" simplePos="0" relativeHeight="251703296" behindDoc="0" locked="0" layoutInCell="1" allowOverlap="1" wp14:anchorId="69447BFF" wp14:editId="5A13A519">
                <wp:simplePos x="0" y="0"/>
                <wp:positionH relativeFrom="column">
                  <wp:posOffset>69011</wp:posOffset>
                </wp:positionH>
                <wp:positionV relativeFrom="paragraph">
                  <wp:posOffset>2699433</wp:posOffset>
                </wp:positionV>
                <wp:extent cx="5972175" cy="1923691"/>
                <wp:effectExtent l="0" t="0" r="952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23691"/>
                        </a:xfrm>
                        <a:prstGeom prst="rect">
                          <a:avLst/>
                        </a:prstGeom>
                        <a:solidFill>
                          <a:srgbClr val="4BACC6">
                            <a:lumMod val="20000"/>
                            <a:lumOff val="80000"/>
                          </a:srgbClr>
                        </a:solidFill>
                        <a:ln w="9525">
                          <a:noFill/>
                          <a:miter lim="800000"/>
                          <a:headEnd/>
                          <a:tailEnd/>
                        </a:ln>
                      </wps:spPr>
                      <wps:txbx>
                        <w:txbxContent>
                          <w:p w14:paraId="247AEE93" w14:textId="77777777" w:rsidR="002F5168" w:rsidRPr="00B70A3F" w:rsidRDefault="002F5168" w:rsidP="002F5168">
                            <w:pPr>
                              <w:jc w:val="center"/>
                              <w:rPr>
                                <w:sz w:val="28"/>
                                <w:szCs w:val="28"/>
                              </w:rPr>
                            </w:pPr>
                            <w:r w:rsidRPr="00A0074B">
                              <w:rPr>
                                <w:sz w:val="28"/>
                                <w:szCs w:val="28"/>
                              </w:rPr>
                              <w:t>OUR VISION, VALUES AND AIMS</w:t>
                            </w:r>
                          </w:p>
                          <w:p w14:paraId="1B1F4B8E" w14:textId="77777777" w:rsidR="002F5168" w:rsidRPr="009E3BEF" w:rsidRDefault="002F5168" w:rsidP="002F5168">
                            <w:pPr>
                              <w:rPr>
                                <w:rFonts w:ascii="Arial" w:hAnsi="Arial" w:cs="Arial"/>
                                <w:sz w:val="20"/>
                                <w:szCs w:val="20"/>
                              </w:rPr>
                            </w:pPr>
                            <w:r w:rsidRPr="009E3BEF">
                              <w:rPr>
                                <w:rFonts w:ascii="Arial" w:hAnsi="Arial" w:cs="Arial"/>
                                <w:sz w:val="20"/>
                                <w:szCs w:val="20"/>
                              </w:rPr>
                              <w:t xml:space="preserve">Linwood High School is committed to ensuring all young people are included, respected and supported to achieve their potential in a safe, nurturing learning environment.  We firmly believe that strong trusting relationships and high expectations are at the heart of inspiring our young people to achieve and attain both within and beyond school. As a school, we recognise the importance of every young person’s wellbeing across the whole school community and work with families and partners to ensure successful learning and achievement takes place. </w:t>
                            </w:r>
                          </w:p>
                          <w:p w14:paraId="1AA24B5F" w14:textId="725E588F" w:rsidR="002F5168" w:rsidRPr="009E3BEF" w:rsidRDefault="002F5168" w:rsidP="002F5168">
                            <w:pPr>
                              <w:rPr>
                                <w:rFonts w:ascii="Arial" w:hAnsi="Arial" w:cs="Arial"/>
                                <w:sz w:val="20"/>
                                <w:szCs w:val="20"/>
                              </w:rPr>
                            </w:pPr>
                            <w:r w:rsidRPr="009E3BEF">
                              <w:rPr>
                                <w:rFonts w:ascii="Arial" w:hAnsi="Arial" w:cs="Arial"/>
                                <w:sz w:val="20"/>
                                <w:szCs w:val="20"/>
                              </w:rPr>
                              <w:t>At the core of what we do is the value we place on respect, care</w:t>
                            </w:r>
                            <w:r w:rsidR="00802103">
                              <w:rPr>
                                <w:rFonts w:ascii="Arial" w:hAnsi="Arial" w:cs="Arial"/>
                                <w:sz w:val="20"/>
                                <w:szCs w:val="20"/>
                              </w:rPr>
                              <w:t>,</w:t>
                            </w:r>
                            <w:r w:rsidRPr="009E3BEF">
                              <w:rPr>
                                <w:rFonts w:ascii="Arial" w:hAnsi="Arial" w:cs="Arial"/>
                                <w:sz w:val="20"/>
                                <w:szCs w:val="20"/>
                              </w:rPr>
                              <w:t xml:space="preserve"> and building positive relationships which develops successful, resilient, thriving young people. </w:t>
                            </w:r>
                          </w:p>
                          <w:p w14:paraId="5F324B9C" w14:textId="77777777" w:rsidR="002F5168" w:rsidRDefault="002F5168" w:rsidP="002F5168">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47BFF" id="Text Box 13" o:spid="_x0000_s1033" type="#_x0000_t202" style="position:absolute;margin-left:5.45pt;margin-top:212.55pt;width:470.25pt;height:15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" fillcolor="#dbeef4" stroked="f">
                <v:textbox>
                  <w:txbxContent>
                    <w:p w14:paraId="247AEE93" w14:textId="77777777" w:rsidR="002F5168" w:rsidRPr="00B70A3F" w:rsidRDefault="002F5168" w:rsidP="002F5168">
                      <w:pPr>
                        <w:jc w:val="center"/>
                        <w:rPr>
                          <w:sz w:val="28"/>
                          <w:szCs w:val="28"/>
                        </w:rPr>
                      </w:pPr>
                      <w:r w:rsidRPr="00A0074B">
                        <w:rPr>
                          <w:sz w:val="28"/>
                          <w:szCs w:val="28"/>
                        </w:rPr>
                        <w:t>OUR VISION, VALUES AND AIMS</w:t>
                      </w:r>
                    </w:p>
                    <w:p w14:paraId="1B1F4B8E" w14:textId="77777777" w:rsidR="002F5168" w:rsidRPr="009E3BEF" w:rsidRDefault="002F5168" w:rsidP="002F5168">
                      <w:pPr>
                        <w:rPr>
                          <w:rFonts w:ascii="Arial" w:hAnsi="Arial" w:cs="Arial"/>
                          <w:sz w:val="20"/>
                          <w:szCs w:val="20"/>
                        </w:rPr>
                      </w:pPr>
                      <w:r w:rsidRPr="009E3BEF">
                        <w:rPr>
                          <w:rFonts w:ascii="Arial" w:hAnsi="Arial" w:cs="Arial"/>
                          <w:sz w:val="20"/>
                          <w:szCs w:val="20"/>
                        </w:rPr>
                        <w:t xml:space="preserve">Linwood High School is committed to ensuring all young people are included, respected and supported to achieve their potential in a safe, nurturing learning environment.  We firmly believe that strong trusting relationships and high expectations are at the heart of inspiring our young people to achieve and attain both within and beyond school. As a school, we recognise the importance of every young person’s wellbeing across the whole school community and work with families and partners to ensure successful learning and achievement takes place. </w:t>
                      </w:r>
                    </w:p>
                    <w:p w14:paraId="1AA24B5F" w14:textId="725E588F" w:rsidR="002F5168" w:rsidRPr="009E3BEF" w:rsidRDefault="002F5168" w:rsidP="002F5168">
                      <w:pPr>
                        <w:rPr>
                          <w:rFonts w:ascii="Arial" w:hAnsi="Arial" w:cs="Arial"/>
                          <w:sz w:val="20"/>
                          <w:szCs w:val="20"/>
                        </w:rPr>
                      </w:pPr>
                      <w:r w:rsidRPr="009E3BEF">
                        <w:rPr>
                          <w:rFonts w:ascii="Arial" w:hAnsi="Arial" w:cs="Arial"/>
                          <w:sz w:val="20"/>
                          <w:szCs w:val="20"/>
                        </w:rPr>
                        <w:t>At the core of what we do is the value we place on respect, care</w:t>
                      </w:r>
                      <w:r w:rsidR="00802103">
                        <w:rPr>
                          <w:rFonts w:ascii="Arial" w:hAnsi="Arial" w:cs="Arial"/>
                          <w:sz w:val="20"/>
                          <w:szCs w:val="20"/>
                        </w:rPr>
                        <w:t>,</w:t>
                      </w:r>
                      <w:r w:rsidRPr="009E3BEF">
                        <w:rPr>
                          <w:rFonts w:ascii="Arial" w:hAnsi="Arial" w:cs="Arial"/>
                          <w:sz w:val="20"/>
                          <w:szCs w:val="20"/>
                        </w:rPr>
                        <w:t xml:space="preserve"> and building positive relationships which develops successful, resilient, thriving young people. </w:t>
                      </w:r>
                    </w:p>
                    <w:p w14:paraId="5F324B9C" w14:textId="77777777" w:rsidR="002F5168" w:rsidRDefault="002F5168" w:rsidP="002F5168">
                      <w:pPr>
                        <w:jc w:val="center"/>
                        <w:rPr>
                          <w:sz w:val="28"/>
                          <w:szCs w:val="28"/>
                        </w:rPr>
                      </w:pPr>
                    </w:p>
                  </w:txbxContent>
                </v:textbox>
              </v:shape>
            </w:pict>
          </mc:Fallback>
        </mc:AlternateContent>
      </w:r>
      <w:r w:rsidR="009E3BEF">
        <w:br w:type="page"/>
      </w:r>
    </w:p>
    <w:p w14:paraId="4CE95E5B" w14:textId="5448AC78" w:rsidR="00B15781" w:rsidRPr="002F5168" w:rsidRDefault="009E3BEF">
      <w:pPr>
        <w:rPr>
          <w:color w:val="FF0000"/>
        </w:rPr>
        <w:sectPr w:rsidR="00B15781" w:rsidRPr="002F5168" w:rsidSect="00993E6F">
          <w:footerReference w:type="default" r:id="rId17"/>
          <w:pgSz w:w="11906" w:h="16838"/>
          <w:pgMar w:top="851" w:right="851" w:bottom="851" w:left="851" w:header="709" w:footer="709" w:gutter="851"/>
          <w:cols w:space="708"/>
          <w:docGrid w:linePitch="360"/>
        </w:sectPr>
      </w:pPr>
      <w:r w:rsidRPr="002F5168">
        <w:rPr>
          <w:noProof/>
          <w:color w:val="FF0000"/>
          <w:lang w:eastAsia="en-GB"/>
        </w:rPr>
        <w:lastRenderedPageBreak/>
        <mc:AlternateContent>
          <mc:Choice Requires="wps">
            <w:drawing>
              <wp:anchor distT="0" distB="0" distL="114300" distR="114300" simplePos="0" relativeHeight="251682816" behindDoc="0" locked="0" layoutInCell="1" allowOverlap="1" wp14:anchorId="34E46EDC" wp14:editId="320D35D2">
                <wp:simplePos x="0" y="0"/>
                <wp:positionH relativeFrom="page">
                  <wp:align>center</wp:align>
                </wp:positionH>
                <wp:positionV relativeFrom="paragraph">
                  <wp:posOffset>667648</wp:posOffset>
                </wp:positionV>
                <wp:extent cx="5953125" cy="8669547"/>
                <wp:effectExtent l="0" t="0" r="2857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8669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5FEC0" w14:textId="77777777" w:rsidR="00A0074B" w:rsidRPr="00626196" w:rsidRDefault="00D03F9F" w:rsidP="00D03F9F">
                            <w:pPr>
                              <w:jc w:val="center"/>
                              <w:rPr>
                                <w:sz w:val="20"/>
                                <w:szCs w:val="20"/>
                              </w:rPr>
                            </w:pPr>
                            <w:r w:rsidRPr="00626196">
                              <w:rPr>
                                <w:sz w:val="20"/>
                                <w:szCs w:val="20"/>
                              </w:rPr>
                              <w:t>SUCCESSES AND ACHIEVEMENTS</w:t>
                            </w:r>
                          </w:p>
                          <w:p w14:paraId="27F5358F" w14:textId="7D8FB990" w:rsidR="00506311" w:rsidRDefault="00133EFC" w:rsidP="00F26857">
                            <w:pPr>
                              <w:pStyle w:val="ListParagraph"/>
                              <w:numPr>
                                <w:ilvl w:val="0"/>
                                <w:numId w:val="4"/>
                              </w:numPr>
                              <w:rPr>
                                <w:sz w:val="20"/>
                                <w:szCs w:val="20"/>
                              </w:rPr>
                            </w:pPr>
                            <w:r w:rsidRPr="00626196">
                              <w:rPr>
                                <w:sz w:val="20"/>
                                <w:szCs w:val="20"/>
                              </w:rPr>
                              <w:t>C</w:t>
                            </w:r>
                            <w:r w:rsidR="00B70A3F">
                              <w:rPr>
                                <w:sz w:val="20"/>
                                <w:szCs w:val="20"/>
                              </w:rPr>
                              <w:t>onti</w:t>
                            </w:r>
                            <w:r w:rsidR="0060163E">
                              <w:rPr>
                                <w:sz w:val="20"/>
                                <w:szCs w:val="20"/>
                              </w:rPr>
                              <w:t>nu</w:t>
                            </w:r>
                            <w:r w:rsidR="00B70A3F">
                              <w:rPr>
                                <w:sz w:val="20"/>
                                <w:szCs w:val="20"/>
                              </w:rPr>
                              <w:t>ed expansion of our</w:t>
                            </w:r>
                            <w:r w:rsidRPr="00626196">
                              <w:rPr>
                                <w:sz w:val="20"/>
                                <w:szCs w:val="20"/>
                              </w:rPr>
                              <w:t xml:space="preserve"> Pupil Support Centre</w:t>
                            </w:r>
                            <w:r w:rsidR="00506311">
                              <w:rPr>
                                <w:sz w:val="20"/>
                                <w:szCs w:val="20"/>
                              </w:rPr>
                              <w:t xml:space="preserve"> using Pupil Equity Funding</w:t>
                            </w:r>
                            <w:r w:rsidRPr="00626196">
                              <w:rPr>
                                <w:sz w:val="20"/>
                                <w:szCs w:val="20"/>
                              </w:rPr>
                              <w:t xml:space="preserve"> to provide universal and targeted support to our young people recognising and valuing </w:t>
                            </w:r>
                            <w:r w:rsidR="001B49A5" w:rsidRPr="00626196">
                              <w:rPr>
                                <w:sz w:val="20"/>
                                <w:szCs w:val="20"/>
                              </w:rPr>
                              <w:t xml:space="preserve">the importance of an inclusive, nurturing ethos. </w:t>
                            </w:r>
                            <w:r w:rsidRPr="00626196">
                              <w:rPr>
                                <w:sz w:val="20"/>
                                <w:szCs w:val="20"/>
                              </w:rPr>
                              <w:t xml:space="preserve"> </w:t>
                            </w:r>
                            <w:r w:rsidR="009E3BEF">
                              <w:rPr>
                                <w:sz w:val="20"/>
                                <w:szCs w:val="20"/>
                              </w:rPr>
                              <w:t>Accommodation</w:t>
                            </w:r>
                            <w:r w:rsidR="003D5F99">
                              <w:rPr>
                                <w:sz w:val="20"/>
                                <w:szCs w:val="20"/>
                              </w:rPr>
                              <w:t xml:space="preserve"> has increased which has allowed for the </w:t>
                            </w:r>
                            <w:r w:rsidR="00802103">
                              <w:rPr>
                                <w:sz w:val="20"/>
                                <w:szCs w:val="20"/>
                              </w:rPr>
                              <w:t>i</w:t>
                            </w:r>
                            <w:r w:rsidR="001B49A5" w:rsidRPr="00626196">
                              <w:rPr>
                                <w:sz w:val="20"/>
                                <w:szCs w:val="20"/>
                              </w:rPr>
                              <w:t>ntroduction</w:t>
                            </w:r>
                            <w:r w:rsidRPr="00626196">
                              <w:rPr>
                                <w:sz w:val="20"/>
                                <w:szCs w:val="20"/>
                              </w:rPr>
                              <w:t xml:space="preserve"> of innovative approaches such as art therapy</w:t>
                            </w:r>
                            <w:r w:rsidR="0060163E">
                              <w:rPr>
                                <w:sz w:val="20"/>
                                <w:szCs w:val="20"/>
                              </w:rPr>
                              <w:t>,</w:t>
                            </w:r>
                            <w:r w:rsidRPr="00626196">
                              <w:rPr>
                                <w:sz w:val="20"/>
                                <w:szCs w:val="20"/>
                              </w:rPr>
                              <w:t xml:space="preserve"> yoga </w:t>
                            </w:r>
                            <w:r w:rsidR="0060163E">
                              <w:rPr>
                                <w:sz w:val="20"/>
                                <w:szCs w:val="20"/>
                              </w:rPr>
                              <w:t>and mindfulness</w:t>
                            </w:r>
                            <w:r w:rsidR="003D5F99">
                              <w:rPr>
                                <w:sz w:val="20"/>
                                <w:szCs w:val="20"/>
                              </w:rPr>
                              <w:t>, zones of regulation, resilience groups, nurture mornings, check ins.</w:t>
                            </w:r>
                            <w:r w:rsidR="0060163E">
                              <w:rPr>
                                <w:sz w:val="20"/>
                                <w:szCs w:val="20"/>
                              </w:rPr>
                              <w:t xml:space="preserve"> </w:t>
                            </w:r>
                            <w:r w:rsidR="00802103">
                              <w:rPr>
                                <w:sz w:val="20"/>
                                <w:szCs w:val="20"/>
                              </w:rPr>
                              <w:t xml:space="preserve">This </w:t>
                            </w:r>
                            <w:r w:rsidRPr="00626196">
                              <w:rPr>
                                <w:sz w:val="20"/>
                                <w:szCs w:val="20"/>
                              </w:rPr>
                              <w:t xml:space="preserve">has resulted in </w:t>
                            </w:r>
                            <w:r w:rsidR="001B49A5" w:rsidRPr="00626196">
                              <w:rPr>
                                <w:sz w:val="20"/>
                                <w:szCs w:val="20"/>
                              </w:rPr>
                              <w:t>over 25% of the school population receiving targeted support.</w:t>
                            </w:r>
                            <w:r w:rsidR="003D5F99">
                              <w:rPr>
                                <w:sz w:val="20"/>
                                <w:szCs w:val="20"/>
                              </w:rPr>
                              <w:t xml:space="preserve"> Whole school support is provided to all pupils. </w:t>
                            </w:r>
                          </w:p>
                          <w:p w14:paraId="294FCBFE" w14:textId="482CF011" w:rsidR="003D5F99" w:rsidRDefault="003D5F99" w:rsidP="00F26857">
                            <w:pPr>
                              <w:pStyle w:val="ListParagraph"/>
                              <w:numPr>
                                <w:ilvl w:val="0"/>
                                <w:numId w:val="4"/>
                              </w:numPr>
                              <w:rPr>
                                <w:sz w:val="20"/>
                                <w:szCs w:val="20"/>
                              </w:rPr>
                            </w:pPr>
                            <w:r>
                              <w:rPr>
                                <w:sz w:val="20"/>
                                <w:szCs w:val="20"/>
                              </w:rPr>
                              <w:t xml:space="preserve">Pupil support staff provided outstanding support to pupils and families during school closures, ensuring every young person had access to materials for learning </w:t>
                            </w:r>
                            <w:r w:rsidR="00DC66E6">
                              <w:rPr>
                                <w:sz w:val="20"/>
                                <w:szCs w:val="20"/>
                              </w:rPr>
                              <w:t>and</w:t>
                            </w:r>
                            <w:r>
                              <w:rPr>
                                <w:sz w:val="20"/>
                                <w:szCs w:val="20"/>
                              </w:rPr>
                              <w:t xml:space="preserve"> provided support and </w:t>
                            </w:r>
                            <w:r w:rsidR="003260D9">
                              <w:rPr>
                                <w:sz w:val="20"/>
                                <w:szCs w:val="20"/>
                              </w:rPr>
                              <w:t>Positivity</w:t>
                            </w:r>
                            <w:r>
                              <w:rPr>
                                <w:sz w:val="20"/>
                                <w:szCs w:val="20"/>
                              </w:rPr>
                              <w:t xml:space="preserve"> boxes for young people with additional support needs.</w:t>
                            </w:r>
                          </w:p>
                          <w:p w14:paraId="282AB929" w14:textId="4FAB6EFF" w:rsidR="00133EFC" w:rsidRPr="00626196" w:rsidRDefault="00506311" w:rsidP="00F26857">
                            <w:pPr>
                              <w:pStyle w:val="ListParagraph"/>
                              <w:numPr>
                                <w:ilvl w:val="0"/>
                                <w:numId w:val="4"/>
                              </w:numPr>
                              <w:rPr>
                                <w:sz w:val="20"/>
                                <w:szCs w:val="20"/>
                              </w:rPr>
                            </w:pPr>
                            <w:r>
                              <w:rPr>
                                <w:sz w:val="20"/>
                                <w:szCs w:val="20"/>
                              </w:rPr>
                              <w:t>Ruby award accreditation for Renfrewshire’s Nurturing Relationships Approach (RNRA) demonstrating our commitment to involving our who</w:t>
                            </w:r>
                            <w:r w:rsidR="00802103">
                              <w:rPr>
                                <w:sz w:val="20"/>
                                <w:szCs w:val="20"/>
                              </w:rPr>
                              <w:t>le</w:t>
                            </w:r>
                            <w:r>
                              <w:rPr>
                                <w:sz w:val="20"/>
                                <w:szCs w:val="20"/>
                              </w:rPr>
                              <w:t xml:space="preserve"> school community in our nurturing relationships approach.</w:t>
                            </w:r>
                            <w:r w:rsidR="001B49A5" w:rsidRPr="00626196">
                              <w:rPr>
                                <w:sz w:val="20"/>
                                <w:szCs w:val="20"/>
                              </w:rPr>
                              <w:t xml:space="preserve"> </w:t>
                            </w:r>
                          </w:p>
                          <w:p w14:paraId="0A0E1039" w14:textId="7CADD667" w:rsidR="00F26857" w:rsidRDefault="00506311" w:rsidP="00F26857">
                            <w:pPr>
                              <w:pStyle w:val="ListParagraph"/>
                              <w:numPr>
                                <w:ilvl w:val="0"/>
                                <w:numId w:val="4"/>
                              </w:numPr>
                              <w:rPr>
                                <w:sz w:val="20"/>
                                <w:szCs w:val="20"/>
                              </w:rPr>
                            </w:pPr>
                            <w:r>
                              <w:rPr>
                                <w:sz w:val="20"/>
                                <w:szCs w:val="20"/>
                              </w:rPr>
                              <w:t>Success in the introduction of w</w:t>
                            </w:r>
                            <w:r w:rsidR="00DE6B95" w:rsidRPr="00626196">
                              <w:rPr>
                                <w:sz w:val="20"/>
                                <w:szCs w:val="20"/>
                              </w:rPr>
                              <w:t xml:space="preserve">ider achievement </w:t>
                            </w:r>
                            <w:r>
                              <w:rPr>
                                <w:sz w:val="20"/>
                                <w:szCs w:val="20"/>
                              </w:rPr>
                              <w:t xml:space="preserve">SQA </w:t>
                            </w:r>
                            <w:r w:rsidR="003D5F99">
                              <w:rPr>
                                <w:sz w:val="20"/>
                                <w:szCs w:val="20"/>
                              </w:rPr>
                              <w:t>accredited</w:t>
                            </w:r>
                            <w:r>
                              <w:rPr>
                                <w:sz w:val="20"/>
                                <w:szCs w:val="20"/>
                              </w:rPr>
                              <w:t xml:space="preserve"> courses such as</w:t>
                            </w:r>
                            <w:r w:rsidR="00BD32B9">
                              <w:rPr>
                                <w:sz w:val="20"/>
                                <w:szCs w:val="20"/>
                              </w:rPr>
                              <w:t xml:space="preserve"> Photography,</w:t>
                            </w:r>
                            <w:r w:rsidR="00F26857" w:rsidRPr="00626196">
                              <w:rPr>
                                <w:sz w:val="20"/>
                                <w:szCs w:val="20"/>
                              </w:rPr>
                              <w:t xml:space="preserve"> </w:t>
                            </w:r>
                            <w:r w:rsidR="00DE6B95" w:rsidRPr="00626196">
                              <w:rPr>
                                <w:sz w:val="20"/>
                                <w:szCs w:val="20"/>
                              </w:rPr>
                              <w:t>Horticulture</w:t>
                            </w:r>
                            <w:r w:rsidR="00BD32B9">
                              <w:rPr>
                                <w:sz w:val="20"/>
                                <w:szCs w:val="20"/>
                              </w:rPr>
                              <w:t>,</w:t>
                            </w:r>
                            <w:r w:rsidR="00DE6B95" w:rsidRPr="00626196">
                              <w:rPr>
                                <w:sz w:val="20"/>
                                <w:szCs w:val="20"/>
                              </w:rPr>
                              <w:t xml:space="preserve"> Leadership</w:t>
                            </w:r>
                            <w:r w:rsidR="00BD32B9">
                              <w:rPr>
                                <w:sz w:val="20"/>
                                <w:szCs w:val="20"/>
                              </w:rPr>
                              <w:t xml:space="preserve">, </w:t>
                            </w:r>
                            <w:r>
                              <w:rPr>
                                <w:sz w:val="20"/>
                                <w:szCs w:val="20"/>
                              </w:rPr>
                              <w:t xml:space="preserve">Travel and Tourism, </w:t>
                            </w:r>
                            <w:r w:rsidR="00BD32B9">
                              <w:rPr>
                                <w:sz w:val="20"/>
                                <w:szCs w:val="20"/>
                              </w:rPr>
                              <w:t>Media and Scots Language.</w:t>
                            </w:r>
                          </w:p>
                          <w:p w14:paraId="34071738" w14:textId="75FA4A34" w:rsidR="004D4E6A" w:rsidRDefault="004D4E6A" w:rsidP="00F26857">
                            <w:pPr>
                              <w:pStyle w:val="ListParagraph"/>
                              <w:numPr>
                                <w:ilvl w:val="0"/>
                                <w:numId w:val="4"/>
                              </w:numPr>
                              <w:rPr>
                                <w:sz w:val="20"/>
                                <w:szCs w:val="20"/>
                              </w:rPr>
                            </w:pPr>
                            <w:r>
                              <w:rPr>
                                <w:sz w:val="20"/>
                                <w:szCs w:val="20"/>
                              </w:rPr>
                              <w:t xml:space="preserve">Significant improvement in Positive Destinations for all Linwood High School leavers.  Extensive successful partnership working between </w:t>
                            </w:r>
                            <w:r w:rsidR="00802103">
                              <w:rPr>
                                <w:sz w:val="20"/>
                                <w:szCs w:val="20"/>
                              </w:rPr>
                              <w:t xml:space="preserve">the </w:t>
                            </w:r>
                            <w:r>
                              <w:rPr>
                                <w:sz w:val="20"/>
                                <w:szCs w:val="20"/>
                              </w:rPr>
                              <w:t xml:space="preserve">Positive Destinations Lead within Linwood High School and Skills Development Scotland, Developing the Young Workforce </w:t>
                            </w:r>
                            <w:r w:rsidR="00802103">
                              <w:rPr>
                                <w:sz w:val="20"/>
                                <w:szCs w:val="20"/>
                              </w:rPr>
                              <w:t>(D</w:t>
                            </w:r>
                            <w:r>
                              <w:rPr>
                                <w:sz w:val="20"/>
                                <w:szCs w:val="20"/>
                              </w:rPr>
                              <w:t>YW</w:t>
                            </w:r>
                            <w:r w:rsidR="00802103">
                              <w:rPr>
                                <w:sz w:val="20"/>
                                <w:szCs w:val="20"/>
                              </w:rPr>
                              <w:t>)</w:t>
                            </w:r>
                            <w:r>
                              <w:rPr>
                                <w:sz w:val="20"/>
                                <w:szCs w:val="20"/>
                              </w:rPr>
                              <w:t xml:space="preserve"> and Invest Renfrewshire.  </w:t>
                            </w:r>
                          </w:p>
                          <w:p w14:paraId="07FA283F" w14:textId="11F42992" w:rsidR="00BD32B9" w:rsidRPr="00626196" w:rsidRDefault="00BD32B9" w:rsidP="00F26857">
                            <w:pPr>
                              <w:pStyle w:val="ListParagraph"/>
                              <w:numPr>
                                <w:ilvl w:val="0"/>
                                <w:numId w:val="4"/>
                              </w:numPr>
                              <w:rPr>
                                <w:sz w:val="20"/>
                                <w:szCs w:val="20"/>
                              </w:rPr>
                            </w:pPr>
                            <w:r>
                              <w:rPr>
                                <w:sz w:val="20"/>
                                <w:szCs w:val="20"/>
                              </w:rPr>
                              <w:t xml:space="preserve">Talented performers from the Linwood High School music department performed at </w:t>
                            </w:r>
                            <w:r w:rsidR="003260D9">
                              <w:rPr>
                                <w:sz w:val="20"/>
                                <w:szCs w:val="20"/>
                              </w:rPr>
                              <w:t>t</w:t>
                            </w:r>
                            <w:r w:rsidR="003D5F99">
                              <w:rPr>
                                <w:sz w:val="20"/>
                                <w:szCs w:val="20"/>
                              </w:rPr>
                              <w:t>he Re</w:t>
                            </w:r>
                            <w:r w:rsidR="009E3BEF">
                              <w:rPr>
                                <w:sz w:val="20"/>
                                <w:szCs w:val="20"/>
                              </w:rPr>
                              <w:t>n</w:t>
                            </w:r>
                            <w:r w:rsidR="003D5F99">
                              <w:rPr>
                                <w:sz w:val="20"/>
                                <w:szCs w:val="20"/>
                              </w:rPr>
                              <w:t>frewshire Council Christmas Concert in Paisley Abbey.</w:t>
                            </w:r>
                            <w:r w:rsidR="003260D9">
                              <w:rPr>
                                <w:sz w:val="20"/>
                                <w:szCs w:val="20"/>
                              </w:rPr>
                              <w:t xml:space="preserve">  This is the first time Pipers have performed.  Pipers from Linwood High School also featured on the Thursday evenings ‘clap’ for the key workers during lockdown. </w:t>
                            </w:r>
                            <w:r w:rsidR="003D5F99">
                              <w:rPr>
                                <w:sz w:val="20"/>
                                <w:szCs w:val="20"/>
                              </w:rPr>
                              <w:t xml:space="preserve"> </w:t>
                            </w:r>
                          </w:p>
                          <w:p w14:paraId="5354E116" w14:textId="35DBCE3E" w:rsidR="003D5F99" w:rsidRDefault="003D5F99" w:rsidP="001249F5">
                            <w:pPr>
                              <w:pStyle w:val="ListParagraph"/>
                              <w:numPr>
                                <w:ilvl w:val="0"/>
                                <w:numId w:val="4"/>
                              </w:numPr>
                              <w:rPr>
                                <w:sz w:val="20"/>
                                <w:szCs w:val="20"/>
                              </w:rPr>
                            </w:pPr>
                            <w:r>
                              <w:rPr>
                                <w:sz w:val="20"/>
                                <w:szCs w:val="20"/>
                              </w:rPr>
                              <w:t xml:space="preserve">Significant improvements in attainment in S4 in Literacy and Numeracy and 5 plus level 5 awards at S4. </w:t>
                            </w:r>
                          </w:p>
                          <w:p w14:paraId="4D23F7BD" w14:textId="45C9C545" w:rsidR="001249F5" w:rsidRDefault="00FC62A0" w:rsidP="001249F5">
                            <w:pPr>
                              <w:pStyle w:val="ListParagraph"/>
                              <w:numPr>
                                <w:ilvl w:val="0"/>
                                <w:numId w:val="4"/>
                              </w:numPr>
                              <w:rPr>
                                <w:sz w:val="20"/>
                                <w:szCs w:val="20"/>
                              </w:rPr>
                            </w:pPr>
                            <w:r w:rsidRPr="001249F5">
                              <w:rPr>
                                <w:sz w:val="20"/>
                                <w:szCs w:val="20"/>
                              </w:rPr>
                              <w:t>Excellent p</w:t>
                            </w:r>
                            <w:r w:rsidR="00F26857" w:rsidRPr="001249F5">
                              <w:rPr>
                                <w:sz w:val="20"/>
                                <w:szCs w:val="20"/>
                              </w:rPr>
                              <w:t>artners</w:t>
                            </w:r>
                            <w:r w:rsidR="00B56BC2" w:rsidRPr="001249F5">
                              <w:rPr>
                                <w:sz w:val="20"/>
                                <w:szCs w:val="20"/>
                              </w:rPr>
                              <w:t xml:space="preserve">hip working </w:t>
                            </w:r>
                            <w:r w:rsidR="001249F5">
                              <w:rPr>
                                <w:sz w:val="20"/>
                                <w:szCs w:val="20"/>
                              </w:rPr>
                              <w:t xml:space="preserve">has seen success </w:t>
                            </w:r>
                            <w:r w:rsidR="00B56BC2" w:rsidRPr="001249F5">
                              <w:rPr>
                                <w:sz w:val="20"/>
                                <w:szCs w:val="20"/>
                              </w:rPr>
                              <w:t xml:space="preserve">with </w:t>
                            </w:r>
                            <w:proofErr w:type="spellStart"/>
                            <w:r w:rsidR="001249F5">
                              <w:rPr>
                                <w:sz w:val="20"/>
                                <w:szCs w:val="20"/>
                              </w:rPr>
                              <w:t>Linstone</w:t>
                            </w:r>
                            <w:proofErr w:type="spellEnd"/>
                            <w:r w:rsidR="001249F5">
                              <w:rPr>
                                <w:sz w:val="20"/>
                                <w:szCs w:val="20"/>
                              </w:rPr>
                              <w:t xml:space="preserve"> 2020, with young people </w:t>
                            </w:r>
                            <w:r w:rsidR="003260D9">
                              <w:rPr>
                                <w:sz w:val="20"/>
                                <w:szCs w:val="20"/>
                              </w:rPr>
                              <w:t xml:space="preserve">competing to </w:t>
                            </w:r>
                            <w:r w:rsidR="001249F5">
                              <w:rPr>
                                <w:sz w:val="20"/>
                                <w:szCs w:val="20"/>
                              </w:rPr>
                              <w:t>design a village community garden in Linwood</w:t>
                            </w:r>
                            <w:r w:rsidR="003260D9">
                              <w:rPr>
                                <w:sz w:val="20"/>
                                <w:szCs w:val="20"/>
                              </w:rPr>
                              <w:t xml:space="preserve">. The winning garden design and all the other competitors presented at Glasgow City Chambers to school leaders from Glasgow city council. </w:t>
                            </w:r>
                          </w:p>
                          <w:p w14:paraId="08B2BEA9" w14:textId="1DFD9EEF" w:rsidR="00187755" w:rsidRDefault="001249F5" w:rsidP="001249F5">
                            <w:pPr>
                              <w:pStyle w:val="ListParagraph"/>
                              <w:numPr>
                                <w:ilvl w:val="0"/>
                                <w:numId w:val="4"/>
                              </w:numPr>
                              <w:rPr>
                                <w:sz w:val="20"/>
                                <w:szCs w:val="20"/>
                              </w:rPr>
                            </w:pPr>
                            <w:r>
                              <w:rPr>
                                <w:sz w:val="20"/>
                                <w:szCs w:val="20"/>
                              </w:rPr>
                              <w:t xml:space="preserve">Young Enterprise </w:t>
                            </w:r>
                            <w:r w:rsidR="009E3BEF">
                              <w:rPr>
                                <w:sz w:val="20"/>
                                <w:szCs w:val="20"/>
                              </w:rPr>
                              <w:t>participants achieved great success in Strathclyde University Business School exams s</w:t>
                            </w:r>
                            <w:r w:rsidR="00802103">
                              <w:rPr>
                                <w:sz w:val="20"/>
                                <w:szCs w:val="20"/>
                              </w:rPr>
                              <w:t>c</w:t>
                            </w:r>
                            <w:r w:rsidR="009E3BEF">
                              <w:rPr>
                                <w:sz w:val="20"/>
                                <w:szCs w:val="20"/>
                              </w:rPr>
                              <w:t xml:space="preserve">oring merits and distinctions. </w:t>
                            </w:r>
                            <w:r>
                              <w:rPr>
                                <w:sz w:val="20"/>
                                <w:szCs w:val="20"/>
                              </w:rPr>
                              <w:t xml:space="preserve"> </w:t>
                            </w:r>
                          </w:p>
                          <w:p w14:paraId="6FDD0AAC" w14:textId="674F581F" w:rsidR="009E3BEF" w:rsidRDefault="009E3BEF" w:rsidP="001249F5">
                            <w:pPr>
                              <w:pStyle w:val="ListParagraph"/>
                              <w:numPr>
                                <w:ilvl w:val="0"/>
                                <w:numId w:val="4"/>
                              </w:numPr>
                              <w:rPr>
                                <w:sz w:val="20"/>
                                <w:szCs w:val="20"/>
                              </w:rPr>
                            </w:pPr>
                            <w:r>
                              <w:rPr>
                                <w:sz w:val="20"/>
                                <w:szCs w:val="20"/>
                              </w:rPr>
                              <w:t xml:space="preserve">Fearless – the youth arm of Charity </w:t>
                            </w:r>
                            <w:r w:rsidR="00D514A3">
                              <w:rPr>
                                <w:sz w:val="20"/>
                                <w:szCs w:val="20"/>
                              </w:rPr>
                              <w:t>Crime stoppers</w:t>
                            </w:r>
                            <w:r>
                              <w:rPr>
                                <w:sz w:val="20"/>
                                <w:szCs w:val="20"/>
                              </w:rPr>
                              <w:t xml:space="preserve"> – launched </w:t>
                            </w:r>
                            <w:r w:rsidR="00DC66E6">
                              <w:rPr>
                                <w:sz w:val="20"/>
                                <w:szCs w:val="20"/>
                              </w:rPr>
                              <w:t>its</w:t>
                            </w:r>
                            <w:r>
                              <w:rPr>
                                <w:sz w:val="20"/>
                                <w:szCs w:val="20"/>
                              </w:rPr>
                              <w:t xml:space="preserve"> new education resource at Linwood High School.  Pupils had contributed to having their voices heard and they met with the Justice Convenor for the Scottish Youth Parliament. </w:t>
                            </w:r>
                          </w:p>
                          <w:p w14:paraId="42743F93" w14:textId="5F81E390" w:rsidR="009E3BEF" w:rsidRDefault="009E3BEF" w:rsidP="001249F5">
                            <w:pPr>
                              <w:pStyle w:val="ListParagraph"/>
                              <w:numPr>
                                <w:ilvl w:val="0"/>
                                <w:numId w:val="4"/>
                              </w:numPr>
                              <w:rPr>
                                <w:sz w:val="20"/>
                                <w:szCs w:val="20"/>
                              </w:rPr>
                            </w:pPr>
                            <w:r>
                              <w:rPr>
                                <w:sz w:val="20"/>
                                <w:szCs w:val="20"/>
                              </w:rPr>
                              <w:t>Pupil senior leadership team organised the first whole school sponsored walk.  This took place on Mental Health Awareness Day and raised over £1316.00.  Part of the proceeds were donated to local mental h</w:t>
                            </w:r>
                            <w:r w:rsidR="002F5168">
                              <w:rPr>
                                <w:sz w:val="20"/>
                                <w:szCs w:val="20"/>
                              </w:rPr>
                              <w:t xml:space="preserve">ealth charity </w:t>
                            </w:r>
                          </w:p>
                          <w:p w14:paraId="1503EF58" w14:textId="046665BA" w:rsidR="002F5168" w:rsidRDefault="002F5168" w:rsidP="001249F5">
                            <w:pPr>
                              <w:pStyle w:val="ListParagraph"/>
                              <w:numPr>
                                <w:ilvl w:val="0"/>
                                <w:numId w:val="4"/>
                              </w:numPr>
                              <w:rPr>
                                <w:sz w:val="20"/>
                                <w:szCs w:val="20"/>
                              </w:rPr>
                            </w:pPr>
                            <w:r>
                              <w:rPr>
                                <w:sz w:val="20"/>
                                <w:szCs w:val="20"/>
                              </w:rPr>
                              <w:t xml:space="preserve">A group of </w:t>
                            </w:r>
                            <w:r w:rsidR="00510AC8">
                              <w:rPr>
                                <w:sz w:val="20"/>
                                <w:szCs w:val="20"/>
                              </w:rPr>
                              <w:t>24</w:t>
                            </w:r>
                            <w:r>
                              <w:rPr>
                                <w:sz w:val="20"/>
                                <w:szCs w:val="20"/>
                              </w:rPr>
                              <w:t xml:space="preserve"> S3 pupils successfully participated in a part</w:t>
                            </w:r>
                            <w:r w:rsidR="00802103">
                              <w:rPr>
                                <w:sz w:val="20"/>
                                <w:szCs w:val="20"/>
                              </w:rPr>
                              <w:t>ly</w:t>
                            </w:r>
                            <w:r>
                              <w:rPr>
                                <w:sz w:val="20"/>
                                <w:szCs w:val="20"/>
                              </w:rPr>
                              <w:t xml:space="preserve"> </w:t>
                            </w:r>
                            <w:r w:rsidR="00510AC8">
                              <w:rPr>
                                <w:sz w:val="20"/>
                                <w:szCs w:val="20"/>
                              </w:rPr>
                              <w:t>Attainment Challenge</w:t>
                            </w:r>
                            <w:r>
                              <w:rPr>
                                <w:sz w:val="20"/>
                                <w:szCs w:val="20"/>
                              </w:rPr>
                              <w:t xml:space="preserve"> funded </w:t>
                            </w:r>
                            <w:r w:rsidR="00510AC8">
                              <w:rPr>
                                <w:sz w:val="20"/>
                                <w:szCs w:val="20"/>
                              </w:rPr>
                              <w:t xml:space="preserve">residential trip to Dumfries House Ayrshire.  </w:t>
                            </w:r>
                            <w:proofErr w:type="spellStart"/>
                            <w:r w:rsidR="00510AC8">
                              <w:rPr>
                                <w:sz w:val="20"/>
                                <w:szCs w:val="20"/>
                              </w:rPr>
                              <w:t>CANi</w:t>
                            </w:r>
                            <w:proofErr w:type="spellEnd"/>
                            <w:r w:rsidR="00510AC8">
                              <w:rPr>
                                <w:sz w:val="20"/>
                                <w:szCs w:val="20"/>
                              </w:rPr>
                              <w:t xml:space="preserve"> coaching is a </w:t>
                            </w:r>
                            <w:r w:rsidR="00DC66E6">
                              <w:rPr>
                                <w:sz w:val="20"/>
                                <w:szCs w:val="20"/>
                              </w:rPr>
                              <w:t>values-based</w:t>
                            </w:r>
                            <w:r w:rsidR="00510AC8">
                              <w:rPr>
                                <w:sz w:val="20"/>
                                <w:szCs w:val="20"/>
                              </w:rPr>
                              <w:t xml:space="preserve"> pupil leadership training </w:t>
                            </w:r>
                            <w:r w:rsidR="00802103">
                              <w:rPr>
                                <w:sz w:val="20"/>
                                <w:szCs w:val="20"/>
                              </w:rPr>
                              <w:t xml:space="preserve">programme </w:t>
                            </w:r>
                            <w:r w:rsidR="00510AC8">
                              <w:rPr>
                                <w:sz w:val="20"/>
                                <w:szCs w:val="20"/>
                              </w:rPr>
                              <w:t xml:space="preserve">which developed self-belief, positive attitudes and effective tools and skills for success.  Pupils and three Linwood High School members of staff graduated from the training and have already implemented positive changes to the school community </w:t>
                            </w:r>
                          </w:p>
                          <w:p w14:paraId="4795CC30" w14:textId="64C48025" w:rsidR="00510AC8" w:rsidRPr="00510AC8" w:rsidRDefault="00510AC8" w:rsidP="00510AC8">
                            <w:pPr>
                              <w:pStyle w:val="ListParagraph"/>
                              <w:numPr>
                                <w:ilvl w:val="0"/>
                                <w:numId w:val="4"/>
                              </w:numPr>
                              <w:rPr>
                                <w:rFonts w:cstheme="minorHAnsi"/>
                                <w:sz w:val="20"/>
                                <w:szCs w:val="20"/>
                              </w:rPr>
                            </w:pPr>
                            <w:r w:rsidRPr="00510AC8">
                              <w:rPr>
                                <w:rFonts w:cstheme="minorHAnsi"/>
                                <w:sz w:val="20"/>
                                <w:szCs w:val="20"/>
                              </w:rPr>
                              <w:t xml:space="preserve">Huge success in Public speaking with two S3 pupils winning their heat of </w:t>
                            </w:r>
                            <w:r>
                              <w:rPr>
                                <w:rFonts w:cstheme="minorHAnsi"/>
                                <w:sz w:val="20"/>
                                <w:szCs w:val="20"/>
                              </w:rPr>
                              <w:t xml:space="preserve">the </w:t>
                            </w:r>
                            <w:r w:rsidRPr="00510AC8">
                              <w:rPr>
                                <w:rFonts w:cstheme="minorHAnsi"/>
                                <w:color w:val="201F1E"/>
                                <w:sz w:val="20"/>
                                <w:szCs w:val="20"/>
                              </w:rPr>
                              <w:t>Crown Office Procurator Fiscal Public Speaking competition</w:t>
                            </w:r>
                            <w:r>
                              <w:rPr>
                                <w:rFonts w:cstheme="minorHAnsi"/>
                                <w:color w:val="201F1E"/>
                                <w:sz w:val="20"/>
                                <w:szCs w:val="20"/>
                              </w:rPr>
                              <w:t>.  This followed on from successfully winning the Renfrewshire Speakers</w:t>
                            </w:r>
                            <w:r w:rsidR="00802103">
                              <w:rPr>
                                <w:rFonts w:cstheme="minorHAnsi"/>
                                <w:color w:val="201F1E"/>
                                <w:sz w:val="20"/>
                                <w:szCs w:val="20"/>
                              </w:rPr>
                              <w:t>’</w:t>
                            </w:r>
                            <w:r>
                              <w:rPr>
                                <w:rFonts w:cstheme="minorHAnsi"/>
                                <w:color w:val="201F1E"/>
                                <w:sz w:val="20"/>
                                <w:szCs w:val="20"/>
                              </w:rPr>
                              <w:t xml:space="preserve"> </w:t>
                            </w:r>
                            <w:r w:rsidR="00C54CBE">
                              <w:rPr>
                                <w:rFonts w:cstheme="minorHAnsi"/>
                                <w:color w:val="201F1E"/>
                                <w:sz w:val="20"/>
                                <w:szCs w:val="20"/>
                              </w:rPr>
                              <w:t xml:space="preserve">Club competition. </w:t>
                            </w:r>
                          </w:p>
                          <w:p w14:paraId="754DDFF6" w14:textId="04850710" w:rsidR="00510AC8" w:rsidRDefault="00C54CBE" w:rsidP="001249F5">
                            <w:pPr>
                              <w:pStyle w:val="ListParagraph"/>
                              <w:numPr>
                                <w:ilvl w:val="0"/>
                                <w:numId w:val="4"/>
                              </w:numPr>
                              <w:rPr>
                                <w:sz w:val="20"/>
                                <w:szCs w:val="20"/>
                              </w:rPr>
                            </w:pPr>
                            <w:r>
                              <w:rPr>
                                <w:sz w:val="20"/>
                                <w:szCs w:val="20"/>
                              </w:rPr>
                              <w:t xml:space="preserve">Successful parental collaboration between </w:t>
                            </w:r>
                            <w:r w:rsidR="00802103">
                              <w:rPr>
                                <w:sz w:val="20"/>
                                <w:szCs w:val="20"/>
                              </w:rPr>
                              <w:t>P</w:t>
                            </w:r>
                            <w:r>
                              <w:rPr>
                                <w:sz w:val="20"/>
                                <w:szCs w:val="20"/>
                              </w:rPr>
                              <w:t xml:space="preserve">arent </w:t>
                            </w:r>
                            <w:r w:rsidR="00802103">
                              <w:rPr>
                                <w:sz w:val="20"/>
                                <w:szCs w:val="20"/>
                              </w:rPr>
                              <w:t>C</w:t>
                            </w:r>
                            <w:r>
                              <w:rPr>
                                <w:sz w:val="20"/>
                                <w:szCs w:val="20"/>
                              </w:rPr>
                              <w:t xml:space="preserve">ouncil and Linwood High School has resulted in Show my Homework being successfully rolled out.  This proved invaluable during school closures. </w:t>
                            </w:r>
                          </w:p>
                          <w:p w14:paraId="21B29D9F" w14:textId="66040BD4" w:rsidR="00C54CBE" w:rsidRDefault="00C54CBE" w:rsidP="001249F5">
                            <w:pPr>
                              <w:pStyle w:val="ListParagraph"/>
                              <w:numPr>
                                <w:ilvl w:val="0"/>
                                <w:numId w:val="4"/>
                              </w:numPr>
                              <w:rPr>
                                <w:sz w:val="20"/>
                                <w:szCs w:val="20"/>
                              </w:rPr>
                            </w:pPr>
                            <w:r>
                              <w:rPr>
                                <w:sz w:val="20"/>
                                <w:szCs w:val="20"/>
                              </w:rPr>
                              <w:t xml:space="preserve">Cluster and parental partnerships ensured the very first Linwood High School Cluster Christmas Fayre.  </w:t>
                            </w:r>
                          </w:p>
                          <w:p w14:paraId="4446A8CB" w14:textId="4FDE2952" w:rsidR="00C54CBE" w:rsidRDefault="00C54CBE" w:rsidP="001249F5">
                            <w:pPr>
                              <w:pStyle w:val="ListParagraph"/>
                              <w:numPr>
                                <w:ilvl w:val="0"/>
                                <w:numId w:val="4"/>
                              </w:numPr>
                              <w:rPr>
                                <w:sz w:val="20"/>
                                <w:szCs w:val="20"/>
                              </w:rPr>
                            </w:pPr>
                            <w:r>
                              <w:rPr>
                                <w:sz w:val="20"/>
                                <w:szCs w:val="20"/>
                              </w:rPr>
                              <w:t xml:space="preserve">Russian Students from St </w:t>
                            </w:r>
                            <w:r w:rsidR="00DC66E6">
                              <w:rPr>
                                <w:sz w:val="20"/>
                                <w:szCs w:val="20"/>
                              </w:rPr>
                              <w:t>Petersburg</w:t>
                            </w:r>
                            <w:r>
                              <w:rPr>
                                <w:sz w:val="20"/>
                                <w:szCs w:val="20"/>
                              </w:rPr>
                              <w:t xml:space="preserve"> completed a highly successful visit to Linwood High School in October 2019.  This has now resulted in a knowledge exchange prog</w:t>
                            </w:r>
                            <w:r w:rsidR="003F3D3B">
                              <w:rPr>
                                <w:sz w:val="20"/>
                                <w:szCs w:val="20"/>
                              </w:rPr>
                              <w:t>r</w:t>
                            </w:r>
                            <w:r>
                              <w:rPr>
                                <w:sz w:val="20"/>
                                <w:szCs w:val="20"/>
                              </w:rPr>
                              <w:t xml:space="preserve">amme to encourage partnerships working and cultural exchanges.  </w:t>
                            </w:r>
                          </w:p>
                          <w:p w14:paraId="6CF54335" w14:textId="66A2B4CD" w:rsidR="00C54CBE" w:rsidRDefault="00C54CBE" w:rsidP="001249F5">
                            <w:pPr>
                              <w:pStyle w:val="ListParagraph"/>
                              <w:numPr>
                                <w:ilvl w:val="0"/>
                                <w:numId w:val="4"/>
                              </w:numPr>
                              <w:rPr>
                                <w:sz w:val="20"/>
                                <w:szCs w:val="20"/>
                              </w:rPr>
                            </w:pPr>
                            <w:r>
                              <w:rPr>
                                <w:sz w:val="20"/>
                                <w:szCs w:val="20"/>
                              </w:rPr>
                              <w:t xml:space="preserve">Secured funding for ‘Get Linwood Moving’ project.  Had to be postponed due to school closures however the securing of funding for health and wellbeing was an achievement. </w:t>
                            </w:r>
                          </w:p>
                          <w:p w14:paraId="72F00879" w14:textId="77777777" w:rsidR="00D03F9F" w:rsidRPr="001B49A5" w:rsidRDefault="00D03F9F" w:rsidP="00D03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46EDC" id="_x0000_s1034" type="#_x0000_t202" style="position:absolute;margin-left:0;margin-top:52.55pt;width:468.75pt;height:682.6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" fillcolor="white [3201]" strokeweight=".5pt">
                <v:path arrowok="t"/>
                <v:textbox>
                  <w:txbxContent>
                    <w:p w14:paraId="11A5FEC0" w14:textId="77777777" w:rsidR="00A0074B" w:rsidRPr="00626196" w:rsidRDefault="00D03F9F" w:rsidP="00D03F9F">
                      <w:pPr>
                        <w:jc w:val="center"/>
                        <w:rPr>
                          <w:sz w:val="20"/>
                          <w:szCs w:val="20"/>
                        </w:rPr>
                      </w:pPr>
                      <w:r w:rsidRPr="00626196">
                        <w:rPr>
                          <w:sz w:val="20"/>
                          <w:szCs w:val="20"/>
                        </w:rPr>
                        <w:t>SUCCESSES AND ACHIEVEMENTS</w:t>
                      </w:r>
                    </w:p>
                    <w:p w14:paraId="27F5358F" w14:textId="7D8FB990" w:rsidR="00506311" w:rsidRDefault="00133EFC" w:rsidP="00F26857">
                      <w:pPr>
                        <w:pStyle w:val="ListParagraph"/>
                        <w:numPr>
                          <w:ilvl w:val="0"/>
                          <w:numId w:val="4"/>
                        </w:numPr>
                        <w:rPr>
                          <w:sz w:val="20"/>
                          <w:szCs w:val="20"/>
                        </w:rPr>
                      </w:pPr>
                      <w:r w:rsidRPr="00626196">
                        <w:rPr>
                          <w:sz w:val="20"/>
                          <w:szCs w:val="20"/>
                        </w:rPr>
                        <w:t>C</w:t>
                      </w:r>
                      <w:r w:rsidR="00B70A3F">
                        <w:rPr>
                          <w:sz w:val="20"/>
                          <w:szCs w:val="20"/>
                        </w:rPr>
                        <w:t>onti</w:t>
                      </w:r>
                      <w:r w:rsidR="0060163E">
                        <w:rPr>
                          <w:sz w:val="20"/>
                          <w:szCs w:val="20"/>
                        </w:rPr>
                        <w:t>nu</w:t>
                      </w:r>
                      <w:r w:rsidR="00B70A3F">
                        <w:rPr>
                          <w:sz w:val="20"/>
                          <w:szCs w:val="20"/>
                        </w:rPr>
                        <w:t>ed expansion of our</w:t>
                      </w:r>
                      <w:r w:rsidRPr="00626196">
                        <w:rPr>
                          <w:sz w:val="20"/>
                          <w:szCs w:val="20"/>
                        </w:rPr>
                        <w:t xml:space="preserve"> Pupil Support Centre</w:t>
                      </w:r>
                      <w:r w:rsidR="00506311">
                        <w:rPr>
                          <w:sz w:val="20"/>
                          <w:szCs w:val="20"/>
                        </w:rPr>
                        <w:t xml:space="preserve"> using Pupil Equity Funding</w:t>
                      </w:r>
                      <w:r w:rsidRPr="00626196">
                        <w:rPr>
                          <w:sz w:val="20"/>
                          <w:szCs w:val="20"/>
                        </w:rPr>
                        <w:t xml:space="preserve"> to provide universal and targeted support to our young people recognising and valuing </w:t>
                      </w:r>
                      <w:r w:rsidR="001B49A5" w:rsidRPr="00626196">
                        <w:rPr>
                          <w:sz w:val="20"/>
                          <w:szCs w:val="20"/>
                        </w:rPr>
                        <w:t xml:space="preserve">the importance of an inclusive, nurturing ethos. </w:t>
                      </w:r>
                      <w:r w:rsidRPr="00626196">
                        <w:rPr>
                          <w:sz w:val="20"/>
                          <w:szCs w:val="20"/>
                        </w:rPr>
                        <w:t xml:space="preserve"> </w:t>
                      </w:r>
                      <w:r w:rsidR="009E3BEF">
                        <w:rPr>
                          <w:sz w:val="20"/>
                          <w:szCs w:val="20"/>
                        </w:rPr>
                        <w:t>Accommodation</w:t>
                      </w:r>
                      <w:r w:rsidR="003D5F99">
                        <w:rPr>
                          <w:sz w:val="20"/>
                          <w:szCs w:val="20"/>
                        </w:rPr>
                        <w:t xml:space="preserve"> has increased which has allowed for the </w:t>
                      </w:r>
                      <w:r w:rsidR="00802103">
                        <w:rPr>
                          <w:sz w:val="20"/>
                          <w:szCs w:val="20"/>
                        </w:rPr>
                        <w:t>i</w:t>
                      </w:r>
                      <w:r w:rsidR="001B49A5" w:rsidRPr="00626196">
                        <w:rPr>
                          <w:sz w:val="20"/>
                          <w:szCs w:val="20"/>
                        </w:rPr>
                        <w:t>ntroduction</w:t>
                      </w:r>
                      <w:r w:rsidRPr="00626196">
                        <w:rPr>
                          <w:sz w:val="20"/>
                          <w:szCs w:val="20"/>
                        </w:rPr>
                        <w:t xml:space="preserve"> of innovative approaches such as art therapy</w:t>
                      </w:r>
                      <w:r w:rsidR="0060163E">
                        <w:rPr>
                          <w:sz w:val="20"/>
                          <w:szCs w:val="20"/>
                        </w:rPr>
                        <w:t>,</w:t>
                      </w:r>
                      <w:r w:rsidRPr="00626196">
                        <w:rPr>
                          <w:sz w:val="20"/>
                          <w:szCs w:val="20"/>
                        </w:rPr>
                        <w:t xml:space="preserve"> yoga </w:t>
                      </w:r>
                      <w:r w:rsidR="0060163E">
                        <w:rPr>
                          <w:sz w:val="20"/>
                          <w:szCs w:val="20"/>
                        </w:rPr>
                        <w:t>and mindfulness</w:t>
                      </w:r>
                      <w:r w:rsidR="003D5F99">
                        <w:rPr>
                          <w:sz w:val="20"/>
                          <w:szCs w:val="20"/>
                        </w:rPr>
                        <w:t>, zones of regulation, resilience groups, nurture mornings, check ins.</w:t>
                      </w:r>
                      <w:r w:rsidR="0060163E">
                        <w:rPr>
                          <w:sz w:val="20"/>
                          <w:szCs w:val="20"/>
                        </w:rPr>
                        <w:t xml:space="preserve"> </w:t>
                      </w:r>
                      <w:r w:rsidR="00802103">
                        <w:rPr>
                          <w:sz w:val="20"/>
                          <w:szCs w:val="20"/>
                        </w:rPr>
                        <w:t xml:space="preserve">This </w:t>
                      </w:r>
                      <w:r w:rsidRPr="00626196">
                        <w:rPr>
                          <w:sz w:val="20"/>
                          <w:szCs w:val="20"/>
                        </w:rPr>
                        <w:t xml:space="preserve">has resulted in </w:t>
                      </w:r>
                      <w:r w:rsidR="001B49A5" w:rsidRPr="00626196">
                        <w:rPr>
                          <w:sz w:val="20"/>
                          <w:szCs w:val="20"/>
                        </w:rPr>
                        <w:t>over 25% of the school population receiving targeted support.</w:t>
                      </w:r>
                      <w:r w:rsidR="003D5F99">
                        <w:rPr>
                          <w:sz w:val="20"/>
                          <w:szCs w:val="20"/>
                        </w:rPr>
                        <w:t xml:space="preserve"> Whole school support is provided to all pupils. </w:t>
                      </w:r>
                    </w:p>
                    <w:p w14:paraId="294FCBFE" w14:textId="482CF011" w:rsidR="003D5F99" w:rsidRDefault="003D5F99" w:rsidP="00F26857">
                      <w:pPr>
                        <w:pStyle w:val="ListParagraph"/>
                        <w:numPr>
                          <w:ilvl w:val="0"/>
                          <w:numId w:val="4"/>
                        </w:numPr>
                        <w:rPr>
                          <w:sz w:val="20"/>
                          <w:szCs w:val="20"/>
                        </w:rPr>
                      </w:pPr>
                      <w:r>
                        <w:rPr>
                          <w:sz w:val="20"/>
                          <w:szCs w:val="20"/>
                        </w:rPr>
                        <w:t xml:space="preserve">Pupil support staff provided outstanding support to pupils and families during school closures, ensuring every young person had access to materials for learning </w:t>
                      </w:r>
                      <w:r w:rsidR="00DC66E6">
                        <w:rPr>
                          <w:sz w:val="20"/>
                          <w:szCs w:val="20"/>
                        </w:rPr>
                        <w:t>and</w:t>
                      </w:r>
                      <w:r>
                        <w:rPr>
                          <w:sz w:val="20"/>
                          <w:szCs w:val="20"/>
                        </w:rPr>
                        <w:t xml:space="preserve"> provided support and </w:t>
                      </w:r>
                      <w:r w:rsidR="003260D9">
                        <w:rPr>
                          <w:sz w:val="20"/>
                          <w:szCs w:val="20"/>
                        </w:rPr>
                        <w:t>Positivity</w:t>
                      </w:r>
                      <w:r>
                        <w:rPr>
                          <w:sz w:val="20"/>
                          <w:szCs w:val="20"/>
                        </w:rPr>
                        <w:t xml:space="preserve"> boxes for young people with additional support needs.</w:t>
                      </w:r>
                    </w:p>
                    <w:p w14:paraId="282AB929" w14:textId="4FAB6EFF" w:rsidR="00133EFC" w:rsidRPr="00626196" w:rsidRDefault="00506311" w:rsidP="00F26857">
                      <w:pPr>
                        <w:pStyle w:val="ListParagraph"/>
                        <w:numPr>
                          <w:ilvl w:val="0"/>
                          <w:numId w:val="4"/>
                        </w:numPr>
                        <w:rPr>
                          <w:sz w:val="20"/>
                          <w:szCs w:val="20"/>
                        </w:rPr>
                      </w:pPr>
                      <w:r>
                        <w:rPr>
                          <w:sz w:val="20"/>
                          <w:szCs w:val="20"/>
                        </w:rPr>
                        <w:t>Ruby award accreditation for Renfrewshire’s Nurturing Relationships Approach (RNRA) demonstrating our commitment to involving our who</w:t>
                      </w:r>
                      <w:r w:rsidR="00802103">
                        <w:rPr>
                          <w:sz w:val="20"/>
                          <w:szCs w:val="20"/>
                        </w:rPr>
                        <w:t>le</w:t>
                      </w:r>
                      <w:r>
                        <w:rPr>
                          <w:sz w:val="20"/>
                          <w:szCs w:val="20"/>
                        </w:rPr>
                        <w:t xml:space="preserve"> school community in our nurturing relationships approach.</w:t>
                      </w:r>
                      <w:r w:rsidR="001B49A5" w:rsidRPr="00626196">
                        <w:rPr>
                          <w:sz w:val="20"/>
                          <w:szCs w:val="20"/>
                        </w:rPr>
                        <w:t xml:space="preserve"> </w:t>
                      </w:r>
                    </w:p>
                    <w:p w14:paraId="0A0E1039" w14:textId="7CADD667" w:rsidR="00F26857" w:rsidRDefault="00506311" w:rsidP="00F26857">
                      <w:pPr>
                        <w:pStyle w:val="ListParagraph"/>
                        <w:numPr>
                          <w:ilvl w:val="0"/>
                          <w:numId w:val="4"/>
                        </w:numPr>
                        <w:rPr>
                          <w:sz w:val="20"/>
                          <w:szCs w:val="20"/>
                        </w:rPr>
                      </w:pPr>
                      <w:r>
                        <w:rPr>
                          <w:sz w:val="20"/>
                          <w:szCs w:val="20"/>
                        </w:rPr>
                        <w:t>Success in the introduction of w</w:t>
                      </w:r>
                      <w:r w:rsidR="00DE6B95" w:rsidRPr="00626196">
                        <w:rPr>
                          <w:sz w:val="20"/>
                          <w:szCs w:val="20"/>
                        </w:rPr>
                        <w:t xml:space="preserve">ider achievement </w:t>
                      </w:r>
                      <w:r>
                        <w:rPr>
                          <w:sz w:val="20"/>
                          <w:szCs w:val="20"/>
                        </w:rPr>
                        <w:t xml:space="preserve">SQA </w:t>
                      </w:r>
                      <w:r w:rsidR="003D5F99">
                        <w:rPr>
                          <w:sz w:val="20"/>
                          <w:szCs w:val="20"/>
                        </w:rPr>
                        <w:t>accredited</w:t>
                      </w:r>
                      <w:r>
                        <w:rPr>
                          <w:sz w:val="20"/>
                          <w:szCs w:val="20"/>
                        </w:rPr>
                        <w:t xml:space="preserve"> courses such as</w:t>
                      </w:r>
                      <w:r w:rsidR="00BD32B9">
                        <w:rPr>
                          <w:sz w:val="20"/>
                          <w:szCs w:val="20"/>
                        </w:rPr>
                        <w:t xml:space="preserve"> Photography,</w:t>
                      </w:r>
                      <w:r w:rsidR="00F26857" w:rsidRPr="00626196">
                        <w:rPr>
                          <w:sz w:val="20"/>
                          <w:szCs w:val="20"/>
                        </w:rPr>
                        <w:t xml:space="preserve"> </w:t>
                      </w:r>
                      <w:r w:rsidR="00DE6B95" w:rsidRPr="00626196">
                        <w:rPr>
                          <w:sz w:val="20"/>
                          <w:szCs w:val="20"/>
                        </w:rPr>
                        <w:t>Horticulture</w:t>
                      </w:r>
                      <w:r w:rsidR="00BD32B9">
                        <w:rPr>
                          <w:sz w:val="20"/>
                          <w:szCs w:val="20"/>
                        </w:rPr>
                        <w:t>,</w:t>
                      </w:r>
                      <w:r w:rsidR="00DE6B95" w:rsidRPr="00626196">
                        <w:rPr>
                          <w:sz w:val="20"/>
                          <w:szCs w:val="20"/>
                        </w:rPr>
                        <w:t xml:space="preserve"> Leadership</w:t>
                      </w:r>
                      <w:r w:rsidR="00BD32B9">
                        <w:rPr>
                          <w:sz w:val="20"/>
                          <w:szCs w:val="20"/>
                        </w:rPr>
                        <w:t xml:space="preserve">, </w:t>
                      </w:r>
                      <w:r>
                        <w:rPr>
                          <w:sz w:val="20"/>
                          <w:szCs w:val="20"/>
                        </w:rPr>
                        <w:t xml:space="preserve">Travel and Tourism, </w:t>
                      </w:r>
                      <w:r w:rsidR="00BD32B9">
                        <w:rPr>
                          <w:sz w:val="20"/>
                          <w:szCs w:val="20"/>
                        </w:rPr>
                        <w:t>Media and Scots Language.</w:t>
                      </w:r>
                    </w:p>
                    <w:p w14:paraId="34071738" w14:textId="75FA4A34" w:rsidR="004D4E6A" w:rsidRDefault="004D4E6A" w:rsidP="00F26857">
                      <w:pPr>
                        <w:pStyle w:val="ListParagraph"/>
                        <w:numPr>
                          <w:ilvl w:val="0"/>
                          <w:numId w:val="4"/>
                        </w:numPr>
                        <w:rPr>
                          <w:sz w:val="20"/>
                          <w:szCs w:val="20"/>
                        </w:rPr>
                      </w:pPr>
                      <w:r>
                        <w:rPr>
                          <w:sz w:val="20"/>
                          <w:szCs w:val="20"/>
                        </w:rPr>
                        <w:t xml:space="preserve">Significant improvement in Positive Destinations for all Linwood High School leavers.  Extensive successful partnership working between </w:t>
                      </w:r>
                      <w:r w:rsidR="00802103">
                        <w:rPr>
                          <w:sz w:val="20"/>
                          <w:szCs w:val="20"/>
                        </w:rPr>
                        <w:t xml:space="preserve">the </w:t>
                      </w:r>
                      <w:r>
                        <w:rPr>
                          <w:sz w:val="20"/>
                          <w:szCs w:val="20"/>
                        </w:rPr>
                        <w:t xml:space="preserve">Positive Destinations Lead within Linwood High School and Skills Development Scotland, Developing the Young Workforce </w:t>
                      </w:r>
                      <w:r w:rsidR="00802103">
                        <w:rPr>
                          <w:sz w:val="20"/>
                          <w:szCs w:val="20"/>
                        </w:rPr>
                        <w:t>(D</w:t>
                      </w:r>
                      <w:r>
                        <w:rPr>
                          <w:sz w:val="20"/>
                          <w:szCs w:val="20"/>
                        </w:rPr>
                        <w:t>YW</w:t>
                      </w:r>
                      <w:r w:rsidR="00802103">
                        <w:rPr>
                          <w:sz w:val="20"/>
                          <w:szCs w:val="20"/>
                        </w:rPr>
                        <w:t>)</w:t>
                      </w:r>
                      <w:r>
                        <w:rPr>
                          <w:sz w:val="20"/>
                          <w:szCs w:val="20"/>
                        </w:rPr>
                        <w:t xml:space="preserve"> and Invest Renfrewshire.  </w:t>
                      </w:r>
                    </w:p>
                    <w:p w14:paraId="07FA283F" w14:textId="11F42992" w:rsidR="00BD32B9" w:rsidRPr="00626196" w:rsidRDefault="00BD32B9" w:rsidP="00F26857">
                      <w:pPr>
                        <w:pStyle w:val="ListParagraph"/>
                        <w:numPr>
                          <w:ilvl w:val="0"/>
                          <w:numId w:val="4"/>
                        </w:numPr>
                        <w:rPr>
                          <w:sz w:val="20"/>
                          <w:szCs w:val="20"/>
                        </w:rPr>
                      </w:pPr>
                      <w:r>
                        <w:rPr>
                          <w:sz w:val="20"/>
                          <w:szCs w:val="20"/>
                        </w:rPr>
                        <w:t xml:space="preserve">Talented performers from the Linwood High School music department performed at </w:t>
                      </w:r>
                      <w:r w:rsidR="003260D9">
                        <w:rPr>
                          <w:sz w:val="20"/>
                          <w:szCs w:val="20"/>
                        </w:rPr>
                        <w:t>t</w:t>
                      </w:r>
                      <w:r w:rsidR="003D5F99">
                        <w:rPr>
                          <w:sz w:val="20"/>
                          <w:szCs w:val="20"/>
                        </w:rPr>
                        <w:t>he Re</w:t>
                      </w:r>
                      <w:r w:rsidR="009E3BEF">
                        <w:rPr>
                          <w:sz w:val="20"/>
                          <w:szCs w:val="20"/>
                        </w:rPr>
                        <w:t>n</w:t>
                      </w:r>
                      <w:r w:rsidR="003D5F99">
                        <w:rPr>
                          <w:sz w:val="20"/>
                          <w:szCs w:val="20"/>
                        </w:rPr>
                        <w:t>frewshire Council Christmas Concert in Paisley Abbey.</w:t>
                      </w:r>
                      <w:r w:rsidR="003260D9">
                        <w:rPr>
                          <w:sz w:val="20"/>
                          <w:szCs w:val="20"/>
                        </w:rPr>
                        <w:t xml:space="preserve">  This is the first time Pipers have performed.  Pipers from Linwood High School also featured on the Thursday evenings ‘clap’ for the key workers during lockdown. </w:t>
                      </w:r>
                      <w:r w:rsidR="003D5F99">
                        <w:rPr>
                          <w:sz w:val="20"/>
                          <w:szCs w:val="20"/>
                        </w:rPr>
                        <w:t xml:space="preserve"> </w:t>
                      </w:r>
                    </w:p>
                    <w:p w14:paraId="5354E116" w14:textId="35DBCE3E" w:rsidR="003D5F99" w:rsidRDefault="003D5F99" w:rsidP="001249F5">
                      <w:pPr>
                        <w:pStyle w:val="ListParagraph"/>
                        <w:numPr>
                          <w:ilvl w:val="0"/>
                          <w:numId w:val="4"/>
                        </w:numPr>
                        <w:rPr>
                          <w:sz w:val="20"/>
                          <w:szCs w:val="20"/>
                        </w:rPr>
                      </w:pPr>
                      <w:r>
                        <w:rPr>
                          <w:sz w:val="20"/>
                          <w:szCs w:val="20"/>
                        </w:rPr>
                        <w:t xml:space="preserve">Significant improvements in attainment in S4 in Literacy and Numeracy and 5 plus level 5 awards at S4. </w:t>
                      </w:r>
                    </w:p>
                    <w:p w14:paraId="4D23F7BD" w14:textId="45C9C545" w:rsidR="001249F5" w:rsidRDefault="00FC62A0" w:rsidP="001249F5">
                      <w:pPr>
                        <w:pStyle w:val="ListParagraph"/>
                        <w:numPr>
                          <w:ilvl w:val="0"/>
                          <w:numId w:val="4"/>
                        </w:numPr>
                        <w:rPr>
                          <w:sz w:val="20"/>
                          <w:szCs w:val="20"/>
                        </w:rPr>
                      </w:pPr>
                      <w:r w:rsidRPr="001249F5">
                        <w:rPr>
                          <w:sz w:val="20"/>
                          <w:szCs w:val="20"/>
                        </w:rPr>
                        <w:t>Excellent p</w:t>
                      </w:r>
                      <w:r w:rsidR="00F26857" w:rsidRPr="001249F5">
                        <w:rPr>
                          <w:sz w:val="20"/>
                          <w:szCs w:val="20"/>
                        </w:rPr>
                        <w:t>artners</w:t>
                      </w:r>
                      <w:r w:rsidR="00B56BC2" w:rsidRPr="001249F5">
                        <w:rPr>
                          <w:sz w:val="20"/>
                          <w:szCs w:val="20"/>
                        </w:rPr>
                        <w:t xml:space="preserve">hip working </w:t>
                      </w:r>
                      <w:r w:rsidR="001249F5">
                        <w:rPr>
                          <w:sz w:val="20"/>
                          <w:szCs w:val="20"/>
                        </w:rPr>
                        <w:t xml:space="preserve">has seen success </w:t>
                      </w:r>
                      <w:r w:rsidR="00B56BC2" w:rsidRPr="001249F5">
                        <w:rPr>
                          <w:sz w:val="20"/>
                          <w:szCs w:val="20"/>
                        </w:rPr>
                        <w:t xml:space="preserve">with </w:t>
                      </w:r>
                      <w:r w:rsidR="001249F5">
                        <w:rPr>
                          <w:sz w:val="20"/>
                          <w:szCs w:val="20"/>
                        </w:rPr>
                        <w:t xml:space="preserve">Linstone 2020, with young people </w:t>
                      </w:r>
                      <w:r w:rsidR="003260D9">
                        <w:rPr>
                          <w:sz w:val="20"/>
                          <w:szCs w:val="20"/>
                        </w:rPr>
                        <w:t xml:space="preserve">competing to </w:t>
                      </w:r>
                      <w:r w:rsidR="001249F5">
                        <w:rPr>
                          <w:sz w:val="20"/>
                          <w:szCs w:val="20"/>
                        </w:rPr>
                        <w:t>design a village community garden in Linwood</w:t>
                      </w:r>
                      <w:r w:rsidR="003260D9">
                        <w:rPr>
                          <w:sz w:val="20"/>
                          <w:szCs w:val="20"/>
                        </w:rPr>
                        <w:t xml:space="preserve">. The winning garden design and all the other competitors presented at Glasgow City Chambers to school leaders from Glasgow city council. </w:t>
                      </w:r>
                    </w:p>
                    <w:p w14:paraId="08B2BEA9" w14:textId="1DFD9EEF" w:rsidR="00187755" w:rsidRDefault="001249F5" w:rsidP="001249F5">
                      <w:pPr>
                        <w:pStyle w:val="ListParagraph"/>
                        <w:numPr>
                          <w:ilvl w:val="0"/>
                          <w:numId w:val="4"/>
                        </w:numPr>
                        <w:rPr>
                          <w:sz w:val="20"/>
                          <w:szCs w:val="20"/>
                        </w:rPr>
                      </w:pPr>
                      <w:r>
                        <w:rPr>
                          <w:sz w:val="20"/>
                          <w:szCs w:val="20"/>
                        </w:rPr>
                        <w:t xml:space="preserve">Young Enterprise </w:t>
                      </w:r>
                      <w:r w:rsidR="009E3BEF">
                        <w:rPr>
                          <w:sz w:val="20"/>
                          <w:szCs w:val="20"/>
                        </w:rPr>
                        <w:t>participants achieved great success in Strathclyde University Business School exams s</w:t>
                      </w:r>
                      <w:r w:rsidR="00802103">
                        <w:rPr>
                          <w:sz w:val="20"/>
                          <w:szCs w:val="20"/>
                        </w:rPr>
                        <w:t>c</w:t>
                      </w:r>
                      <w:r w:rsidR="009E3BEF">
                        <w:rPr>
                          <w:sz w:val="20"/>
                          <w:szCs w:val="20"/>
                        </w:rPr>
                        <w:t xml:space="preserve">oring merits and distinctions. </w:t>
                      </w:r>
                      <w:r>
                        <w:rPr>
                          <w:sz w:val="20"/>
                          <w:szCs w:val="20"/>
                        </w:rPr>
                        <w:t xml:space="preserve"> </w:t>
                      </w:r>
                    </w:p>
                    <w:p w14:paraId="6FDD0AAC" w14:textId="674F581F" w:rsidR="009E3BEF" w:rsidRDefault="009E3BEF" w:rsidP="001249F5">
                      <w:pPr>
                        <w:pStyle w:val="ListParagraph"/>
                        <w:numPr>
                          <w:ilvl w:val="0"/>
                          <w:numId w:val="4"/>
                        </w:numPr>
                        <w:rPr>
                          <w:sz w:val="20"/>
                          <w:szCs w:val="20"/>
                        </w:rPr>
                      </w:pPr>
                      <w:r>
                        <w:rPr>
                          <w:sz w:val="20"/>
                          <w:szCs w:val="20"/>
                        </w:rPr>
                        <w:t xml:space="preserve">Fearless – the youth arm of Charity </w:t>
                      </w:r>
                      <w:r w:rsidR="00D514A3">
                        <w:rPr>
                          <w:sz w:val="20"/>
                          <w:szCs w:val="20"/>
                        </w:rPr>
                        <w:t>Crime stoppers</w:t>
                      </w:r>
                      <w:r>
                        <w:rPr>
                          <w:sz w:val="20"/>
                          <w:szCs w:val="20"/>
                        </w:rPr>
                        <w:t xml:space="preserve"> – launched </w:t>
                      </w:r>
                      <w:r w:rsidR="00DC66E6">
                        <w:rPr>
                          <w:sz w:val="20"/>
                          <w:szCs w:val="20"/>
                        </w:rPr>
                        <w:t>its</w:t>
                      </w:r>
                      <w:r>
                        <w:rPr>
                          <w:sz w:val="20"/>
                          <w:szCs w:val="20"/>
                        </w:rPr>
                        <w:t xml:space="preserve"> new education resource at Linwood High School.  Pupils had contributed to having their voices heard and they met with the Justice Convenor for the Scottish Youth Parliament. </w:t>
                      </w:r>
                    </w:p>
                    <w:p w14:paraId="42743F93" w14:textId="5F81E390" w:rsidR="009E3BEF" w:rsidRDefault="009E3BEF" w:rsidP="001249F5">
                      <w:pPr>
                        <w:pStyle w:val="ListParagraph"/>
                        <w:numPr>
                          <w:ilvl w:val="0"/>
                          <w:numId w:val="4"/>
                        </w:numPr>
                        <w:rPr>
                          <w:sz w:val="20"/>
                          <w:szCs w:val="20"/>
                        </w:rPr>
                      </w:pPr>
                      <w:r>
                        <w:rPr>
                          <w:sz w:val="20"/>
                          <w:szCs w:val="20"/>
                        </w:rPr>
                        <w:t>Pupil senior leadership team organised the first whole school sponsored walk.  This took place on Mental Health Awareness Day and raised over £1316.00.  Part of the proceeds were donated to local mental h</w:t>
                      </w:r>
                      <w:r w:rsidR="002F5168">
                        <w:rPr>
                          <w:sz w:val="20"/>
                          <w:szCs w:val="20"/>
                        </w:rPr>
                        <w:t xml:space="preserve">ealth charity </w:t>
                      </w:r>
                    </w:p>
                    <w:p w14:paraId="1503EF58" w14:textId="046665BA" w:rsidR="002F5168" w:rsidRDefault="002F5168" w:rsidP="001249F5">
                      <w:pPr>
                        <w:pStyle w:val="ListParagraph"/>
                        <w:numPr>
                          <w:ilvl w:val="0"/>
                          <w:numId w:val="4"/>
                        </w:numPr>
                        <w:rPr>
                          <w:sz w:val="20"/>
                          <w:szCs w:val="20"/>
                        </w:rPr>
                      </w:pPr>
                      <w:r>
                        <w:rPr>
                          <w:sz w:val="20"/>
                          <w:szCs w:val="20"/>
                        </w:rPr>
                        <w:t xml:space="preserve">A group of </w:t>
                      </w:r>
                      <w:r w:rsidR="00510AC8">
                        <w:rPr>
                          <w:sz w:val="20"/>
                          <w:szCs w:val="20"/>
                        </w:rPr>
                        <w:t>24</w:t>
                      </w:r>
                      <w:r>
                        <w:rPr>
                          <w:sz w:val="20"/>
                          <w:szCs w:val="20"/>
                        </w:rPr>
                        <w:t xml:space="preserve"> S3 pupils successfully participated in a part</w:t>
                      </w:r>
                      <w:r w:rsidR="00802103">
                        <w:rPr>
                          <w:sz w:val="20"/>
                          <w:szCs w:val="20"/>
                        </w:rPr>
                        <w:t>ly</w:t>
                      </w:r>
                      <w:r>
                        <w:rPr>
                          <w:sz w:val="20"/>
                          <w:szCs w:val="20"/>
                        </w:rPr>
                        <w:t xml:space="preserve"> </w:t>
                      </w:r>
                      <w:r w:rsidR="00510AC8">
                        <w:rPr>
                          <w:sz w:val="20"/>
                          <w:szCs w:val="20"/>
                        </w:rPr>
                        <w:t>Attainment Challenge</w:t>
                      </w:r>
                      <w:r>
                        <w:rPr>
                          <w:sz w:val="20"/>
                          <w:szCs w:val="20"/>
                        </w:rPr>
                        <w:t xml:space="preserve"> funded </w:t>
                      </w:r>
                      <w:r w:rsidR="00510AC8">
                        <w:rPr>
                          <w:sz w:val="20"/>
                          <w:szCs w:val="20"/>
                        </w:rPr>
                        <w:t xml:space="preserve">residential trip to Dumfries House Ayrshire.  CANi coaching is a </w:t>
                      </w:r>
                      <w:r w:rsidR="00DC66E6">
                        <w:rPr>
                          <w:sz w:val="20"/>
                          <w:szCs w:val="20"/>
                        </w:rPr>
                        <w:t>values-based</w:t>
                      </w:r>
                      <w:r w:rsidR="00510AC8">
                        <w:rPr>
                          <w:sz w:val="20"/>
                          <w:szCs w:val="20"/>
                        </w:rPr>
                        <w:t xml:space="preserve"> pupil leadership training </w:t>
                      </w:r>
                      <w:r w:rsidR="00802103">
                        <w:rPr>
                          <w:sz w:val="20"/>
                          <w:szCs w:val="20"/>
                        </w:rPr>
                        <w:t xml:space="preserve">programme </w:t>
                      </w:r>
                      <w:r w:rsidR="00510AC8">
                        <w:rPr>
                          <w:sz w:val="20"/>
                          <w:szCs w:val="20"/>
                        </w:rPr>
                        <w:t xml:space="preserve">which developed self-belief, positive attitudes and effective tools and skills for success.  Pupils and three Linwood High School members of staff graduated from the training and have already implemented positive changes to the school community </w:t>
                      </w:r>
                    </w:p>
                    <w:p w14:paraId="4795CC30" w14:textId="64C48025" w:rsidR="00510AC8" w:rsidRPr="00510AC8" w:rsidRDefault="00510AC8" w:rsidP="00510AC8">
                      <w:pPr>
                        <w:pStyle w:val="ListParagraph"/>
                        <w:numPr>
                          <w:ilvl w:val="0"/>
                          <w:numId w:val="4"/>
                        </w:numPr>
                        <w:rPr>
                          <w:rFonts w:cstheme="minorHAnsi"/>
                          <w:sz w:val="20"/>
                          <w:szCs w:val="20"/>
                        </w:rPr>
                      </w:pPr>
                      <w:r w:rsidRPr="00510AC8">
                        <w:rPr>
                          <w:rFonts w:cstheme="minorHAnsi"/>
                          <w:sz w:val="20"/>
                          <w:szCs w:val="20"/>
                        </w:rPr>
                        <w:t xml:space="preserve">Huge success in Public speaking with two S3 pupils winning their heat of </w:t>
                      </w:r>
                      <w:r>
                        <w:rPr>
                          <w:rFonts w:cstheme="minorHAnsi"/>
                          <w:sz w:val="20"/>
                          <w:szCs w:val="20"/>
                        </w:rPr>
                        <w:t xml:space="preserve">the </w:t>
                      </w:r>
                      <w:r w:rsidRPr="00510AC8">
                        <w:rPr>
                          <w:rFonts w:cstheme="minorHAnsi"/>
                          <w:color w:val="201F1E"/>
                          <w:sz w:val="20"/>
                          <w:szCs w:val="20"/>
                        </w:rPr>
                        <w:t>Crown Office Procurator Fiscal Public Speaking competition</w:t>
                      </w:r>
                      <w:r>
                        <w:rPr>
                          <w:rFonts w:cstheme="minorHAnsi"/>
                          <w:color w:val="201F1E"/>
                          <w:sz w:val="20"/>
                          <w:szCs w:val="20"/>
                        </w:rPr>
                        <w:t>.  This followed on from successfully winning the Renfrewshire Speakers</w:t>
                      </w:r>
                      <w:r w:rsidR="00802103">
                        <w:rPr>
                          <w:rFonts w:cstheme="minorHAnsi"/>
                          <w:color w:val="201F1E"/>
                          <w:sz w:val="20"/>
                          <w:szCs w:val="20"/>
                        </w:rPr>
                        <w:t>’</w:t>
                      </w:r>
                      <w:r>
                        <w:rPr>
                          <w:rFonts w:cstheme="minorHAnsi"/>
                          <w:color w:val="201F1E"/>
                          <w:sz w:val="20"/>
                          <w:szCs w:val="20"/>
                        </w:rPr>
                        <w:t xml:space="preserve"> </w:t>
                      </w:r>
                      <w:r w:rsidR="00C54CBE">
                        <w:rPr>
                          <w:rFonts w:cstheme="minorHAnsi"/>
                          <w:color w:val="201F1E"/>
                          <w:sz w:val="20"/>
                          <w:szCs w:val="20"/>
                        </w:rPr>
                        <w:t xml:space="preserve">Club competition. </w:t>
                      </w:r>
                    </w:p>
                    <w:p w14:paraId="754DDFF6" w14:textId="04850710" w:rsidR="00510AC8" w:rsidRDefault="00C54CBE" w:rsidP="001249F5">
                      <w:pPr>
                        <w:pStyle w:val="ListParagraph"/>
                        <w:numPr>
                          <w:ilvl w:val="0"/>
                          <w:numId w:val="4"/>
                        </w:numPr>
                        <w:rPr>
                          <w:sz w:val="20"/>
                          <w:szCs w:val="20"/>
                        </w:rPr>
                      </w:pPr>
                      <w:r>
                        <w:rPr>
                          <w:sz w:val="20"/>
                          <w:szCs w:val="20"/>
                        </w:rPr>
                        <w:t xml:space="preserve">Successful parental collaboration between </w:t>
                      </w:r>
                      <w:r w:rsidR="00802103">
                        <w:rPr>
                          <w:sz w:val="20"/>
                          <w:szCs w:val="20"/>
                        </w:rPr>
                        <w:t>P</w:t>
                      </w:r>
                      <w:r>
                        <w:rPr>
                          <w:sz w:val="20"/>
                          <w:szCs w:val="20"/>
                        </w:rPr>
                        <w:t xml:space="preserve">arent </w:t>
                      </w:r>
                      <w:r w:rsidR="00802103">
                        <w:rPr>
                          <w:sz w:val="20"/>
                          <w:szCs w:val="20"/>
                        </w:rPr>
                        <w:t>C</w:t>
                      </w:r>
                      <w:bookmarkStart w:id="1" w:name="_GoBack"/>
                      <w:bookmarkEnd w:id="1"/>
                      <w:r>
                        <w:rPr>
                          <w:sz w:val="20"/>
                          <w:szCs w:val="20"/>
                        </w:rPr>
                        <w:t xml:space="preserve">ouncil and Linwood High School has resulted in Show my Homework being successfully rolled out.  This proved invaluable during school closures. </w:t>
                      </w:r>
                    </w:p>
                    <w:p w14:paraId="21B29D9F" w14:textId="66040BD4" w:rsidR="00C54CBE" w:rsidRDefault="00C54CBE" w:rsidP="001249F5">
                      <w:pPr>
                        <w:pStyle w:val="ListParagraph"/>
                        <w:numPr>
                          <w:ilvl w:val="0"/>
                          <w:numId w:val="4"/>
                        </w:numPr>
                        <w:rPr>
                          <w:sz w:val="20"/>
                          <w:szCs w:val="20"/>
                        </w:rPr>
                      </w:pPr>
                      <w:r>
                        <w:rPr>
                          <w:sz w:val="20"/>
                          <w:szCs w:val="20"/>
                        </w:rPr>
                        <w:t xml:space="preserve">Cluster and parental partnerships ensured the very first Linwood High School Cluster Christmas Fayre.  </w:t>
                      </w:r>
                    </w:p>
                    <w:p w14:paraId="4446A8CB" w14:textId="4FDE2952" w:rsidR="00C54CBE" w:rsidRDefault="00C54CBE" w:rsidP="001249F5">
                      <w:pPr>
                        <w:pStyle w:val="ListParagraph"/>
                        <w:numPr>
                          <w:ilvl w:val="0"/>
                          <w:numId w:val="4"/>
                        </w:numPr>
                        <w:rPr>
                          <w:sz w:val="20"/>
                          <w:szCs w:val="20"/>
                        </w:rPr>
                      </w:pPr>
                      <w:r>
                        <w:rPr>
                          <w:sz w:val="20"/>
                          <w:szCs w:val="20"/>
                        </w:rPr>
                        <w:t xml:space="preserve">Russian Students from St </w:t>
                      </w:r>
                      <w:r w:rsidR="00DC66E6">
                        <w:rPr>
                          <w:sz w:val="20"/>
                          <w:szCs w:val="20"/>
                        </w:rPr>
                        <w:t>Petersburg</w:t>
                      </w:r>
                      <w:r>
                        <w:rPr>
                          <w:sz w:val="20"/>
                          <w:szCs w:val="20"/>
                        </w:rPr>
                        <w:t xml:space="preserve"> completed a highly successful visit to Linwood High School in October 2019.  This has now resulted in a knowledge exchange prog</w:t>
                      </w:r>
                      <w:r w:rsidR="003F3D3B">
                        <w:rPr>
                          <w:sz w:val="20"/>
                          <w:szCs w:val="20"/>
                        </w:rPr>
                        <w:t>r</w:t>
                      </w:r>
                      <w:r>
                        <w:rPr>
                          <w:sz w:val="20"/>
                          <w:szCs w:val="20"/>
                        </w:rPr>
                        <w:t xml:space="preserve">amme to encourage partnerships working and cultural exchanges.  </w:t>
                      </w:r>
                    </w:p>
                    <w:p w14:paraId="6CF54335" w14:textId="66A2B4CD" w:rsidR="00C54CBE" w:rsidRDefault="00C54CBE" w:rsidP="001249F5">
                      <w:pPr>
                        <w:pStyle w:val="ListParagraph"/>
                        <w:numPr>
                          <w:ilvl w:val="0"/>
                          <w:numId w:val="4"/>
                        </w:numPr>
                        <w:rPr>
                          <w:sz w:val="20"/>
                          <w:szCs w:val="20"/>
                        </w:rPr>
                      </w:pPr>
                      <w:r>
                        <w:rPr>
                          <w:sz w:val="20"/>
                          <w:szCs w:val="20"/>
                        </w:rPr>
                        <w:t xml:space="preserve">Secured funding for ‘Get Linwood Moving’ project.  Had to be postponed due to school closures however the securing of funding for health and wellbeing was an achievement. </w:t>
                      </w:r>
                    </w:p>
                    <w:p w14:paraId="72F00879" w14:textId="77777777" w:rsidR="00D03F9F" w:rsidRPr="001B49A5" w:rsidRDefault="00D03F9F" w:rsidP="00D03F9F"/>
                  </w:txbxContent>
                </v:textbox>
                <w10:wrap anchorx="page"/>
              </v:shape>
            </w:pict>
          </mc:Fallback>
        </mc:AlternateContent>
      </w:r>
    </w:p>
    <w:p w14:paraId="0CE32433" w14:textId="59801872" w:rsidR="00EE60CB" w:rsidRPr="00CF0DD3" w:rsidRDefault="00EE60CB" w:rsidP="00CF0DD3">
      <w:r w:rsidRPr="00B72C4F">
        <w:rPr>
          <w:b/>
          <w:sz w:val="26"/>
          <w:szCs w:val="26"/>
        </w:rPr>
        <w:lastRenderedPageBreak/>
        <w:t>HOW SUCCESSFUL HAVE WE BEEN IN IMPROVING OUR SCHOOL?</w:t>
      </w:r>
    </w:p>
    <w:p w14:paraId="00F062B7" w14:textId="77777777" w:rsidR="00EE60CB" w:rsidRPr="00D514A3" w:rsidRDefault="00EE60CB" w:rsidP="00EE60CB">
      <w:pPr>
        <w:rPr>
          <w:b/>
          <w:sz w:val="20"/>
          <w:szCs w:val="20"/>
          <w:u w:val="single"/>
        </w:rPr>
      </w:pPr>
      <w:r w:rsidRPr="00D514A3">
        <w:rPr>
          <w:b/>
          <w:sz w:val="20"/>
          <w:szCs w:val="20"/>
          <w:u w:val="single"/>
        </w:rPr>
        <w:t>School Leadership</w:t>
      </w:r>
    </w:p>
    <w:p w14:paraId="2107C413" w14:textId="1C682017" w:rsidR="00EE60CB" w:rsidRDefault="00EE60CB" w:rsidP="00EE60CB">
      <w:pPr>
        <w:pStyle w:val="ListParagraph"/>
        <w:numPr>
          <w:ilvl w:val="0"/>
          <w:numId w:val="1"/>
        </w:numPr>
        <w:rPr>
          <w:b/>
          <w:sz w:val="20"/>
          <w:szCs w:val="20"/>
        </w:rPr>
      </w:pPr>
      <w:r>
        <w:rPr>
          <w:b/>
          <w:sz w:val="20"/>
          <w:szCs w:val="20"/>
        </w:rPr>
        <w:t xml:space="preserve">All </w:t>
      </w:r>
      <w:r w:rsidR="00BC7CA7">
        <w:rPr>
          <w:b/>
          <w:sz w:val="20"/>
          <w:szCs w:val="20"/>
        </w:rPr>
        <w:t xml:space="preserve">staff have </w:t>
      </w:r>
      <w:r w:rsidR="00172A88">
        <w:rPr>
          <w:b/>
          <w:sz w:val="20"/>
          <w:szCs w:val="20"/>
        </w:rPr>
        <w:t xml:space="preserve">continued to </w:t>
      </w:r>
      <w:r w:rsidR="00BC7CA7">
        <w:rPr>
          <w:b/>
          <w:sz w:val="20"/>
          <w:szCs w:val="20"/>
        </w:rPr>
        <w:t>participate in one</w:t>
      </w:r>
      <w:r w:rsidR="003545CE">
        <w:rPr>
          <w:b/>
          <w:sz w:val="20"/>
          <w:szCs w:val="20"/>
        </w:rPr>
        <w:t xml:space="preserve"> of</w:t>
      </w:r>
      <w:r w:rsidR="00BC7CA7">
        <w:rPr>
          <w:b/>
          <w:sz w:val="20"/>
          <w:szCs w:val="20"/>
        </w:rPr>
        <w:t xml:space="preserve"> three whole </w:t>
      </w:r>
      <w:r w:rsidR="00002B1D">
        <w:rPr>
          <w:b/>
          <w:sz w:val="20"/>
          <w:szCs w:val="20"/>
        </w:rPr>
        <w:t>school</w:t>
      </w:r>
      <w:r w:rsidR="007F1841">
        <w:rPr>
          <w:b/>
          <w:sz w:val="20"/>
          <w:szCs w:val="20"/>
        </w:rPr>
        <w:t xml:space="preserve"> </w:t>
      </w:r>
      <w:r w:rsidR="00002B1D">
        <w:rPr>
          <w:b/>
          <w:sz w:val="20"/>
          <w:szCs w:val="20"/>
        </w:rPr>
        <w:t>work</w:t>
      </w:r>
      <w:r w:rsidR="00371966">
        <w:rPr>
          <w:b/>
          <w:sz w:val="20"/>
          <w:szCs w:val="20"/>
        </w:rPr>
        <w:t xml:space="preserve"> streams,</w:t>
      </w:r>
      <w:r w:rsidR="00BC7CA7">
        <w:rPr>
          <w:b/>
          <w:sz w:val="20"/>
          <w:szCs w:val="20"/>
        </w:rPr>
        <w:t xml:space="preserve"> self-evaluation, positive relations</w:t>
      </w:r>
      <w:r w:rsidR="007F1841">
        <w:rPr>
          <w:b/>
          <w:sz w:val="20"/>
          <w:szCs w:val="20"/>
        </w:rPr>
        <w:t>hips and learning and teaching to support the school improvement agenda.</w:t>
      </w:r>
    </w:p>
    <w:p w14:paraId="08FAE1F7" w14:textId="477BFEAC" w:rsidR="008D4F1F" w:rsidRDefault="008D4F1F" w:rsidP="00BC7CA7">
      <w:pPr>
        <w:pStyle w:val="ListParagraph"/>
        <w:numPr>
          <w:ilvl w:val="0"/>
          <w:numId w:val="1"/>
        </w:numPr>
        <w:rPr>
          <w:b/>
          <w:sz w:val="20"/>
          <w:szCs w:val="20"/>
        </w:rPr>
      </w:pPr>
      <w:r>
        <w:rPr>
          <w:b/>
          <w:sz w:val="20"/>
          <w:szCs w:val="20"/>
        </w:rPr>
        <w:t>Pos</w:t>
      </w:r>
      <w:r w:rsidR="00C54CBE">
        <w:rPr>
          <w:b/>
          <w:sz w:val="20"/>
          <w:szCs w:val="20"/>
        </w:rPr>
        <w:t>i</w:t>
      </w:r>
      <w:r>
        <w:rPr>
          <w:b/>
          <w:sz w:val="20"/>
          <w:szCs w:val="20"/>
        </w:rPr>
        <w:t>tive Relationship Strategy group has focused on consistency of approach</w:t>
      </w:r>
      <w:r w:rsidR="00C54CBE">
        <w:rPr>
          <w:b/>
          <w:sz w:val="20"/>
          <w:szCs w:val="20"/>
        </w:rPr>
        <w:t>e</w:t>
      </w:r>
      <w:r>
        <w:rPr>
          <w:b/>
          <w:sz w:val="20"/>
          <w:szCs w:val="20"/>
        </w:rPr>
        <w:t xml:space="preserve">s, raising expectations </w:t>
      </w:r>
      <w:r w:rsidR="00D05DA3">
        <w:rPr>
          <w:b/>
          <w:sz w:val="20"/>
          <w:szCs w:val="20"/>
        </w:rPr>
        <w:t xml:space="preserve">for </w:t>
      </w:r>
      <w:r>
        <w:rPr>
          <w:b/>
          <w:sz w:val="20"/>
          <w:szCs w:val="20"/>
        </w:rPr>
        <w:t xml:space="preserve">all pupils by building supportive and positive relationships with staff.  Three clear expectations have been established </w:t>
      </w:r>
      <w:r w:rsidR="00D05DA3">
        <w:rPr>
          <w:b/>
          <w:sz w:val="20"/>
          <w:szCs w:val="20"/>
        </w:rPr>
        <w:t xml:space="preserve">in consultation with pupils </w:t>
      </w:r>
      <w:r>
        <w:rPr>
          <w:b/>
          <w:sz w:val="20"/>
          <w:szCs w:val="20"/>
        </w:rPr>
        <w:t>which reflects our schools shared vision and values.</w:t>
      </w:r>
    </w:p>
    <w:p w14:paraId="41F9CC38" w14:textId="12C8FB5B" w:rsidR="00EE60CB" w:rsidRPr="00BC7CA7" w:rsidRDefault="00BC7CA7" w:rsidP="00BC7CA7">
      <w:pPr>
        <w:pStyle w:val="ListParagraph"/>
        <w:numPr>
          <w:ilvl w:val="0"/>
          <w:numId w:val="1"/>
        </w:numPr>
        <w:rPr>
          <w:b/>
          <w:sz w:val="20"/>
          <w:szCs w:val="20"/>
        </w:rPr>
      </w:pPr>
      <w:r>
        <w:rPr>
          <w:b/>
          <w:sz w:val="20"/>
          <w:szCs w:val="20"/>
        </w:rPr>
        <w:t>Most staff have taken the opportunity to lead aspects of their respective work streams</w:t>
      </w:r>
      <w:r w:rsidR="007F1841">
        <w:rPr>
          <w:b/>
          <w:sz w:val="20"/>
          <w:szCs w:val="20"/>
        </w:rPr>
        <w:t>, result</w:t>
      </w:r>
      <w:r w:rsidR="00D05DA3">
        <w:rPr>
          <w:b/>
          <w:sz w:val="20"/>
          <w:szCs w:val="20"/>
        </w:rPr>
        <w:t>ing</w:t>
      </w:r>
      <w:r w:rsidR="007F1841">
        <w:rPr>
          <w:b/>
          <w:sz w:val="20"/>
          <w:szCs w:val="20"/>
        </w:rPr>
        <w:t xml:space="preserve"> in improved distributed leadership and empowerment. </w:t>
      </w:r>
      <w:r w:rsidR="008D4F1F">
        <w:rPr>
          <w:b/>
          <w:sz w:val="20"/>
          <w:szCs w:val="20"/>
        </w:rPr>
        <w:t>Learning and</w:t>
      </w:r>
      <w:r w:rsidR="00E65973">
        <w:rPr>
          <w:b/>
          <w:sz w:val="20"/>
          <w:szCs w:val="20"/>
        </w:rPr>
        <w:t xml:space="preserve"> Teaching group produced a</w:t>
      </w:r>
      <w:r w:rsidR="00D05DA3">
        <w:rPr>
          <w:b/>
          <w:sz w:val="20"/>
          <w:szCs w:val="20"/>
        </w:rPr>
        <w:t xml:space="preserve"> </w:t>
      </w:r>
      <w:r w:rsidR="00E65973">
        <w:rPr>
          <w:b/>
          <w:sz w:val="20"/>
          <w:szCs w:val="20"/>
        </w:rPr>
        <w:t>Learning and Teaching Strategy to support leadershi</w:t>
      </w:r>
      <w:r w:rsidR="00D05DA3">
        <w:rPr>
          <w:b/>
          <w:sz w:val="20"/>
          <w:szCs w:val="20"/>
        </w:rPr>
        <w:t xml:space="preserve">p of learning </w:t>
      </w:r>
    </w:p>
    <w:p w14:paraId="271C51FB" w14:textId="62F72F61" w:rsidR="00EE60CB" w:rsidRDefault="00EE60CB" w:rsidP="00EE60CB">
      <w:pPr>
        <w:pStyle w:val="ListParagraph"/>
        <w:numPr>
          <w:ilvl w:val="0"/>
          <w:numId w:val="1"/>
        </w:numPr>
        <w:rPr>
          <w:b/>
          <w:sz w:val="20"/>
          <w:szCs w:val="20"/>
        </w:rPr>
      </w:pPr>
      <w:r>
        <w:rPr>
          <w:b/>
          <w:sz w:val="20"/>
          <w:szCs w:val="20"/>
        </w:rPr>
        <w:t>Many staff have taken on leadership roles in areas such as Young Enterprise,</w:t>
      </w:r>
      <w:r w:rsidR="003545CE">
        <w:rPr>
          <w:b/>
          <w:sz w:val="20"/>
          <w:szCs w:val="20"/>
        </w:rPr>
        <w:t xml:space="preserve"> Personal Development,</w:t>
      </w:r>
      <w:r>
        <w:rPr>
          <w:b/>
          <w:sz w:val="20"/>
          <w:szCs w:val="20"/>
        </w:rPr>
        <w:t xml:space="preserve"> </w:t>
      </w:r>
      <w:r w:rsidR="003545CE">
        <w:rPr>
          <w:b/>
          <w:sz w:val="20"/>
          <w:szCs w:val="20"/>
        </w:rPr>
        <w:t xml:space="preserve">and Health and </w:t>
      </w:r>
      <w:r w:rsidR="007F1841">
        <w:rPr>
          <w:b/>
          <w:sz w:val="20"/>
          <w:szCs w:val="20"/>
        </w:rPr>
        <w:t>Wellbeing, resulting in wider pupil achievement.</w:t>
      </w:r>
    </w:p>
    <w:p w14:paraId="0A41A952" w14:textId="736050A3" w:rsidR="008D4F1F" w:rsidRDefault="008D4F1F" w:rsidP="004E78EF">
      <w:pPr>
        <w:pStyle w:val="ListParagraph"/>
        <w:numPr>
          <w:ilvl w:val="0"/>
          <w:numId w:val="1"/>
        </w:numPr>
        <w:rPr>
          <w:b/>
          <w:sz w:val="20"/>
          <w:szCs w:val="20"/>
        </w:rPr>
      </w:pPr>
      <w:r>
        <w:rPr>
          <w:b/>
          <w:sz w:val="20"/>
          <w:szCs w:val="20"/>
        </w:rPr>
        <w:t xml:space="preserve">Senior Leadership Team successfully completed a </w:t>
      </w:r>
      <w:r w:rsidR="00DC66E6">
        <w:rPr>
          <w:b/>
          <w:sz w:val="20"/>
          <w:szCs w:val="20"/>
        </w:rPr>
        <w:t>6-week</w:t>
      </w:r>
      <w:r>
        <w:rPr>
          <w:b/>
          <w:sz w:val="20"/>
          <w:szCs w:val="20"/>
        </w:rPr>
        <w:t xml:space="preserve"> block of professional learning on Leadership of change which resulted in discussion and </w:t>
      </w:r>
      <w:r w:rsidR="00DC66E6">
        <w:rPr>
          <w:b/>
          <w:sz w:val="20"/>
          <w:szCs w:val="20"/>
        </w:rPr>
        <w:t>improvements</w:t>
      </w:r>
      <w:r>
        <w:rPr>
          <w:b/>
          <w:sz w:val="20"/>
          <w:szCs w:val="20"/>
        </w:rPr>
        <w:t xml:space="preserve"> in SLT leadership across the school. </w:t>
      </w:r>
    </w:p>
    <w:p w14:paraId="06E17BCE" w14:textId="3473720B" w:rsidR="00D05DA3" w:rsidRDefault="00EE60CB" w:rsidP="00D05DA3">
      <w:pPr>
        <w:pStyle w:val="ListParagraph"/>
        <w:numPr>
          <w:ilvl w:val="0"/>
          <w:numId w:val="1"/>
        </w:numPr>
        <w:rPr>
          <w:b/>
          <w:sz w:val="20"/>
          <w:szCs w:val="20"/>
        </w:rPr>
      </w:pPr>
      <w:r w:rsidRPr="005B3EE8">
        <w:rPr>
          <w:b/>
          <w:sz w:val="20"/>
          <w:szCs w:val="20"/>
        </w:rPr>
        <w:t xml:space="preserve">Pupil leadership groups have been successful in </w:t>
      </w:r>
      <w:r w:rsidR="00DC66E6">
        <w:rPr>
          <w:b/>
          <w:sz w:val="20"/>
          <w:szCs w:val="20"/>
        </w:rPr>
        <w:t>organising</w:t>
      </w:r>
      <w:r w:rsidR="00D05DA3">
        <w:rPr>
          <w:b/>
          <w:sz w:val="20"/>
          <w:szCs w:val="20"/>
        </w:rPr>
        <w:t xml:space="preserve"> whole school events such as a sponsored walk on charity days and contributing to consultations to foster a sense of shared ownership of school improvement. </w:t>
      </w:r>
    </w:p>
    <w:p w14:paraId="24B09111" w14:textId="13574570" w:rsidR="00EE60CB" w:rsidRPr="00D514A3" w:rsidRDefault="00EE60CB" w:rsidP="00D05DA3">
      <w:pPr>
        <w:ind w:left="283"/>
        <w:rPr>
          <w:b/>
          <w:sz w:val="20"/>
          <w:szCs w:val="20"/>
          <w:u w:val="single"/>
        </w:rPr>
      </w:pPr>
      <w:r w:rsidRPr="00D514A3">
        <w:rPr>
          <w:b/>
          <w:sz w:val="20"/>
          <w:szCs w:val="20"/>
          <w:u w:val="single"/>
        </w:rPr>
        <w:t>Teacher Professionalism</w:t>
      </w:r>
    </w:p>
    <w:p w14:paraId="0F282CC5" w14:textId="5FA546BD" w:rsidR="00EE60CB" w:rsidRPr="008E4512" w:rsidRDefault="00EE60CB" w:rsidP="008E4512">
      <w:pPr>
        <w:pStyle w:val="ListParagraph"/>
        <w:numPr>
          <w:ilvl w:val="0"/>
          <w:numId w:val="7"/>
        </w:numPr>
        <w:rPr>
          <w:b/>
          <w:sz w:val="20"/>
          <w:szCs w:val="20"/>
        </w:rPr>
      </w:pPr>
      <w:r w:rsidRPr="004223D1">
        <w:rPr>
          <w:b/>
          <w:sz w:val="20"/>
          <w:szCs w:val="20"/>
        </w:rPr>
        <w:t xml:space="preserve">All </w:t>
      </w:r>
      <w:r w:rsidR="00D05DA3" w:rsidRPr="004223D1">
        <w:rPr>
          <w:b/>
          <w:sz w:val="20"/>
          <w:szCs w:val="20"/>
        </w:rPr>
        <w:t xml:space="preserve">staff participated in Supporting </w:t>
      </w:r>
      <w:r w:rsidR="00DC66E6" w:rsidRPr="004223D1">
        <w:rPr>
          <w:b/>
          <w:sz w:val="20"/>
          <w:szCs w:val="20"/>
        </w:rPr>
        <w:t>Positive</w:t>
      </w:r>
      <w:r w:rsidR="00D05DA3" w:rsidRPr="004223D1">
        <w:rPr>
          <w:b/>
          <w:sz w:val="20"/>
          <w:szCs w:val="20"/>
        </w:rPr>
        <w:t xml:space="preserve"> Nurturing Relationships training led by </w:t>
      </w:r>
      <w:r w:rsidR="0079790F" w:rsidRPr="004223D1">
        <w:rPr>
          <w:b/>
          <w:sz w:val="20"/>
          <w:szCs w:val="20"/>
        </w:rPr>
        <w:t xml:space="preserve">Renfrewshire Educational Psychology Service which resulted in the school being awarded our level 2 Ruby accreditation for RNRA </w:t>
      </w:r>
    </w:p>
    <w:p w14:paraId="7CEDDE39" w14:textId="4DEA6C88" w:rsidR="003545CE" w:rsidRDefault="003545CE" w:rsidP="00EE60CB">
      <w:pPr>
        <w:pStyle w:val="ListParagraph"/>
        <w:numPr>
          <w:ilvl w:val="0"/>
          <w:numId w:val="7"/>
        </w:numPr>
        <w:rPr>
          <w:b/>
          <w:sz w:val="20"/>
          <w:szCs w:val="20"/>
        </w:rPr>
      </w:pPr>
      <w:r>
        <w:rPr>
          <w:b/>
          <w:sz w:val="20"/>
          <w:szCs w:val="20"/>
        </w:rPr>
        <w:t>Many staff have volunteered to take part in collegiate learning visits</w:t>
      </w:r>
      <w:r w:rsidR="004223D1">
        <w:rPr>
          <w:b/>
          <w:sz w:val="20"/>
          <w:szCs w:val="20"/>
        </w:rPr>
        <w:t xml:space="preserve"> across the school</w:t>
      </w:r>
      <w:r>
        <w:rPr>
          <w:b/>
          <w:sz w:val="20"/>
          <w:szCs w:val="20"/>
        </w:rPr>
        <w:t xml:space="preserve"> based upon collabor</w:t>
      </w:r>
      <w:r w:rsidR="004D1F07">
        <w:rPr>
          <w:b/>
          <w:sz w:val="20"/>
          <w:szCs w:val="20"/>
        </w:rPr>
        <w:t xml:space="preserve">ative sharing.  </w:t>
      </w:r>
    </w:p>
    <w:p w14:paraId="6F8755B8" w14:textId="77777777" w:rsidR="008E4512" w:rsidRDefault="0073098B" w:rsidP="00EE60CB">
      <w:pPr>
        <w:pStyle w:val="ListParagraph"/>
        <w:numPr>
          <w:ilvl w:val="0"/>
          <w:numId w:val="7"/>
        </w:numPr>
        <w:rPr>
          <w:b/>
          <w:sz w:val="20"/>
          <w:szCs w:val="20"/>
        </w:rPr>
      </w:pPr>
      <w:r>
        <w:rPr>
          <w:b/>
          <w:sz w:val="20"/>
          <w:szCs w:val="20"/>
        </w:rPr>
        <w:t>Many</w:t>
      </w:r>
      <w:r w:rsidR="00EE60CB">
        <w:rPr>
          <w:b/>
          <w:sz w:val="20"/>
          <w:szCs w:val="20"/>
        </w:rPr>
        <w:t xml:space="preserve"> staff are SQA markers, verifiers and writers.  In almost all subject areas, they have attended subject forums and understanding standards events. </w:t>
      </w:r>
    </w:p>
    <w:p w14:paraId="134A398A" w14:textId="771F9273" w:rsidR="00EE60CB" w:rsidRDefault="008E4512" w:rsidP="00EE60CB">
      <w:pPr>
        <w:pStyle w:val="ListParagraph"/>
        <w:numPr>
          <w:ilvl w:val="0"/>
          <w:numId w:val="7"/>
        </w:numPr>
        <w:rPr>
          <w:b/>
          <w:sz w:val="20"/>
          <w:szCs w:val="20"/>
        </w:rPr>
      </w:pPr>
      <w:r>
        <w:rPr>
          <w:b/>
          <w:sz w:val="20"/>
          <w:szCs w:val="20"/>
        </w:rPr>
        <w:t xml:space="preserve">In response to school closures all staff engaged in digital learning and collaborative working.  Professional learning sessions </w:t>
      </w:r>
      <w:r w:rsidR="00D514A3">
        <w:rPr>
          <w:b/>
          <w:sz w:val="20"/>
          <w:szCs w:val="20"/>
        </w:rPr>
        <w:t>online</w:t>
      </w:r>
      <w:r>
        <w:rPr>
          <w:b/>
          <w:sz w:val="20"/>
          <w:szCs w:val="20"/>
        </w:rPr>
        <w:t xml:space="preserve"> provided teacher led support </w:t>
      </w:r>
      <w:r w:rsidR="00D514A3">
        <w:rPr>
          <w:b/>
          <w:sz w:val="20"/>
          <w:szCs w:val="20"/>
        </w:rPr>
        <w:t>of learning</w:t>
      </w:r>
      <w:r>
        <w:rPr>
          <w:b/>
          <w:sz w:val="20"/>
          <w:szCs w:val="20"/>
        </w:rPr>
        <w:t>.</w:t>
      </w:r>
    </w:p>
    <w:p w14:paraId="114A17B0" w14:textId="27ACD89C" w:rsidR="004223D1" w:rsidRPr="004223D1" w:rsidRDefault="004223D1" w:rsidP="004223D1">
      <w:pPr>
        <w:pStyle w:val="ListParagraph"/>
        <w:numPr>
          <w:ilvl w:val="0"/>
          <w:numId w:val="7"/>
        </w:numPr>
        <w:rPr>
          <w:rFonts w:cstheme="minorHAnsi"/>
          <w:b/>
          <w:bCs/>
          <w:sz w:val="20"/>
          <w:szCs w:val="20"/>
        </w:rPr>
      </w:pPr>
      <w:r w:rsidRPr="004223D1">
        <w:rPr>
          <w:rFonts w:cstheme="minorHAnsi"/>
          <w:b/>
          <w:bCs/>
          <w:sz w:val="20"/>
          <w:szCs w:val="20"/>
        </w:rPr>
        <w:t xml:space="preserve">There is a high level of staff engagement and collaboration </w:t>
      </w:r>
      <w:r>
        <w:rPr>
          <w:rFonts w:cstheme="minorHAnsi"/>
          <w:b/>
          <w:bCs/>
          <w:sz w:val="20"/>
          <w:szCs w:val="20"/>
        </w:rPr>
        <w:t>on professional learning</w:t>
      </w:r>
      <w:r w:rsidRPr="004223D1">
        <w:rPr>
          <w:rFonts w:cstheme="minorHAnsi"/>
          <w:b/>
          <w:bCs/>
          <w:sz w:val="20"/>
          <w:szCs w:val="20"/>
        </w:rPr>
        <w:t>, the focus of which is to share good practice about educational research, literature and pedagogy</w:t>
      </w:r>
      <w:r>
        <w:rPr>
          <w:rFonts w:cstheme="minorHAnsi"/>
          <w:b/>
          <w:bCs/>
          <w:sz w:val="20"/>
          <w:szCs w:val="20"/>
        </w:rPr>
        <w:t xml:space="preserve">.  Learning and teaching newsletter highlights areas of interest. </w:t>
      </w:r>
    </w:p>
    <w:p w14:paraId="08D38D71" w14:textId="3ACABF20" w:rsidR="008E4512" w:rsidRDefault="00EE60CB" w:rsidP="009D7210">
      <w:pPr>
        <w:pStyle w:val="ListParagraph"/>
        <w:numPr>
          <w:ilvl w:val="0"/>
          <w:numId w:val="7"/>
        </w:numPr>
        <w:rPr>
          <w:b/>
          <w:sz w:val="20"/>
          <w:szCs w:val="20"/>
        </w:rPr>
      </w:pPr>
      <w:r w:rsidRPr="008E4512">
        <w:rPr>
          <w:b/>
          <w:sz w:val="20"/>
          <w:szCs w:val="20"/>
        </w:rPr>
        <w:t xml:space="preserve">All classroom assistants and ASNA’s </w:t>
      </w:r>
      <w:r w:rsidR="008E4512">
        <w:rPr>
          <w:b/>
          <w:sz w:val="20"/>
          <w:szCs w:val="20"/>
        </w:rPr>
        <w:t xml:space="preserve">took part in extensive and varied on-line training </w:t>
      </w:r>
      <w:r w:rsidR="007844FC">
        <w:rPr>
          <w:b/>
          <w:sz w:val="20"/>
          <w:szCs w:val="20"/>
        </w:rPr>
        <w:t xml:space="preserve">on supporting young people on return to school.   As a </w:t>
      </w:r>
      <w:r w:rsidR="00D514A3">
        <w:rPr>
          <w:b/>
          <w:sz w:val="20"/>
          <w:szCs w:val="20"/>
        </w:rPr>
        <w:t>result,</w:t>
      </w:r>
      <w:r w:rsidR="007844FC">
        <w:rPr>
          <w:b/>
          <w:sz w:val="20"/>
          <w:szCs w:val="20"/>
        </w:rPr>
        <w:t xml:space="preserve"> pupil support centre implemented a </w:t>
      </w:r>
      <w:r w:rsidR="00D514A3">
        <w:rPr>
          <w:b/>
          <w:sz w:val="20"/>
          <w:szCs w:val="20"/>
        </w:rPr>
        <w:t>6-point</w:t>
      </w:r>
      <w:r w:rsidR="007844FC">
        <w:rPr>
          <w:b/>
          <w:sz w:val="20"/>
          <w:szCs w:val="20"/>
        </w:rPr>
        <w:t xml:space="preserve"> plan for return.</w:t>
      </w:r>
    </w:p>
    <w:p w14:paraId="77D383D1" w14:textId="36E5DFB9" w:rsidR="00EE60CB" w:rsidRPr="00D514A3" w:rsidRDefault="00EE60CB" w:rsidP="008E4512">
      <w:pPr>
        <w:ind w:left="360"/>
        <w:rPr>
          <w:b/>
          <w:sz w:val="20"/>
          <w:szCs w:val="20"/>
          <w:u w:val="single"/>
        </w:rPr>
      </w:pPr>
      <w:r w:rsidRPr="00D514A3">
        <w:rPr>
          <w:b/>
          <w:sz w:val="20"/>
          <w:szCs w:val="20"/>
          <w:u w:val="single"/>
        </w:rPr>
        <w:t>Assessment of Children’s Progress</w:t>
      </w:r>
    </w:p>
    <w:p w14:paraId="0874D294" w14:textId="71D98614" w:rsidR="00EE60CB" w:rsidRDefault="003A6D9E" w:rsidP="00EE60CB">
      <w:pPr>
        <w:pStyle w:val="ListParagraph"/>
        <w:numPr>
          <w:ilvl w:val="0"/>
          <w:numId w:val="1"/>
        </w:numPr>
        <w:rPr>
          <w:b/>
          <w:sz w:val="20"/>
          <w:szCs w:val="20"/>
        </w:rPr>
      </w:pPr>
      <w:r>
        <w:rPr>
          <w:b/>
          <w:sz w:val="20"/>
          <w:szCs w:val="20"/>
        </w:rPr>
        <w:t>Through partnership working between</w:t>
      </w:r>
      <w:r w:rsidR="00585FB9">
        <w:rPr>
          <w:b/>
          <w:sz w:val="20"/>
          <w:szCs w:val="20"/>
        </w:rPr>
        <w:t xml:space="preserve"> P</w:t>
      </w:r>
      <w:r>
        <w:rPr>
          <w:b/>
          <w:sz w:val="20"/>
          <w:szCs w:val="20"/>
        </w:rPr>
        <w:t xml:space="preserve">astoral </w:t>
      </w:r>
      <w:r w:rsidR="00585FB9">
        <w:rPr>
          <w:b/>
          <w:sz w:val="20"/>
          <w:szCs w:val="20"/>
        </w:rPr>
        <w:t>C</w:t>
      </w:r>
      <w:r w:rsidR="004D1F07">
        <w:rPr>
          <w:b/>
          <w:sz w:val="20"/>
          <w:szCs w:val="20"/>
        </w:rPr>
        <w:t xml:space="preserve">are, Senior Leadership </w:t>
      </w:r>
      <w:r>
        <w:rPr>
          <w:b/>
          <w:sz w:val="20"/>
          <w:szCs w:val="20"/>
        </w:rPr>
        <w:t>T</w:t>
      </w:r>
      <w:r w:rsidR="004D1F07">
        <w:rPr>
          <w:b/>
          <w:sz w:val="20"/>
          <w:szCs w:val="20"/>
        </w:rPr>
        <w:t>eam</w:t>
      </w:r>
      <w:r>
        <w:rPr>
          <w:b/>
          <w:sz w:val="20"/>
          <w:szCs w:val="20"/>
        </w:rPr>
        <w:t xml:space="preserve"> and</w:t>
      </w:r>
      <w:r w:rsidR="007844FC">
        <w:rPr>
          <w:b/>
          <w:sz w:val="20"/>
          <w:szCs w:val="20"/>
        </w:rPr>
        <w:t xml:space="preserve"> Positive Destinations Lead</w:t>
      </w:r>
      <w:r w:rsidR="004D1F07">
        <w:rPr>
          <w:b/>
          <w:sz w:val="20"/>
          <w:szCs w:val="20"/>
        </w:rPr>
        <w:t>,</w:t>
      </w:r>
      <w:r w:rsidR="0073098B">
        <w:rPr>
          <w:b/>
          <w:sz w:val="20"/>
          <w:szCs w:val="20"/>
        </w:rPr>
        <w:t xml:space="preserve"> whole</w:t>
      </w:r>
      <w:r>
        <w:rPr>
          <w:b/>
          <w:sz w:val="20"/>
          <w:szCs w:val="20"/>
        </w:rPr>
        <w:t xml:space="preserve"> school monitoring and tracking </w:t>
      </w:r>
      <w:r w:rsidR="00585FB9">
        <w:rPr>
          <w:b/>
          <w:sz w:val="20"/>
          <w:szCs w:val="20"/>
        </w:rPr>
        <w:t xml:space="preserve">is in operation providing detailed data </w:t>
      </w:r>
      <w:r>
        <w:rPr>
          <w:b/>
          <w:sz w:val="20"/>
          <w:szCs w:val="20"/>
        </w:rPr>
        <w:t xml:space="preserve">of proposed </w:t>
      </w:r>
      <w:r w:rsidR="00540496">
        <w:rPr>
          <w:b/>
          <w:sz w:val="20"/>
          <w:szCs w:val="20"/>
        </w:rPr>
        <w:t xml:space="preserve">and actual </w:t>
      </w:r>
      <w:r>
        <w:rPr>
          <w:b/>
          <w:sz w:val="20"/>
          <w:szCs w:val="20"/>
        </w:rPr>
        <w:t xml:space="preserve">positive destinations, wider achievements </w:t>
      </w:r>
      <w:r w:rsidR="0073098B">
        <w:rPr>
          <w:b/>
          <w:sz w:val="20"/>
          <w:szCs w:val="20"/>
        </w:rPr>
        <w:t>and interventions</w:t>
      </w:r>
      <w:r>
        <w:rPr>
          <w:b/>
          <w:sz w:val="20"/>
          <w:szCs w:val="20"/>
        </w:rPr>
        <w:t xml:space="preserve"> to ensure a sustained, meaningful and positive destination is achieved</w:t>
      </w:r>
      <w:r w:rsidR="007844FC">
        <w:rPr>
          <w:b/>
          <w:sz w:val="20"/>
          <w:szCs w:val="20"/>
        </w:rPr>
        <w:t>.  Resulted in 9</w:t>
      </w:r>
      <w:r w:rsidR="00D514A3">
        <w:rPr>
          <w:b/>
          <w:sz w:val="20"/>
          <w:szCs w:val="20"/>
        </w:rPr>
        <w:t>4</w:t>
      </w:r>
      <w:r w:rsidR="007844FC">
        <w:rPr>
          <w:b/>
          <w:sz w:val="20"/>
          <w:szCs w:val="20"/>
        </w:rPr>
        <w:t xml:space="preserve">% Positive Destinations for school leavers. </w:t>
      </w:r>
      <w:r w:rsidR="00405945">
        <w:rPr>
          <w:b/>
          <w:sz w:val="20"/>
          <w:szCs w:val="20"/>
        </w:rPr>
        <w:t>Where external circumstances prevent</w:t>
      </w:r>
      <w:r w:rsidR="007844FC">
        <w:rPr>
          <w:b/>
          <w:sz w:val="20"/>
          <w:szCs w:val="20"/>
        </w:rPr>
        <w:t>ed positive destinations,</w:t>
      </w:r>
      <w:r w:rsidR="00405945">
        <w:rPr>
          <w:b/>
          <w:sz w:val="20"/>
          <w:szCs w:val="20"/>
        </w:rPr>
        <w:t xml:space="preserve"> support continues.</w:t>
      </w:r>
      <w:r w:rsidR="00063C72">
        <w:rPr>
          <w:b/>
          <w:sz w:val="20"/>
          <w:szCs w:val="20"/>
        </w:rPr>
        <w:t xml:space="preserve"> </w:t>
      </w:r>
    </w:p>
    <w:p w14:paraId="71181A5D" w14:textId="64698450" w:rsidR="003A6D9E" w:rsidRDefault="003A6D9E" w:rsidP="00EE60CB">
      <w:pPr>
        <w:pStyle w:val="ListParagraph"/>
        <w:numPr>
          <w:ilvl w:val="0"/>
          <w:numId w:val="1"/>
        </w:numPr>
        <w:rPr>
          <w:b/>
          <w:sz w:val="20"/>
          <w:szCs w:val="20"/>
        </w:rPr>
      </w:pPr>
      <w:r>
        <w:rPr>
          <w:b/>
          <w:sz w:val="20"/>
          <w:szCs w:val="20"/>
        </w:rPr>
        <w:t xml:space="preserve">Intensive support </w:t>
      </w:r>
      <w:r w:rsidR="00585FB9">
        <w:rPr>
          <w:b/>
          <w:sz w:val="20"/>
          <w:szCs w:val="20"/>
        </w:rPr>
        <w:t xml:space="preserve">is </w:t>
      </w:r>
      <w:r>
        <w:rPr>
          <w:b/>
          <w:sz w:val="20"/>
          <w:szCs w:val="20"/>
        </w:rPr>
        <w:t>provided f</w:t>
      </w:r>
      <w:r w:rsidR="00405945">
        <w:rPr>
          <w:b/>
          <w:sz w:val="20"/>
          <w:szCs w:val="20"/>
        </w:rPr>
        <w:t>or</w:t>
      </w:r>
      <w:r>
        <w:rPr>
          <w:b/>
          <w:sz w:val="20"/>
          <w:szCs w:val="20"/>
        </w:rPr>
        <w:t xml:space="preserve"> </w:t>
      </w:r>
      <w:r w:rsidR="00405945">
        <w:rPr>
          <w:b/>
          <w:sz w:val="20"/>
          <w:szCs w:val="20"/>
        </w:rPr>
        <w:t xml:space="preserve">Linwood High young people within Kintyre Base.  Kintyre Base </w:t>
      </w:r>
      <w:r w:rsidR="0073098B">
        <w:rPr>
          <w:b/>
          <w:sz w:val="20"/>
          <w:szCs w:val="20"/>
        </w:rPr>
        <w:t>staff, Linwood</w:t>
      </w:r>
      <w:r w:rsidR="00585FB9">
        <w:rPr>
          <w:b/>
          <w:sz w:val="20"/>
          <w:szCs w:val="20"/>
        </w:rPr>
        <w:t xml:space="preserve"> High School</w:t>
      </w:r>
      <w:r>
        <w:rPr>
          <w:b/>
          <w:sz w:val="20"/>
          <w:szCs w:val="20"/>
        </w:rPr>
        <w:t xml:space="preserve"> and external agencies </w:t>
      </w:r>
      <w:r w:rsidR="00405945">
        <w:rPr>
          <w:b/>
          <w:sz w:val="20"/>
          <w:szCs w:val="20"/>
        </w:rPr>
        <w:t xml:space="preserve">work in partnership </w:t>
      </w:r>
      <w:r>
        <w:rPr>
          <w:b/>
          <w:sz w:val="20"/>
          <w:szCs w:val="20"/>
        </w:rPr>
        <w:t>to secure positive destinations for</w:t>
      </w:r>
      <w:r w:rsidR="00585FB9">
        <w:rPr>
          <w:b/>
          <w:sz w:val="20"/>
          <w:szCs w:val="20"/>
        </w:rPr>
        <w:t xml:space="preserve"> our</w:t>
      </w:r>
      <w:r>
        <w:rPr>
          <w:b/>
          <w:sz w:val="20"/>
          <w:szCs w:val="20"/>
        </w:rPr>
        <w:t xml:space="preserve"> most </w:t>
      </w:r>
      <w:r w:rsidR="0073098B">
        <w:rPr>
          <w:b/>
          <w:sz w:val="20"/>
          <w:szCs w:val="20"/>
        </w:rPr>
        <w:t>vulnerable</w:t>
      </w:r>
      <w:r>
        <w:rPr>
          <w:b/>
          <w:sz w:val="20"/>
          <w:szCs w:val="20"/>
        </w:rPr>
        <w:t xml:space="preserve"> young people</w:t>
      </w:r>
      <w:r w:rsidR="00B56BC2">
        <w:rPr>
          <w:b/>
          <w:sz w:val="20"/>
          <w:szCs w:val="20"/>
        </w:rPr>
        <w:t>.</w:t>
      </w:r>
      <w:r w:rsidRPr="00CF0DD3">
        <w:rPr>
          <w:b/>
          <w:color w:val="FF0000"/>
          <w:sz w:val="20"/>
          <w:szCs w:val="20"/>
        </w:rPr>
        <w:t xml:space="preserve"> </w:t>
      </w:r>
      <w:r w:rsidR="007844FC">
        <w:rPr>
          <w:b/>
          <w:sz w:val="20"/>
          <w:szCs w:val="20"/>
        </w:rPr>
        <w:t>Many Kintyre base pupils access Linwood High School curriculum.</w:t>
      </w:r>
    </w:p>
    <w:p w14:paraId="715DF9E8" w14:textId="48BA3D0E" w:rsidR="00585FB9" w:rsidRDefault="00063C72" w:rsidP="00EE60CB">
      <w:pPr>
        <w:pStyle w:val="ListParagraph"/>
        <w:numPr>
          <w:ilvl w:val="0"/>
          <w:numId w:val="1"/>
        </w:numPr>
        <w:rPr>
          <w:b/>
          <w:sz w:val="20"/>
          <w:szCs w:val="20"/>
        </w:rPr>
      </w:pPr>
      <w:r>
        <w:rPr>
          <w:b/>
          <w:sz w:val="20"/>
          <w:szCs w:val="20"/>
        </w:rPr>
        <w:t>Targeted intervention by Inclusion Support Assistants and Transition Teacher has ensured that the progress of young people</w:t>
      </w:r>
      <w:r w:rsidR="00B56BC2">
        <w:rPr>
          <w:b/>
          <w:sz w:val="20"/>
          <w:szCs w:val="20"/>
        </w:rPr>
        <w:t xml:space="preserve"> in S1 to S3 has</w:t>
      </w:r>
      <w:r w:rsidRPr="00CF0DD3">
        <w:rPr>
          <w:b/>
          <w:color w:val="FF0000"/>
          <w:sz w:val="20"/>
          <w:szCs w:val="20"/>
        </w:rPr>
        <w:t xml:space="preserve"> </w:t>
      </w:r>
      <w:r>
        <w:rPr>
          <w:b/>
          <w:sz w:val="20"/>
          <w:szCs w:val="20"/>
        </w:rPr>
        <w:t xml:space="preserve">been closely monitored and where appropriate literacy and numeracy groups established. One to one, group work and in class support has been a strong </w:t>
      </w:r>
      <w:r w:rsidR="00371966">
        <w:rPr>
          <w:b/>
          <w:sz w:val="20"/>
          <w:szCs w:val="20"/>
        </w:rPr>
        <w:t>feature that</w:t>
      </w:r>
      <w:r>
        <w:rPr>
          <w:b/>
          <w:sz w:val="20"/>
          <w:szCs w:val="20"/>
        </w:rPr>
        <w:t xml:space="preserve"> has benefited targeted groups. </w:t>
      </w:r>
    </w:p>
    <w:p w14:paraId="40F91C97" w14:textId="4C5D802D" w:rsidR="00063C72" w:rsidRDefault="00FB7847" w:rsidP="00EE60CB">
      <w:pPr>
        <w:pStyle w:val="ListParagraph"/>
        <w:numPr>
          <w:ilvl w:val="0"/>
          <w:numId w:val="1"/>
        </w:numPr>
        <w:rPr>
          <w:b/>
          <w:sz w:val="20"/>
          <w:szCs w:val="20"/>
        </w:rPr>
      </w:pPr>
      <w:r>
        <w:rPr>
          <w:b/>
          <w:sz w:val="20"/>
          <w:szCs w:val="20"/>
        </w:rPr>
        <w:lastRenderedPageBreak/>
        <w:t>A</w:t>
      </w:r>
      <w:r w:rsidR="00063C72">
        <w:rPr>
          <w:b/>
          <w:sz w:val="20"/>
          <w:szCs w:val="20"/>
        </w:rPr>
        <w:t xml:space="preserve"> common language of communicating progress </w:t>
      </w:r>
      <w:r w:rsidR="00540496">
        <w:rPr>
          <w:b/>
          <w:sz w:val="20"/>
          <w:szCs w:val="20"/>
        </w:rPr>
        <w:t xml:space="preserve">and achievement of and </w:t>
      </w:r>
      <w:r w:rsidR="00063C72">
        <w:rPr>
          <w:b/>
          <w:sz w:val="20"/>
          <w:szCs w:val="20"/>
        </w:rPr>
        <w:t>within a level</w:t>
      </w:r>
      <w:r w:rsidR="00540496">
        <w:rPr>
          <w:b/>
          <w:sz w:val="20"/>
          <w:szCs w:val="20"/>
        </w:rPr>
        <w:t xml:space="preserve"> in</w:t>
      </w:r>
      <w:r w:rsidR="00063C72">
        <w:rPr>
          <w:b/>
          <w:sz w:val="20"/>
          <w:szCs w:val="20"/>
        </w:rPr>
        <w:t xml:space="preserve"> the BGE</w:t>
      </w:r>
      <w:r>
        <w:rPr>
          <w:b/>
          <w:sz w:val="20"/>
          <w:szCs w:val="20"/>
        </w:rPr>
        <w:t xml:space="preserve"> has continued to be used with discussion over progress within a level and engagement with new aspect of target setting and reporting in BGE</w:t>
      </w:r>
      <w:r w:rsidR="00063C72">
        <w:rPr>
          <w:b/>
          <w:sz w:val="20"/>
          <w:szCs w:val="20"/>
        </w:rPr>
        <w:t>.  This has been reflected positively in reporting to parents</w:t>
      </w:r>
      <w:r w:rsidR="00540496">
        <w:rPr>
          <w:b/>
          <w:sz w:val="20"/>
          <w:szCs w:val="20"/>
        </w:rPr>
        <w:t xml:space="preserve">. </w:t>
      </w:r>
    </w:p>
    <w:p w14:paraId="43BD11D7" w14:textId="2B81AB53" w:rsidR="0045700B" w:rsidRDefault="0045700B" w:rsidP="00EE60CB">
      <w:pPr>
        <w:pStyle w:val="ListParagraph"/>
        <w:numPr>
          <w:ilvl w:val="0"/>
          <w:numId w:val="1"/>
        </w:numPr>
        <w:rPr>
          <w:b/>
          <w:sz w:val="20"/>
          <w:szCs w:val="20"/>
        </w:rPr>
      </w:pPr>
      <w:r>
        <w:rPr>
          <w:b/>
          <w:sz w:val="20"/>
          <w:szCs w:val="20"/>
        </w:rPr>
        <w:t xml:space="preserve">Attainment Challenge funded </w:t>
      </w:r>
      <w:r w:rsidR="007844FC">
        <w:rPr>
          <w:b/>
          <w:sz w:val="20"/>
          <w:szCs w:val="20"/>
        </w:rPr>
        <w:t xml:space="preserve">Inclusion Support Assistant has developed a nurturing space to provide support to a targeted number of young people. </w:t>
      </w:r>
    </w:p>
    <w:p w14:paraId="352D664A" w14:textId="5BA5F58B" w:rsidR="00EF32A6" w:rsidRPr="00D514A3" w:rsidRDefault="00F00481" w:rsidP="00D514A3">
      <w:pPr>
        <w:pStyle w:val="ListParagraph"/>
        <w:numPr>
          <w:ilvl w:val="0"/>
          <w:numId w:val="1"/>
        </w:numPr>
        <w:rPr>
          <w:b/>
          <w:sz w:val="20"/>
          <w:szCs w:val="20"/>
        </w:rPr>
      </w:pPr>
      <w:r>
        <w:rPr>
          <w:b/>
          <w:sz w:val="20"/>
          <w:szCs w:val="20"/>
        </w:rPr>
        <w:t xml:space="preserve">Increased awareness of </w:t>
      </w:r>
      <w:r w:rsidR="00356038">
        <w:rPr>
          <w:b/>
          <w:sz w:val="20"/>
          <w:szCs w:val="20"/>
        </w:rPr>
        <w:t xml:space="preserve">improving average presentations per pupil at all levels of SQA awards and positive presentation policy. </w:t>
      </w:r>
    </w:p>
    <w:p w14:paraId="04BF2FBE" w14:textId="77777777" w:rsidR="00EE60CB" w:rsidRPr="00D514A3" w:rsidRDefault="00EE60CB" w:rsidP="00EE60CB">
      <w:pPr>
        <w:rPr>
          <w:b/>
          <w:sz w:val="20"/>
          <w:szCs w:val="20"/>
          <w:u w:val="single"/>
        </w:rPr>
      </w:pPr>
      <w:r w:rsidRPr="00D514A3">
        <w:rPr>
          <w:b/>
          <w:sz w:val="20"/>
          <w:szCs w:val="20"/>
          <w:u w:val="single"/>
        </w:rPr>
        <w:t>Parental Engagement</w:t>
      </w:r>
    </w:p>
    <w:p w14:paraId="28FF7B38" w14:textId="0A318335" w:rsidR="007844FC" w:rsidRDefault="007844FC" w:rsidP="00EE60CB">
      <w:pPr>
        <w:pStyle w:val="ListParagraph"/>
        <w:numPr>
          <w:ilvl w:val="0"/>
          <w:numId w:val="1"/>
        </w:numPr>
        <w:rPr>
          <w:b/>
          <w:sz w:val="20"/>
          <w:szCs w:val="20"/>
        </w:rPr>
      </w:pPr>
      <w:r>
        <w:rPr>
          <w:b/>
          <w:sz w:val="20"/>
          <w:szCs w:val="20"/>
        </w:rPr>
        <w:t>Introduction of joint funded initiative ‘Show my homework’ has enhanced collaborative working between school and home</w:t>
      </w:r>
      <w:r w:rsidR="00990246">
        <w:rPr>
          <w:b/>
          <w:sz w:val="20"/>
          <w:szCs w:val="20"/>
        </w:rPr>
        <w:t xml:space="preserve">. </w:t>
      </w:r>
    </w:p>
    <w:p w14:paraId="28834639" w14:textId="13698E2A" w:rsidR="00990246" w:rsidRDefault="00990246" w:rsidP="00EE60CB">
      <w:pPr>
        <w:pStyle w:val="ListParagraph"/>
        <w:numPr>
          <w:ilvl w:val="0"/>
          <w:numId w:val="1"/>
        </w:numPr>
        <w:rPr>
          <w:b/>
          <w:sz w:val="20"/>
          <w:szCs w:val="20"/>
        </w:rPr>
      </w:pPr>
      <w:r>
        <w:rPr>
          <w:b/>
          <w:sz w:val="20"/>
          <w:szCs w:val="20"/>
        </w:rPr>
        <w:t xml:space="preserve">Parent council meetings held on- line during school closures provided effective means of communication between parents and Head Teacher. </w:t>
      </w:r>
    </w:p>
    <w:p w14:paraId="537F91BC" w14:textId="634222C1" w:rsidR="00990246" w:rsidRDefault="00990246" w:rsidP="00EE60CB">
      <w:pPr>
        <w:pStyle w:val="ListParagraph"/>
        <w:numPr>
          <w:ilvl w:val="0"/>
          <w:numId w:val="1"/>
        </w:numPr>
        <w:rPr>
          <w:b/>
          <w:sz w:val="20"/>
          <w:szCs w:val="20"/>
        </w:rPr>
      </w:pPr>
      <w:r>
        <w:rPr>
          <w:b/>
          <w:sz w:val="20"/>
          <w:szCs w:val="20"/>
        </w:rPr>
        <w:t xml:space="preserve">In response to school closures every parent/carer received phone calls and support from office staff/and or pupil support to ensure wellbeing of pupils and families. </w:t>
      </w:r>
    </w:p>
    <w:p w14:paraId="35973370" w14:textId="7E6F6B05" w:rsidR="00EE60CB" w:rsidRDefault="00FB7847" w:rsidP="00EE60CB">
      <w:pPr>
        <w:pStyle w:val="ListParagraph"/>
        <w:numPr>
          <w:ilvl w:val="0"/>
          <w:numId w:val="1"/>
        </w:numPr>
        <w:rPr>
          <w:b/>
          <w:sz w:val="20"/>
          <w:szCs w:val="20"/>
        </w:rPr>
      </w:pPr>
      <w:r>
        <w:rPr>
          <w:b/>
          <w:sz w:val="20"/>
          <w:szCs w:val="20"/>
        </w:rPr>
        <w:t>In a new approach to</w:t>
      </w:r>
      <w:r w:rsidR="00EE60CB">
        <w:rPr>
          <w:b/>
          <w:sz w:val="20"/>
          <w:szCs w:val="20"/>
        </w:rPr>
        <w:t xml:space="preserve"> parents in partnership programme</w:t>
      </w:r>
      <w:r>
        <w:rPr>
          <w:b/>
          <w:sz w:val="20"/>
          <w:szCs w:val="20"/>
        </w:rPr>
        <w:t>, the D</w:t>
      </w:r>
      <w:r w:rsidR="004D1F07">
        <w:rPr>
          <w:b/>
          <w:sz w:val="20"/>
          <w:szCs w:val="20"/>
        </w:rPr>
        <w:t xml:space="preserve">epute </w:t>
      </w:r>
      <w:r>
        <w:rPr>
          <w:b/>
          <w:sz w:val="20"/>
          <w:szCs w:val="20"/>
        </w:rPr>
        <w:t>H</w:t>
      </w:r>
      <w:r w:rsidR="004D1F07">
        <w:rPr>
          <w:b/>
          <w:sz w:val="20"/>
          <w:szCs w:val="20"/>
        </w:rPr>
        <w:t xml:space="preserve">ead </w:t>
      </w:r>
      <w:r>
        <w:rPr>
          <w:b/>
          <w:sz w:val="20"/>
          <w:szCs w:val="20"/>
        </w:rPr>
        <w:t>T</w:t>
      </w:r>
      <w:r w:rsidR="004D1F07">
        <w:rPr>
          <w:b/>
          <w:sz w:val="20"/>
          <w:szCs w:val="20"/>
        </w:rPr>
        <w:t>eacher responsible</w:t>
      </w:r>
      <w:r>
        <w:rPr>
          <w:b/>
          <w:sz w:val="20"/>
          <w:szCs w:val="20"/>
        </w:rPr>
        <w:t xml:space="preserve"> for transitions put in place a joint school/parental group to look at engaging parents at time of transitions and beyond. A number </w:t>
      </w:r>
      <w:r w:rsidR="00002B1D">
        <w:rPr>
          <w:b/>
          <w:sz w:val="20"/>
          <w:szCs w:val="20"/>
        </w:rPr>
        <w:t>of successful</w:t>
      </w:r>
      <w:r w:rsidR="00EE60CB">
        <w:rPr>
          <w:b/>
          <w:sz w:val="20"/>
          <w:szCs w:val="20"/>
        </w:rPr>
        <w:t xml:space="preserve"> events w</w:t>
      </w:r>
      <w:r>
        <w:rPr>
          <w:b/>
          <w:sz w:val="20"/>
          <w:szCs w:val="20"/>
        </w:rPr>
        <w:t>ere held which</w:t>
      </w:r>
      <w:r w:rsidR="00EE60CB">
        <w:rPr>
          <w:b/>
          <w:sz w:val="20"/>
          <w:szCs w:val="20"/>
        </w:rPr>
        <w:t xml:space="preserve"> brought new S1 parents into the school to </w:t>
      </w:r>
      <w:r>
        <w:rPr>
          <w:b/>
          <w:sz w:val="20"/>
          <w:szCs w:val="20"/>
        </w:rPr>
        <w:t xml:space="preserve">engage in what learning would be like for their S1 pupil. </w:t>
      </w:r>
      <w:r w:rsidR="00990246">
        <w:rPr>
          <w:b/>
          <w:sz w:val="20"/>
          <w:szCs w:val="20"/>
        </w:rPr>
        <w:t xml:space="preserve">This programme continued virtually in the last term. </w:t>
      </w:r>
    </w:p>
    <w:p w14:paraId="049D17FF" w14:textId="325A1B5C" w:rsidR="00EE60CB" w:rsidRDefault="00990246" w:rsidP="00EE60CB">
      <w:pPr>
        <w:pStyle w:val="ListParagraph"/>
        <w:numPr>
          <w:ilvl w:val="0"/>
          <w:numId w:val="1"/>
        </w:numPr>
        <w:rPr>
          <w:b/>
          <w:sz w:val="20"/>
          <w:szCs w:val="20"/>
        </w:rPr>
      </w:pPr>
      <w:r>
        <w:rPr>
          <w:b/>
          <w:sz w:val="20"/>
          <w:szCs w:val="20"/>
        </w:rPr>
        <w:t>Prior to school closure</w:t>
      </w:r>
      <w:r w:rsidR="00371966">
        <w:rPr>
          <w:b/>
          <w:sz w:val="20"/>
          <w:szCs w:val="20"/>
        </w:rPr>
        <w:t xml:space="preserve">, </w:t>
      </w:r>
      <w:r w:rsidR="00EE60CB">
        <w:rPr>
          <w:b/>
          <w:sz w:val="20"/>
          <w:szCs w:val="20"/>
        </w:rPr>
        <w:t>many par</w:t>
      </w:r>
      <w:r w:rsidR="00371966">
        <w:rPr>
          <w:b/>
          <w:sz w:val="20"/>
          <w:szCs w:val="20"/>
        </w:rPr>
        <w:t>ents of primary pupils visited Linwood High School on</w:t>
      </w:r>
      <w:r w:rsidR="00EE60CB">
        <w:rPr>
          <w:b/>
          <w:sz w:val="20"/>
          <w:szCs w:val="20"/>
        </w:rPr>
        <w:t xml:space="preserve"> </w:t>
      </w:r>
      <w:r w:rsidR="00371966">
        <w:rPr>
          <w:b/>
          <w:sz w:val="20"/>
          <w:szCs w:val="20"/>
        </w:rPr>
        <w:t>an informal basis</w:t>
      </w:r>
      <w:r w:rsidR="00EE60CB">
        <w:rPr>
          <w:b/>
          <w:sz w:val="20"/>
          <w:szCs w:val="20"/>
        </w:rPr>
        <w:t xml:space="preserve"> </w:t>
      </w:r>
      <w:r w:rsidR="0073098B">
        <w:rPr>
          <w:b/>
          <w:sz w:val="20"/>
          <w:szCs w:val="20"/>
        </w:rPr>
        <w:t>and</w:t>
      </w:r>
      <w:r w:rsidR="00EE60CB">
        <w:rPr>
          <w:b/>
          <w:sz w:val="20"/>
          <w:szCs w:val="20"/>
        </w:rPr>
        <w:t xml:space="preserve"> more formal planning meetings.</w:t>
      </w:r>
      <w:r w:rsidR="00CF0DD3">
        <w:rPr>
          <w:b/>
          <w:sz w:val="20"/>
          <w:szCs w:val="20"/>
        </w:rPr>
        <w:t xml:space="preserve"> </w:t>
      </w:r>
    </w:p>
    <w:p w14:paraId="77152248" w14:textId="49A7AF86" w:rsidR="00EE60CB" w:rsidRPr="00D514A3" w:rsidRDefault="00EE60CB" w:rsidP="00EE60CB">
      <w:pPr>
        <w:pStyle w:val="ListParagraph"/>
        <w:numPr>
          <w:ilvl w:val="0"/>
          <w:numId w:val="1"/>
        </w:numPr>
        <w:rPr>
          <w:b/>
          <w:sz w:val="20"/>
          <w:szCs w:val="20"/>
        </w:rPr>
      </w:pPr>
      <w:r>
        <w:rPr>
          <w:b/>
          <w:sz w:val="20"/>
          <w:szCs w:val="20"/>
        </w:rPr>
        <w:t xml:space="preserve">There have been successful information evenings on how to support young people through option choices and </w:t>
      </w:r>
      <w:r w:rsidR="00990246">
        <w:rPr>
          <w:b/>
          <w:sz w:val="20"/>
          <w:szCs w:val="20"/>
        </w:rPr>
        <w:t>wider achievement pathways.</w:t>
      </w:r>
    </w:p>
    <w:p w14:paraId="2A43D6B0" w14:textId="1AD0B974" w:rsidR="00A2355C" w:rsidRPr="00D514A3" w:rsidRDefault="00165038" w:rsidP="00EE60CB">
      <w:pPr>
        <w:rPr>
          <w:b/>
          <w:sz w:val="20"/>
          <w:szCs w:val="20"/>
          <w:u w:val="single"/>
        </w:rPr>
      </w:pPr>
      <w:r w:rsidRPr="00D514A3">
        <w:rPr>
          <w:b/>
          <w:sz w:val="20"/>
          <w:szCs w:val="20"/>
          <w:u w:val="single"/>
        </w:rPr>
        <w:t>School Improvement</w:t>
      </w:r>
    </w:p>
    <w:p w14:paraId="546759D3" w14:textId="5142F93A" w:rsidR="00165038" w:rsidRDefault="00165038" w:rsidP="00165038">
      <w:pPr>
        <w:pStyle w:val="ListParagraph"/>
        <w:numPr>
          <w:ilvl w:val="0"/>
          <w:numId w:val="9"/>
        </w:numPr>
        <w:rPr>
          <w:b/>
          <w:sz w:val="20"/>
          <w:szCs w:val="20"/>
        </w:rPr>
      </w:pPr>
      <w:r>
        <w:rPr>
          <w:b/>
          <w:sz w:val="20"/>
          <w:szCs w:val="20"/>
        </w:rPr>
        <w:t xml:space="preserve">As a </w:t>
      </w:r>
      <w:r w:rsidR="006A3E0B">
        <w:rPr>
          <w:b/>
          <w:sz w:val="20"/>
          <w:szCs w:val="20"/>
        </w:rPr>
        <w:t>school,</w:t>
      </w:r>
      <w:r>
        <w:rPr>
          <w:b/>
          <w:sz w:val="20"/>
          <w:szCs w:val="20"/>
        </w:rPr>
        <w:t xml:space="preserve"> we have </w:t>
      </w:r>
      <w:r w:rsidR="00990246">
        <w:rPr>
          <w:b/>
          <w:sz w:val="20"/>
          <w:szCs w:val="20"/>
        </w:rPr>
        <w:t xml:space="preserve">continued to </w:t>
      </w:r>
      <w:r>
        <w:rPr>
          <w:b/>
          <w:sz w:val="20"/>
          <w:szCs w:val="20"/>
        </w:rPr>
        <w:t xml:space="preserve">focus on </w:t>
      </w:r>
      <w:r w:rsidR="0078774B">
        <w:rPr>
          <w:b/>
          <w:sz w:val="20"/>
          <w:szCs w:val="20"/>
        </w:rPr>
        <w:t>three</w:t>
      </w:r>
      <w:r>
        <w:rPr>
          <w:b/>
          <w:sz w:val="20"/>
          <w:szCs w:val="20"/>
        </w:rPr>
        <w:t xml:space="preserve"> key improvement priorities; raising </w:t>
      </w:r>
      <w:r w:rsidR="0073098B">
        <w:rPr>
          <w:b/>
          <w:sz w:val="20"/>
          <w:szCs w:val="20"/>
        </w:rPr>
        <w:t>attainment</w:t>
      </w:r>
      <w:r>
        <w:rPr>
          <w:b/>
          <w:sz w:val="20"/>
          <w:szCs w:val="20"/>
        </w:rPr>
        <w:t xml:space="preserve"> at all levels</w:t>
      </w:r>
      <w:r w:rsidR="0078774B">
        <w:rPr>
          <w:b/>
          <w:sz w:val="20"/>
          <w:szCs w:val="20"/>
        </w:rPr>
        <w:t>, self-evaluation leading to improvements and</w:t>
      </w:r>
      <w:r>
        <w:rPr>
          <w:b/>
          <w:sz w:val="20"/>
          <w:szCs w:val="20"/>
        </w:rPr>
        <w:t xml:space="preserve"> building positive relationships to promote positive behaviour.</w:t>
      </w:r>
    </w:p>
    <w:p w14:paraId="11600AC7" w14:textId="237AF619" w:rsidR="000E2E44" w:rsidRPr="000E2E44" w:rsidRDefault="000E2E44" w:rsidP="00165038">
      <w:pPr>
        <w:pStyle w:val="ListParagraph"/>
        <w:numPr>
          <w:ilvl w:val="0"/>
          <w:numId w:val="9"/>
        </w:numPr>
        <w:rPr>
          <w:rFonts w:cstheme="minorHAnsi"/>
          <w:b/>
          <w:bCs/>
          <w:sz w:val="20"/>
          <w:szCs w:val="20"/>
        </w:rPr>
      </w:pPr>
      <w:r w:rsidRPr="000E2E44">
        <w:rPr>
          <w:rFonts w:cstheme="minorHAnsi"/>
          <w:b/>
          <w:bCs/>
          <w:sz w:val="20"/>
          <w:szCs w:val="20"/>
        </w:rPr>
        <w:t>All Staff recognise that effective Self -Evaluation is integral to the ongoing improvement of the school. A planned programme of Self-Evaluation is undertaken throughout the school year</w:t>
      </w:r>
      <w:r>
        <w:rPr>
          <w:rFonts w:cstheme="minorHAnsi"/>
          <w:b/>
          <w:bCs/>
          <w:sz w:val="20"/>
          <w:szCs w:val="20"/>
        </w:rPr>
        <w:t xml:space="preserve"> supported by a new Quality Improvement Calendar. </w:t>
      </w:r>
    </w:p>
    <w:p w14:paraId="70DB1338" w14:textId="6780972D" w:rsidR="00165038" w:rsidRDefault="0078774B" w:rsidP="00165038">
      <w:pPr>
        <w:pStyle w:val="ListParagraph"/>
        <w:numPr>
          <w:ilvl w:val="0"/>
          <w:numId w:val="9"/>
        </w:numPr>
        <w:rPr>
          <w:b/>
          <w:sz w:val="20"/>
          <w:szCs w:val="20"/>
        </w:rPr>
      </w:pPr>
      <w:r>
        <w:rPr>
          <w:b/>
          <w:sz w:val="20"/>
          <w:szCs w:val="20"/>
        </w:rPr>
        <w:t>T</w:t>
      </w:r>
      <w:r w:rsidR="007B4260">
        <w:rPr>
          <w:b/>
          <w:sz w:val="20"/>
          <w:szCs w:val="20"/>
        </w:rPr>
        <w:t xml:space="preserve">he promotion of inclusion has resulted in almost all departments providing supportive restorative practices. </w:t>
      </w:r>
      <w:r w:rsidR="000E2E44">
        <w:rPr>
          <w:b/>
          <w:sz w:val="20"/>
          <w:szCs w:val="20"/>
        </w:rPr>
        <w:t>S</w:t>
      </w:r>
      <w:r w:rsidR="007B4260">
        <w:rPr>
          <w:b/>
          <w:sz w:val="20"/>
          <w:szCs w:val="20"/>
        </w:rPr>
        <w:t>taff ownership of developing positive relationships</w:t>
      </w:r>
      <w:r w:rsidR="000E2E44">
        <w:rPr>
          <w:b/>
          <w:sz w:val="20"/>
          <w:szCs w:val="20"/>
        </w:rPr>
        <w:t xml:space="preserve"> is supported by applying </w:t>
      </w:r>
      <w:r w:rsidR="00D514A3">
        <w:rPr>
          <w:b/>
          <w:sz w:val="20"/>
          <w:szCs w:val="20"/>
        </w:rPr>
        <w:t>consistent</w:t>
      </w:r>
      <w:r w:rsidR="000E2E44">
        <w:rPr>
          <w:b/>
          <w:sz w:val="20"/>
          <w:szCs w:val="20"/>
        </w:rPr>
        <w:t xml:space="preserve"> routines in learning and teaching.</w:t>
      </w:r>
    </w:p>
    <w:p w14:paraId="329A05BA" w14:textId="67F55A8A" w:rsidR="00990246" w:rsidRDefault="00990246" w:rsidP="00165038">
      <w:pPr>
        <w:pStyle w:val="ListParagraph"/>
        <w:numPr>
          <w:ilvl w:val="0"/>
          <w:numId w:val="9"/>
        </w:numPr>
        <w:rPr>
          <w:b/>
          <w:sz w:val="20"/>
          <w:szCs w:val="20"/>
        </w:rPr>
      </w:pPr>
      <w:r>
        <w:rPr>
          <w:b/>
          <w:sz w:val="20"/>
          <w:szCs w:val="20"/>
        </w:rPr>
        <w:t xml:space="preserve">Three school expectations </w:t>
      </w:r>
      <w:r w:rsidR="000E2E44">
        <w:rPr>
          <w:b/>
          <w:sz w:val="20"/>
          <w:szCs w:val="20"/>
        </w:rPr>
        <w:t>have been</w:t>
      </w:r>
      <w:r>
        <w:rPr>
          <w:b/>
          <w:sz w:val="20"/>
          <w:szCs w:val="20"/>
        </w:rPr>
        <w:t xml:space="preserve"> established which reflects the values and ethos of the school. </w:t>
      </w:r>
    </w:p>
    <w:p w14:paraId="081CD27E" w14:textId="32B8377C" w:rsidR="00165038" w:rsidRPr="000E2E44" w:rsidRDefault="00D514A3" w:rsidP="000E2E44">
      <w:pPr>
        <w:pStyle w:val="ListParagraph"/>
        <w:numPr>
          <w:ilvl w:val="0"/>
          <w:numId w:val="9"/>
        </w:numPr>
        <w:rPr>
          <w:b/>
          <w:sz w:val="20"/>
          <w:szCs w:val="20"/>
        </w:rPr>
      </w:pPr>
      <w:r>
        <w:rPr>
          <w:b/>
          <w:sz w:val="20"/>
          <w:szCs w:val="20"/>
        </w:rPr>
        <w:t>Rigorous</w:t>
      </w:r>
      <w:r w:rsidR="00990246">
        <w:rPr>
          <w:b/>
          <w:sz w:val="20"/>
          <w:szCs w:val="20"/>
        </w:rPr>
        <w:t xml:space="preserve"> </w:t>
      </w:r>
      <w:r>
        <w:rPr>
          <w:b/>
          <w:sz w:val="20"/>
          <w:szCs w:val="20"/>
        </w:rPr>
        <w:t>monitoring</w:t>
      </w:r>
      <w:r w:rsidR="00990246">
        <w:rPr>
          <w:b/>
          <w:sz w:val="20"/>
          <w:szCs w:val="20"/>
        </w:rPr>
        <w:t xml:space="preserve"> and tracking </w:t>
      </w:r>
      <w:r w:rsidR="000E2E44">
        <w:rPr>
          <w:b/>
          <w:sz w:val="20"/>
          <w:szCs w:val="20"/>
        </w:rPr>
        <w:t>produced positive predictions</w:t>
      </w:r>
      <w:r w:rsidR="007B4260" w:rsidRPr="000E2E44">
        <w:rPr>
          <w:b/>
          <w:sz w:val="20"/>
          <w:szCs w:val="20"/>
        </w:rPr>
        <w:t xml:space="preserve"> for S4 attainment.  Attainment for S5 </w:t>
      </w:r>
      <w:r w:rsidR="000E2E44">
        <w:rPr>
          <w:b/>
          <w:sz w:val="20"/>
          <w:szCs w:val="20"/>
        </w:rPr>
        <w:t>was also predicted to show the improvement in attainment which resulted from improved attainment at S4.  Moderated estimates produced as a result of the cancel</w:t>
      </w:r>
      <w:r w:rsidR="00396996">
        <w:rPr>
          <w:b/>
          <w:sz w:val="20"/>
          <w:szCs w:val="20"/>
        </w:rPr>
        <w:t>l</w:t>
      </w:r>
      <w:r w:rsidR="000E2E44">
        <w:rPr>
          <w:b/>
          <w:sz w:val="20"/>
          <w:szCs w:val="20"/>
        </w:rPr>
        <w:t>ation</w:t>
      </w:r>
      <w:r w:rsidR="00396996">
        <w:rPr>
          <w:b/>
          <w:sz w:val="20"/>
          <w:szCs w:val="20"/>
        </w:rPr>
        <w:t xml:space="preserve"> </w:t>
      </w:r>
      <w:r w:rsidR="000E2E44">
        <w:rPr>
          <w:b/>
          <w:sz w:val="20"/>
          <w:szCs w:val="20"/>
        </w:rPr>
        <w:t xml:space="preserve">of the SQA exam diet of 2020 show an increase in attainment in line with predictions. </w:t>
      </w:r>
    </w:p>
    <w:p w14:paraId="30BE3B4B" w14:textId="3BAF63E0" w:rsidR="00371966" w:rsidRPr="00D514A3" w:rsidRDefault="00165038" w:rsidP="00EE60CB">
      <w:pPr>
        <w:pStyle w:val="ListParagraph"/>
        <w:numPr>
          <w:ilvl w:val="0"/>
          <w:numId w:val="9"/>
        </w:numPr>
        <w:rPr>
          <w:b/>
          <w:sz w:val="20"/>
          <w:szCs w:val="20"/>
        </w:rPr>
      </w:pPr>
      <w:r>
        <w:rPr>
          <w:b/>
          <w:sz w:val="20"/>
          <w:szCs w:val="20"/>
        </w:rPr>
        <w:t xml:space="preserve">Significant timetable changes </w:t>
      </w:r>
      <w:r w:rsidR="0073098B">
        <w:rPr>
          <w:b/>
          <w:sz w:val="20"/>
          <w:szCs w:val="20"/>
        </w:rPr>
        <w:t>have</w:t>
      </w:r>
      <w:r>
        <w:rPr>
          <w:b/>
          <w:sz w:val="20"/>
          <w:szCs w:val="20"/>
        </w:rPr>
        <w:t xml:space="preserve"> facilitated greater progression and c</w:t>
      </w:r>
      <w:r w:rsidR="006A3E0B">
        <w:rPr>
          <w:b/>
          <w:sz w:val="20"/>
          <w:szCs w:val="20"/>
        </w:rPr>
        <w:t>hoice to maximise young people’s</w:t>
      </w:r>
      <w:r>
        <w:rPr>
          <w:b/>
          <w:sz w:val="20"/>
          <w:szCs w:val="20"/>
        </w:rPr>
        <w:t xml:space="preserve"> potential with innovative accredited courses being introduced. </w:t>
      </w:r>
    </w:p>
    <w:p w14:paraId="00D12E7A" w14:textId="13229516" w:rsidR="00EE60CB" w:rsidRPr="00D514A3" w:rsidRDefault="00EE60CB" w:rsidP="00EE60CB">
      <w:pPr>
        <w:rPr>
          <w:b/>
          <w:sz w:val="20"/>
          <w:szCs w:val="20"/>
          <w:u w:val="single"/>
        </w:rPr>
      </w:pPr>
      <w:r w:rsidRPr="00D514A3">
        <w:rPr>
          <w:b/>
          <w:sz w:val="20"/>
          <w:szCs w:val="20"/>
          <w:u w:val="single"/>
        </w:rPr>
        <w:t>Performance Information</w:t>
      </w:r>
    </w:p>
    <w:p w14:paraId="53515680" w14:textId="3A2114C6" w:rsidR="00792AE0" w:rsidRDefault="00792AE0" w:rsidP="0078774B">
      <w:pPr>
        <w:pStyle w:val="ListParagraph"/>
        <w:numPr>
          <w:ilvl w:val="0"/>
          <w:numId w:val="8"/>
        </w:numPr>
        <w:rPr>
          <w:rFonts w:cstheme="minorHAnsi"/>
          <w:b/>
          <w:sz w:val="20"/>
          <w:szCs w:val="20"/>
        </w:rPr>
      </w:pPr>
      <w:r w:rsidRPr="00894319">
        <w:rPr>
          <w:rFonts w:cstheme="minorHAnsi"/>
          <w:b/>
          <w:sz w:val="20"/>
          <w:szCs w:val="20"/>
        </w:rPr>
        <w:t xml:space="preserve">Whole school </w:t>
      </w:r>
      <w:r w:rsidR="00D514A3">
        <w:rPr>
          <w:rFonts w:cstheme="minorHAnsi"/>
          <w:b/>
          <w:sz w:val="20"/>
          <w:szCs w:val="20"/>
        </w:rPr>
        <w:t xml:space="preserve">analysis </w:t>
      </w:r>
      <w:r w:rsidRPr="00894319">
        <w:rPr>
          <w:rFonts w:cstheme="minorHAnsi"/>
          <w:b/>
          <w:sz w:val="20"/>
          <w:szCs w:val="20"/>
        </w:rPr>
        <w:t>of INSIGHT</w:t>
      </w:r>
      <w:r w:rsidR="00D514A3">
        <w:rPr>
          <w:rFonts w:cstheme="minorHAnsi"/>
          <w:b/>
          <w:sz w:val="20"/>
          <w:szCs w:val="20"/>
        </w:rPr>
        <w:t xml:space="preserve"> performance</w:t>
      </w:r>
      <w:r w:rsidRPr="00894319">
        <w:rPr>
          <w:rFonts w:cstheme="minorHAnsi"/>
          <w:b/>
          <w:sz w:val="20"/>
          <w:szCs w:val="20"/>
        </w:rPr>
        <w:t xml:space="preserve"> data</w:t>
      </w:r>
      <w:r w:rsidR="00D514A3">
        <w:rPr>
          <w:rFonts w:cstheme="minorHAnsi"/>
          <w:b/>
          <w:sz w:val="20"/>
          <w:szCs w:val="20"/>
        </w:rPr>
        <w:t xml:space="preserve"> has taken place</w:t>
      </w:r>
      <w:r w:rsidR="00894319" w:rsidRPr="00894319">
        <w:rPr>
          <w:rFonts w:cstheme="minorHAnsi"/>
          <w:b/>
          <w:sz w:val="20"/>
          <w:szCs w:val="20"/>
        </w:rPr>
        <w:t>.</w:t>
      </w:r>
      <w:r w:rsidR="00894319" w:rsidRPr="00894319">
        <w:rPr>
          <w:rFonts w:cstheme="minorHAnsi"/>
          <w:sz w:val="20"/>
          <w:szCs w:val="20"/>
        </w:rPr>
        <w:t xml:space="preserve"> </w:t>
      </w:r>
      <w:r w:rsidR="00894319" w:rsidRPr="00894319">
        <w:rPr>
          <w:rStyle w:val="Strong"/>
          <w:rFonts w:cstheme="minorHAnsi"/>
          <w:color w:val="333333"/>
          <w:sz w:val="20"/>
          <w:szCs w:val="20"/>
          <w:shd w:val="clear" w:color="auto" w:fill="FFFFFF"/>
        </w:rPr>
        <w:t>Insight is an online benchmarking tool designed to help bring about improvements for school learners in the senior phase (S4 to S6).</w:t>
      </w:r>
      <w:r w:rsidR="00894319" w:rsidRPr="00894319">
        <w:rPr>
          <w:rStyle w:val="Strong"/>
          <w:rFonts w:cstheme="minorHAnsi"/>
          <w:b w:val="0"/>
          <w:color w:val="333333"/>
          <w:sz w:val="20"/>
          <w:szCs w:val="20"/>
          <w:shd w:val="clear" w:color="auto" w:fill="FFFFFF"/>
        </w:rPr>
        <w:t> </w:t>
      </w:r>
      <w:r w:rsidR="00894319" w:rsidRPr="00894319">
        <w:rPr>
          <w:rFonts w:cstheme="minorHAnsi"/>
          <w:b/>
          <w:color w:val="333333"/>
          <w:sz w:val="20"/>
          <w:szCs w:val="20"/>
          <w:shd w:val="clear" w:color="auto" w:fill="FFFFFF"/>
        </w:rPr>
        <w:t>It is a professional tool for secondary schools and local authorities to identify areas of success and where improvements can be made</w:t>
      </w:r>
      <w:r w:rsidRPr="00894319">
        <w:rPr>
          <w:rFonts w:cstheme="minorHAnsi"/>
          <w:b/>
          <w:sz w:val="20"/>
          <w:szCs w:val="20"/>
        </w:rPr>
        <w:t xml:space="preserve"> and how it informs whole school and departmental </w:t>
      </w:r>
      <w:r w:rsidR="00E975EB" w:rsidRPr="00894319">
        <w:rPr>
          <w:rFonts w:cstheme="minorHAnsi"/>
          <w:b/>
          <w:sz w:val="20"/>
          <w:szCs w:val="20"/>
        </w:rPr>
        <w:t>evaluations, and</w:t>
      </w:r>
      <w:r w:rsidRPr="00894319">
        <w:rPr>
          <w:rFonts w:cstheme="minorHAnsi"/>
          <w:b/>
          <w:sz w:val="20"/>
          <w:szCs w:val="20"/>
        </w:rPr>
        <w:t xml:space="preserve"> improvement planning.  Each PT has had </w:t>
      </w:r>
      <w:r w:rsidR="00002B1D" w:rsidRPr="00894319">
        <w:rPr>
          <w:rFonts w:cstheme="minorHAnsi"/>
          <w:b/>
          <w:sz w:val="20"/>
          <w:szCs w:val="20"/>
        </w:rPr>
        <w:t>pre-INSIGHT</w:t>
      </w:r>
      <w:r w:rsidRPr="00894319">
        <w:rPr>
          <w:rFonts w:cstheme="minorHAnsi"/>
          <w:b/>
          <w:sz w:val="20"/>
          <w:szCs w:val="20"/>
        </w:rPr>
        <w:t xml:space="preserve"> meetings followed up by </w:t>
      </w:r>
      <w:r w:rsidR="0078774B" w:rsidRPr="00894319">
        <w:rPr>
          <w:rFonts w:cstheme="minorHAnsi"/>
          <w:b/>
          <w:sz w:val="20"/>
          <w:szCs w:val="20"/>
        </w:rPr>
        <w:t xml:space="preserve">INSIGHT meetings. </w:t>
      </w:r>
      <w:r w:rsidR="0078774B" w:rsidRPr="00894319">
        <w:rPr>
          <w:rFonts w:cstheme="minorHAnsi"/>
          <w:b/>
          <w:sz w:val="20"/>
          <w:szCs w:val="20"/>
        </w:rPr>
        <w:lastRenderedPageBreak/>
        <w:t>D</w:t>
      </w:r>
      <w:r w:rsidRPr="00894319">
        <w:rPr>
          <w:rFonts w:cstheme="minorHAnsi"/>
          <w:b/>
          <w:sz w:val="20"/>
          <w:szCs w:val="20"/>
        </w:rPr>
        <w:t xml:space="preserve">epartmental meetings </w:t>
      </w:r>
      <w:r w:rsidR="0078774B" w:rsidRPr="00894319">
        <w:rPr>
          <w:rFonts w:cstheme="minorHAnsi"/>
          <w:b/>
          <w:sz w:val="20"/>
          <w:szCs w:val="20"/>
        </w:rPr>
        <w:t xml:space="preserve">have been </w:t>
      </w:r>
      <w:r w:rsidRPr="00894319">
        <w:rPr>
          <w:rFonts w:cstheme="minorHAnsi"/>
          <w:b/>
          <w:sz w:val="20"/>
          <w:szCs w:val="20"/>
        </w:rPr>
        <w:t xml:space="preserve">attended by link SLT and HT.  This </w:t>
      </w:r>
      <w:r w:rsidR="0078774B" w:rsidRPr="00894319">
        <w:rPr>
          <w:rFonts w:cstheme="minorHAnsi"/>
          <w:b/>
          <w:sz w:val="20"/>
          <w:szCs w:val="20"/>
        </w:rPr>
        <w:t xml:space="preserve">has </w:t>
      </w:r>
      <w:r w:rsidRPr="00894319">
        <w:rPr>
          <w:rFonts w:cstheme="minorHAnsi"/>
          <w:b/>
          <w:sz w:val="20"/>
          <w:szCs w:val="20"/>
        </w:rPr>
        <w:t xml:space="preserve">ensured a clear focus on </w:t>
      </w:r>
      <w:r w:rsidR="00894319">
        <w:rPr>
          <w:rFonts w:cstheme="minorHAnsi"/>
          <w:b/>
          <w:sz w:val="20"/>
          <w:szCs w:val="20"/>
        </w:rPr>
        <w:t xml:space="preserve">identifying and planning </w:t>
      </w:r>
      <w:r w:rsidRPr="00894319">
        <w:rPr>
          <w:rFonts w:cstheme="minorHAnsi"/>
          <w:b/>
          <w:sz w:val="20"/>
          <w:szCs w:val="20"/>
        </w:rPr>
        <w:t>improvement priorities.</w:t>
      </w:r>
    </w:p>
    <w:p w14:paraId="1260E332" w14:textId="157AB690" w:rsidR="00F83611" w:rsidRPr="00165038" w:rsidRDefault="00F83611" w:rsidP="00F83611">
      <w:pPr>
        <w:pStyle w:val="ListParagraph"/>
        <w:numPr>
          <w:ilvl w:val="0"/>
          <w:numId w:val="8"/>
        </w:numPr>
        <w:rPr>
          <w:b/>
          <w:sz w:val="20"/>
          <w:szCs w:val="20"/>
        </w:rPr>
      </w:pPr>
      <w:r>
        <w:rPr>
          <w:b/>
          <w:sz w:val="20"/>
          <w:szCs w:val="20"/>
        </w:rPr>
        <w:t>PTs have</w:t>
      </w:r>
      <w:r w:rsidR="000E2E44">
        <w:rPr>
          <w:b/>
          <w:sz w:val="20"/>
          <w:szCs w:val="20"/>
        </w:rPr>
        <w:t xml:space="preserve"> continued to</w:t>
      </w:r>
      <w:r>
        <w:rPr>
          <w:b/>
          <w:sz w:val="20"/>
          <w:szCs w:val="20"/>
        </w:rPr>
        <w:t xml:space="preserve"> benefit from reduced improvement priorities and have met with HT and SLT at regular intervals to provide formal and informal evaluations of progress towards action plan priorities. </w:t>
      </w:r>
    </w:p>
    <w:p w14:paraId="492A0930" w14:textId="20C84705" w:rsidR="00792AE0" w:rsidRDefault="00792AE0" w:rsidP="00792AE0">
      <w:pPr>
        <w:pStyle w:val="ListParagraph"/>
        <w:numPr>
          <w:ilvl w:val="0"/>
          <w:numId w:val="8"/>
        </w:numPr>
        <w:rPr>
          <w:b/>
          <w:sz w:val="20"/>
          <w:szCs w:val="20"/>
        </w:rPr>
      </w:pPr>
      <w:r>
        <w:rPr>
          <w:b/>
          <w:sz w:val="20"/>
          <w:szCs w:val="20"/>
        </w:rPr>
        <w:t xml:space="preserve">PT Pupil Support Inclusion has provided support to all departments and has provided health and wellbeing data as well as performance information across the school for targeted young people. </w:t>
      </w:r>
    </w:p>
    <w:p w14:paraId="3E593E98" w14:textId="070C5391" w:rsidR="0078774B" w:rsidRPr="00792AE0" w:rsidRDefault="0078774B" w:rsidP="00792AE0">
      <w:pPr>
        <w:pStyle w:val="ListParagraph"/>
        <w:numPr>
          <w:ilvl w:val="0"/>
          <w:numId w:val="8"/>
        </w:numPr>
        <w:rPr>
          <w:b/>
          <w:sz w:val="20"/>
          <w:szCs w:val="20"/>
        </w:rPr>
      </w:pPr>
      <w:r>
        <w:rPr>
          <w:b/>
          <w:sz w:val="20"/>
          <w:szCs w:val="20"/>
        </w:rPr>
        <w:t xml:space="preserve"> Acting DHT of Pupil Support has </w:t>
      </w:r>
      <w:r w:rsidR="000E2E44">
        <w:rPr>
          <w:b/>
          <w:sz w:val="20"/>
          <w:szCs w:val="20"/>
        </w:rPr>
        <w:t>continued to make</w:t>
      </w:r>
      <w:r>
        <w:rPr>
          <w:b/>
          <w:sz w:val="20"/>
          <w:szCs w:val="20"/>
        </w:rPr>
        <w:t xml:space="preserve"> significant improvements i</w:t>
      </w:r>
      <w:r w:rsidR="000E2E44">
        <w:rPr>
          <w:b/>
          <w:sz w:val="20"/>
          <w:szCs w:val="20"/>
        </w:rPr>
        <w:t>n</w:t>
      </w:r>
      <w:r>
        <w:rPr>
          <w:b/>
          <w:sz w:val="20"/>
          <w:szCs w:val="20"/>
        </w:rPr>
        <w:t xml:space="preserve"> partnership working with external agencies to facilitate innovate and creative curricu</w:t>
      </w:r>
      <w:r w:rsidR="00894319">
        <w:rPr>
          <w:b/>
          <w:sz w:val="20"/>
          <w:szCs w:val="20"/>
        </w:rPr>
        <w:t>lum choices.  This has come from Pupil Equity Fund (PEF) funding.</w:t>
      </w:r>
    </w:p>
    <w:p w14:paraId="35551B02" w14:textId="4C60A72D" w:rsidR="00811E3E" w:rsidRDefault="00811E3E">
      <w:r>
        <w:br w:type="page"/>
      </w:r>
    </w:p>
    <w:p w14:paraId="358B4B81" w14:textId="080BEBC5" w:rsidR="00371966" w:rsidRDefault="00D514A3">
      <w:r>
        <w:rPr>
          <w:noProof/>
          <w:lang w:eastAsia="en-GB"/>
        </w:rPr>
        <w:lastRenderedPageBreak/>
        <mc:AlternateContent>
          <mc:Choice Requires="wps">
            <w:drawing>
              <wp:anchor distT="0" distB="0" distL="114300" distR="114300" simplePos="0" relativeHeight="251693056" behindDoc="0" locked="0" layoutInCell="1" allowOverlap="1" wp14:anchorId="6835280F" wp14:editId="48B09A6D">
                <wp:simplePos x="0" y="0"/>
                <wp:positionH relativeFrom="margin">
                  <wp:align>right</wp:align>
                </wp:positionH>
                <wp:positionV relativeFrom="paragraph">
                  <wp:posOffset>-407035</wp:posOffset>
                </wp:positionV>
                <wp:extent cx="6315075" cy="32861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286125"/>
                        </a:xfrm>
                        <a:prstGeom prst="rect">
                          <a:avLst/>
                        </a:prstGeom>
                        <a:solidFill>
                          <a:srgbClr val="FFFFFF"/>
                        </a:solidFill>
                        <a:ln w="9525">
                          <a:solidFill>
                            <a:srgbClr val="000000"/>
                          </a:solidFill>
                          <a:miter lim="800000"/>
                          <a:headEnd/>
                          <a:tailEnd/>
                        </a:ln>
                      </wps:spPr>
                      <wps:txbx>
                        <w:txbxContent>
                          <w:p w14:paraId="1AD78A7C" w14:textId="77777777" w:rsidR="009346CD" w:rsidRDefault="00B72C4F" w:rsidP="009346CD">
                            <w:pPr>
                              <w:jc w:val="center"/>
                              <w:rPr>
                                <w:sz w:val="28"/>
                                <w:szCs w:val="28"/>
                              </w:rPr>
                            </w:pPr>
                            <w:r>
                              <w:rPr>
                                <w:sz w:val="28"/>
                                <w:szCs w:val="28"/>
                              </w:rPr>
                              <w:t>KEY STRENGTHS OF THE SCHOOL</w:t>
                            </w:r>
                          </w:p>
                          <w:p w14:paraId="5002E5DC" w14:textId="32BD5DDB" w:rsidR="009346CD" w:rsidRDefault="00894319" w:rsidP="00894319">
                            <w:pPr>
                              <w:pStyle w:val="ListParagraph"/>
                              <w:numPr>
                                <w:ilvl w:val="0"/>
                                <w:numId w:val="2"/>
                              </w:numPr>
                            </w:pPr>
                            <w:r w:rsidRPr="007B4260">
                              <w:t>Welcoming</w:t>
                            </w:r>
                            <w:r>
                              <w:t xml:space="preserve"> and caring</w:t>
                            </w:r>
                            <w:r w:rsidRPr="007B4260">
                              <w:t xml:space="preserve"> ethos of staff who strive to support young peo</w:t>
                            </w:r>
                            <w:r>
                              <w:t xml:space="preserve">ple to achieve their potential by developing positive nurturing relationships with all young people. </w:t>
                            </w:r>
                          </w:p>
                          <w:p w14:paraId="2C4CBC3E" w14:textId="07BD5914" w:rsidR="00F301DB" w:rsidRDefault="00F301DB" w:rsidP="005A1221">
                            <w:pPr>
                              <w:pStyle w:val="ListParagraph"/>
                              <w:numPr>
                                <w:ilvl w:val="0"/>
                                <w:numId w:val="2"/>
                              </w:numPr>
                            </w:pPr>
                            <w:r>
                              <w:t>Whole school community</w:t>
                            </w:r>
                            <w:r w:rsidR="00894319">
                              <w:t xml:space="preserve"> focus on high expectations and key</w:t>
                            </w:r>
                            <w:r>
                              <w:t xml:space="preserve"> priority to </w:t>
                            </w:r>
                            <w:r w:rsidR="009A3AEE">
                              <w:t>raise</w:t>
                            </w:r>
                            <w:r>
                              <w:t xml:space="preserve"> attainment</w:t>
                            </w:r>
                            <w:r w:rsidR="00894319">
                              <w:t xml:space="preserve"> and achieveme</w:t>
                            </w:r>
                            <w:r w:rsidR="00E01154">
                              <w:t xml:space="preserve">nt at all levels for all pupils. Extensive planning, tracking and monitoring of pupil </w:t>
                            </w:r>
                            <w:r w:rsidR="005A1221">
                              <w:t>progress and learning</w:t>
                            </w:r>
                            <w:r w:rsidR="00E01154">
                              <w:t xml:space="preserve"> is resulting in</w:t>
                            </w:r>
                            <w:r w:rsidR="009A3AEE">
                              <w:t xml:space="preserve"> increases in attainment across literacy and numeracy and at National 5 level. G</w:t>
                            </w:r>
                            <w:r w:rsidR="00E01154">
                              <w:t>reater confidence of young people in their learning and next steps</w:t>
                            </w:r>
                            <w:r w:rsidR="009A3AEE">
                              <w:t xml:space="preserve"> is a strength</w:t>
                            </w:r>
                            <w:r w:rsidR="00E01154">
                              <w:t>.</w:t>
                            </w:r>
                          </w:p>
                          <w:p w14:paraId="26D2D436" w14:textId="68C7B1F5" w:rsidR="000021A1" w:rsidRPr="00F301DB" w:rsidRDefault="000021A1" w:rsidP="00F301DB">
                            <w:pPr>
                              <w:pStyle w:val="ListParagraph"/>
                              <w:numPr>
                                <w:ilvl w:val="0"/>
                                <w:numId w:val="2"/>
                              </w:numPr>
                            </w:pPr>
                            <w:r>
                              <w:t>Extensive opport</w:t>
                            </w:r>
                            <w:r w:rsidR="009346CD">
                              <w:t xml:space="preserve">unities for wider achievement and pupil leadership both within and out with Linwood High School. </w:t>
                            </w:r>
                          </w:p>
                          <w:p w14:paraId="451C7063" w14:textId="35912DA9" w:rsidR="009A3AEE" w:rsidRDefault="00872C79" w:rsidP="00872C79">
                            <w:pPr>
                              <w:pStyle w:val="ListParagraph"/>
                              <w:numPr>
                                <w:ilvl w:val="0"/>
                                <w:numId w:val="2"/>
                              </w:numPr>
                            </w:pPr>
                            <w:r>
                              <w:t xml:space="preserve">Highly effective </w:t>
                            </w:r>
                            <w:r w:rsidR="009346CD">
                              <w:t>pupil support and partnership working to engage with</w:t>
                            </w:r>
                            <w:r w:rsidR="000021A1">
                              <w:t xml:space="preserve"> all youn</w:t>
                            </w:r>
                            <w:r w:rsidR="00894319">
                              <w:t xml:space="preserve">g people in Linwood High School and to facilitate innovative </w:t>
                            </w:r>
                            <w:r w:rsidR="009A3AEE">
                              <w:t>support plan</w:t>
                            </w:r>
                            <w:r w:rsidR="008D24EA">
                              <w:t>s</w:t>
                            </w:r>
                            <w:r w:rsidR="009A3AEE">
                              <w:t xml:space="preserve"> </w:t>
                            </w:r>
                            <w:r w:rsidR="00894319">
                              <w:t xml:space="preserve">and creative </w:t>
                            </w:r>
                            <w:r w:rsidR="005A1221">
                              <w:t>curriculum</w:t>
                            </w:r>
                            <w:r w:rsidR="00894319">
                              <w:t xml:space="preserve"> pathways. </w:t>
                            </w:r>
                          </w:p>
                          <w:p w14:paraId="6F637977" w14:textId="24AEEE80" w:rsidR="00872C79" w:rsidRDefault="00E01154" w:rsidP="00872C79">
                            <w:pPr>
                              <w:pStyle w:val="ListParagraph"/>
                              <w:numPr>
                                <w:ilvl w:val="0"/>
                                <w:numId w:val="2"/>
                              </w:numPr>
                            </w:pPr>
                            <w:r>
                              <w:t xml:space="preserve">Staff have a strong focus on </w:t>
                            </w:r>
                            <w:r w:rsidR="008D24EA">
                              <w:t xml:space="preserve">meeting </w:t>
                            </w:r>
                            <w:r>
                              <w:t>young people’s individual needs and wellbeing</w:t>
                            </w:r>
                            <w:r w:rsidR="008D24EA">
                              <w:t xml:space="preserve"> using</w:t>
                            </w:r>
                            <w:r>
                              <w:t xml:space="preserve"> </w:t>
                            </w:r>
                            <w:r w:rsidR="008D24EA">
                              <w:t>a</w:t>
                            </w:r>
                            <w:r>
                              <w:t>n extensive range of approaches to overcome barriers to participation and learning.</w:t>
                            </w:r>
                            <w:r w:rsidR="008D24EA">
                              <w:t xml:space="preserve"> This was clearly</w:t>
                            </w:r>
                            <w:r w:rsidR="009A3AEE">
                              <w:t xml:space="preserve"> </w:t>
                            </w:r>
                            <w:r w:rsidR="008D24EA">
                              <w:t>e</w:t>
                            </w:r>
                            <w:r w:rsidR="009A3AEE">
                              <w:t xml:space="preserve">videnced during school closures by the innovative and supportive nature of </w:t>
                            </w:r>
                            <w:r w:rsidR="008D24EA">
                              <w:t>our relationships and communication with pupils and</w:t>
                            </w:r>
                            <w:r w:rsidR="009A3AEE">
                              <w:t xml:space="preserve"> families</w:t>
                            </w:r>
                            <w:r w:rsidR="008D24EA">
                              <w:t>.</w:t>
                            </w:r>
                          </w:p>
                          <w:p w14:paraId="61E4DF33" w14:textId="49A8F9A6" w:rsidR="00872C79" w:rsidRDefault="00872C79" w:rsidP="0073098B">
                            <w:pPr>
                              <w:pStyle w:val="ListParagraph"/>
                            </w:pPr>
                          </w:p>
                          <w:p w14:paraId="35532874" w14:textId="5834B194" w:rsidR="0050775F" w:rsidRDefault="0050775F" w:rsidP="00872C79">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5280F" id="_x0000_s1035" type="#_x0000_t202" style="position:absolute;margin-left:446.05pt;margin-top:-32.05pt;width:497.25pt;height:258.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pPJgIAAE0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">
                <v:textbox>
                  <w:txbxContent>
                    <w:p w14:paraId="1AD78A7C" w14:textId="77777777" w:rsidR="009346CD" w:rsidRDefault="00B72C4F" w:rsidP="009346CD">
                      <w:pPr>
                        <w:jc w:val="center"/>
                        <w:rPr>
                          <w:sz w:val="28"/>
                          <w:szCs w:val="28"/>
                        </w:rPr>
                      </w:pPr>
                      <w:r>
                        <w:rPr>
                          <w:sz w:val="28"/>
                          <w:szCs w:val="28"/>
                        </w:rPr>
                        <w:t>KEY STRENGTHS OF THE SCHOOL</w:t>
                      </w:r>
                    </w:p>
                    <w:p w14:paraId="5002E5DC" w14:textId="32BD5DDB" w:rsidR="009346CD" w:rsidRDefault="00894319" w:rsidP="00894319">
                      <w:pPr>
                        <w:pStyle w:val="ListParagraph"/>
                        <w:numPr>
                          <w:ilvl w:val="0"/>
                          <w:numId w:val="2"/>
                        </w:numPr>
                      </w:pPr>
                      <w:r w:rsidRPr="007B4260">
                        <w:t>Welcoming</w:t>
                      </w:r>
                      <w:r>
                        <w:t xml:space="preserve"> and caring</w:t>
                      </w:r>
                      <w:r w:rsidRPr="007B4260">
                        <w:t xml:space="preserve"> ethos of staff who strive to support young peo</w:t>
                      </w:r>
                      <w:r>
                        <w:t xml:space="preserve">ple to achieve their potential by developing positive nurturing relationships with all young people. </w:t>
                      </w:r>
                    </w:p>
                    <w:p w14:paraId="2C4CBC3E" w14:textId="07BD5914" w:rsidR="00F301DB" w:rsidRDefault="00F301DB" w:rsidP="005A1221">
                      <w:pPr>
                        <w:pStyle w:val="ListParagraph"/>
                        <w:numPr>
                          <w:ilvl w:val="0"/>
                          <w:numId w:val="2"/>
                        </w:numPr>
                      </w:pPr>
                      <w:r>
                        <w:t>Whole school community</w:t>
                      </w:r>
                      <w:r w:rsidR="00894319">
                        <w:t xml:space="preserve"> focus on high expectations and key</w:t>
                      </w:r>
                      <w:r>
                        <w:t xml:space="preserve"> priority to </w:t>
                      </w:r>
                      <w:r w:rsidR="009A3AEE">
                        <w:t>raise</w:t>
                      </w:r>
                      <w:r>
                        <w:t xml:space="preserve"> attainment</w:t>
                      </w:r>
                      <w:r w:rsidR="00894319">
                        <w:t xml:space="preserve"> and achieveme</w:t>
                      </w:r>
                      <w:r w:rsidR="00E01154">
                        <w:t xml:space="preserve">nt at all levels for all pupils. Extensive planning, tracking and monitoring of pupil </w:t>
                      </w:r>
                      <w:r w:rsidR="005A1221">
                        <w:t>progress and learning</w:t>
                      </w:r>
                      <w:r w:rsidR="00E01154">
                        <w:t xml:space="preserve"> is resulting in</w:t>
                      </w:r>
                      <w:r w:rsidR="009A3AEE">
                        <w:t xml:space="preserve"> increases in attainment across literacy and numeracy and at National 5 level. G</w:t>
                      </w:r>
                      <w:r w:rsidR="00E01154">
                        <w:t>reater confidence of young people in their learning and next steps</w:t>
                      </w:r>
                      <w:r w:rsidR="009A3AEE">
                        <w:t xml:space="preserve"> is a strength</w:t>
                      </w:r>
                      <w:r w:rsidR="00E01154">
                        <w:t>.</w:t>
                      </w:r>
                    </w:p>
                    <w:p w14:paraId="26D2D436" w14:textId="68C7B1F5" w:rsidR="000021A1" w:rsidRPr="00F301DB" w:rsidRDefault="000021A1" w:rsidP="00F301DB">
                      <w:pPr>
                        <w:pStyle w:val="ListParagraph"/>
                        <w:numPr>
                          <w:ilvl w:val="0"/>
                          <w:numId w:val="2"/>
                        </w:numPr>
                      </w:pPr>
                      <w:r>
                        <w:t>Extensive opport</w:t>
                      </w:r>
                      <w:r w:rsidR="009346CD">
                        <w:t xml:space="preserve">unities for wider achievement and pupil leadership both within and out with Linwood High School. </w:t>
                      </w:r>
                    </w:p>
                    <w:p w14:paraId="451C7063" w14:textId="35912DA9" w:rsidR="009A3AEE" w:rsidRDefault="00872C79" w:rsidP="00872C79">
                      <w:pPr>
                        <w:pStyle w:val="ListParagraph"/>
                        <w:numPr>
                          <w:ilvl w:val="0"/>
                          <w:numId w:val="2"/>
                        </w:numPr>
                      </w:pPr>
                      <w:r>
                        <w:t xml:space="preserve">Highly effective </w:t>
                      </w:r>
                      <w:r w:rsidR="009346CD">
                        <w:t>pupil support and partnership working to engage with</w:t>
                      </w:r>
                      <w:r w:rsidR="000021A1">
                        <w:t xml:space="preserve"> all youn</w:t>
                      </w:r>
                      <w:r w:rsidR="00894319">
                        <w:t xml:space="preserve">g people in Linwood High School and to facilitate innovative </w:t>
                      </w:r>
                      <w:r w:rsidR="009A3AEE">
                        <w:t>support plan</w:t>
                      </w:r>
                      <w:r w:rsidR="008D24EA">
                        <w:t>s</w:t>
                      </w:r>
                      <w:r w:rsidR="009A3AEE">
                        <w:t xml:space="preserve"> </w:t>
                      </w:r>
                      <w:r w:rsidR="00894319">
                        <w:t xml:space="preserve">and creative </w:t>
                      </w:r>
                      <w:r w:rsidR="005A1221">
                        <w:t>curriculum</w:t>
                      </w:r>
                      <w:r w:rsidR="00894319">
                        <w:t xml:space="preserve"> pathways. </w:t>
                      </w:r>
                    </w:p>
                    <w:p w14:paraId="6F637977" w14:textId="24AEEE80" w:rsidR="00872C79" w:rsidRDefault="00E01154" w:rsidP="00872C79">
                      <w:pPr>
                        <w:pStyle w:val="ListParagraph"/>
                        <w:numPr>
                          <w:ilvl w:val="0"/>
                          <w:numId w:val="2"/>
                        </w:numPr>
                      </w:pPr>
                      <w:r>
                        <w:t xml:space="preserve">Staff have a strong focus on </w:t>
                      </w:r>
                      <w:r w:rsidR="008D24EA">
                        <w:t xml:space="preserve">meeting </w:t>
                      </w:r>
                      <w:r>
                        <w:t>young people’s individual needs and wellbeing</w:t>
                      </w:r>
                      <w:r w:rsidR="008D24EA">
                        <w:t xml:space="preserve"> using</w:t>
                      </w:r>
                      <w:r>
                        <w:t xml:space="preserve"> </w:t>
                      </w:r>
                      <w:r w:rsidR="008D24EA">
                        <w:t>a</w:t>
                      </w:r>
                      <w:r>
                        <w:t>n extensive range of approaches to overcome barriers to participation and learning.</w:t>
                      </w:r>
                      <w:r w:rsidR="008D24EA">
                        <w:t xml:space="preserve"> This was clearly</w:t>
                      </w:r>
                      <w:r w:rsidR="009A3AEE">
                        <w:t xml:space="preserve"> </w:t>
                      </w:r>
                      <w:r w:rsidR="008D24EA">
                        <w:t>e</w:t>
                      </w:r>
                      <w:r w:rsidR="009A3AEE">
                        <w:t xml:space="preserve">videnced during school closures by the innovative and supportive nature of </w:t>
                      </w:r>
                      <w:r w:rsidR="008D24EA">
                        <w:t>our relationships and communication with pupils and</w:t>
                      </w:r>
                      <w:r w:rsidR="009A3AEE">
                        <w:t xml:space="preserve"> families</w:t>
                      </w:r>
                      <w:r w:rsidR="008D24EA">
                        <w:t>.</w:t>
                      </w:r>
                    </w:p>
                    <w:p w14:paraId="61E4DF33" w14:textId="49A8F9A6" w:rsidR="00872C79" w:rsidRDefault="00872C79" w:rsidP="0073098B">
                      <w:pPr>
                        <w:pStyle w:val="ListParagraph"/>
                      </w:pPr>
                    </w:p>
                    <w:p w14:paraId="35532874" w14:textId="5834B194" w:rsidR="0050775F" w:rsidRDefault="0050775F" w:rsidP="00872C79">
                      <w:pPr>
                        <w:pStyle w:val="ListParagraph"/>
                      </w:pPr>
                    </w:p>
                  </w:txbxContent>
                </v:textbox>
                <w10:wrap anchorx="margin"/>
              </v:shape>
            </w:pict>
          </mc:Fallback>
        </mc:AlternateContent>
      </w:r>
    </w:p>
    <w:p w14:paraId="1CF9E575" w14:textId="489FDB5C" w:rsidR="00EE3378" w:rsidRDefault="00EE3378"/>
    <w:p w14:paraId="39E48927" w14:textId="2BD060E5" w:rsidR="00EE3378" w:rsidRDefault="00EE3378"/>
    <w:p w14:paraId="0F6E7A3B" w14:textId="77777777" w:rsidR="00EE3378" w:rsidRDefault="00EE3378"/>
    <w:p w14:paraId="1C53F3D7" w14:textId="77777777" w:rsidR="00EE3378" w:rsidRDefault="00EE3378"/>
    <w:p w14:paraId="5BBE40BE" w14:textId="77777777" w:rsidR="00EE3378" w:rsidRDefault="00EE3378"/>
    <w:p w14:paraId="2CC6975C" w14:textId="77777777" w:rsidR="00EE3378" w:rsidRDefault="00EE3378"/>
    <w:p w14:paraId="59A97232" w14:textId="77777777" w:rsidR="00EE3378" w:rsidRDefault="00EE3378"/>
    <w:p w14:paraId="548ED6D5" w14:textId="71B84109" w:rsidR="00EE3378" w:rsidRDefault="00EE3378"/>
    <w:p w14:paraId="06D48E16" w14:textId="52451DD4" w:rsidR="00EE3378" w:rsidRDefault="00EE3378"/>
    <w:p w14:paraId="235B9A44" w14:textId="4096400F" w:rsidR="00EE3378" w:rsidRDefault="00DB6463">
      <w:r>
        <w:rPr>
          <w:noProof/>
          <w:lang w:eastAsia="en-GB"/>
        </w:rPr>
        <mc:AlternateContent>
          <mc:Choice Requires="wps">
            <w:drawing>
              <wp:anchor distT="0" distB="0" distL="114300" distR="114300" simplePos="0" relativeHeight="251691008" behindDoc="0" locked="0" layoutInCell="1" allowOverlap="1" wp14:anchorId="16F2D585" wp14:editId="5F244475">
                <wp:simplePos x="0" y="0"/>
                <wp:positionH relativeFrom="margin">
                  <wp:align>right</wp:align>
                </wp:positionH>
                <wp:positionV relativeFrom="paragraph">
                  <wp:posOffset>123825</wp:posOffset>
                </wp:positionV>
                <wp:extent cx="6286500" cy="40481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048125"/>
                        </a:xfrm>
                        <a:prstGeom prst="rect">
                          <a:avLst/>
                        </a:prstGeom>
                        <a:solidFill>
                          <a:srgbClr val="FFFFFF"/>
                        </a:solidFill>
                        <a:ln w="9525">
                          <a:solidFill>
                            <a:srgbClr val="000000"/>
                          </a:solidFill>
                          <a:miter lim="800000"/>
                          <a:headEnd/>
                          <a:tailEnd/>
                        </a:ln>
                      </wps:spPr>
                      <wps:txbx>
                        <w:txbxContent>
                          <w:p w14:paraId="06CD9C9D" w14:textId="757E3E5B" w:rsidR="00D86EC7" w:rsidRPr="000021A1" w:rsidRDefault="00E0211C" w:rsidP="000021A1">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Pr>
                                <w:rFonts w:asciiTheme="majorHAnsi" w:hAnsiTheme="majorHAnsi"/>
                                <w:sz w:val="28"/>
                                <w:szCs w:val="28"/>
                              </w:rPr>
                              <w:t xml:space="preserve"> – PRIORITIES FOR 20</w:t>
                            </w:r>
                            <w:r w:rsidR="003F3D3B">
                              <w:rPr>
                                <w:rFonts w:asciiTheme="majorHAnsi" w:hAnsiTheme="majorHAnsi"/>
                                <w:sz w:val="28"/>
                                <w:szCs w:val="28"/>
                              </w:rPr>
                              <w:t>20</w:t>
                            </w:r>
                            <w:r>
                              <w:rPr>
                                <w:rFonts w:asciiTheme="majorHAnsi" w:hAnsiTheme="majorHAnsi"/>
                                <w:sz w:val="28"/>
                                <w:szCs w:val="28"/>
                              </w:rPr>
                              <w:t>-</w:t>
                            </w:r>
                            <w:r w:rsidR="00187755">
                              <w:rPr>
                                <w:rFonts w:asciiTheme="majorHAnsi" w:hAnsiTheme="majorHAnsi"/>
                                <w:sz w:val="28"/>
                                <w:szCs w:val="28"/>
                              </w:rPr>
                              <w:t>2</w:t>
                            </w:r>
                            <w:r w:rsidR="003F3D3B">
                              <w:rPr>
                                <w:rFonts w:asciiTheme="majorHAnsi" w:hAnsiTheme="majorHAnsi"/>
                                <w:sz w:val="28"/>
                                <w:szCs w:val="28"/>
                              </w:rPr>
                              <w:t>1</w:t>
                            </w:r>
                          </w:p>
                          <w:p w14:paraId="18FDD73A" w14:textId="2534638D" w:rsidR="003362C9" w:rsidRDefault="00D62E73">
                            <w:r w:rsidRPr="00D62E73">
                              <w:t>We believe that we have made</w:t>
                            </w:r>
                            <w:r w:rsidR="00615386">
                              <w:t xml:space="preserve"> good </w:t>
                            </w:r>
                            <w:r>
                              <w:t xml:space="preserve">progress </w:t>
                            </w:r>
                            <w:r w:rsidR="00F93375" w:rsidRPr="00EE7D7F">
                              <w:rPr>
                                <w:color w:val="000000" w:themeColor="text1"/>
                              </w:rPr>
                              <w:t>during session 20</w:t>
                            </w:r>
                            <w:r w:rsidR="008D24EA">
                              <w:rPr>
                                <w:color w:val="000000" w:themeColor="text1"/>
                              </w:rPr>
                              <w:t>19</w:t>
                            </w:r>
                            <w:r w:rsidR="00F93375" w:rsidRPr="00EE7D7F">
                              <w:rPr>
                                <w:color w:val="000000" w:themeColor="text1"/>
                              </w:rPr>
                              <w:t>-</w:t>
                            </w:r>
                            <w:r w:rsidR="008D24EA">
                              <w:rPr>
                                <w:color w:val="000000" w:themeColor="text1"/>
                              </w:rPr>
                              <w:t>20 despite the school closures.</w:t>
                            </w:r>
                            <w:r>
                              <w:t xml:space="preserve"> </w:t>
                            </w:r>
                            <w:r w:rsidR="008D24EA">
                              <w:t>We</w:t>
                            </w:r>
                            <w:r>
                              <w:t xml:space="preserve"> will use the improvement priorities listed below to </w:t>
                            </w:r>
                            <w:r w:rsidR="003362C9">
                              <w:t>build on this progress moving forward.</w:t>
                            </w:r>
                          </w:p>
                          <w:p w14:paraId="62E6AE13" w14:textId="77777777" w:rsidR="00C25CD8" w:rsidRDefault="00C25CD8" w:rsidP="001B49A5">
                            <w:pPr>
                              <w:pStyle w:val="ListParagraph"/>
                              <w:numPr>
                                <w:ilvl w:val="0"/>
                                <w:numId w:val="5"/>
                              </w:numPr>
                            </w:pPr>
                            <w:r>
                              <w:t>To ensure a safe and secure return to learning and teaching for our school community.</w:t>
                            </w:r>
                          </w:p>
                          <w:p w14:paraId="4AAF320C" w14:textId="77777777" w:rsidR="00C25CD8" w:rsidRDefault="00C25CD8" w:rsidP="001B49A5">
                            <w:pPr>
                              <w:pStyle w:val="ListParagraph"/>
                              <w:numPr>
                                <w:ilvl w:val="0"/>
                                <w:numId w:val="5"/>
                              </w:numPr>
                            </w:pPr>
                            <w:r>
                              <w:t>Promote and support the health and wellbeing of our young people, parents/carers and staff.</w:t>
                            </w:r>
                          </w:p>
                          <w:p w14:paraId="2EBF91FC" w14:textId="77777777" w:rsidR="00C25CD8" w:rsidRDefault="00C25CD8" w:rsidP="001B49A5">
                            <w:pPr>
                              <w:pStyle w:val="ListParagraph"/>
                              <w:numPr>
                                <w:ilvl w:val="0"/>
                                <w:numId w:val="5"/>
                              </w:numPr>
                            </w:pPr>
                            <w:r>
                              <w:t>Enhance our digital learning for staff and pupils ensuring equity for all.</w:t>
                            </w:r>
                          </w:p>
                          <w:p w14:paraId="3EF9A2FB" w14:textId="0F7A8545" w:rsidR="008D24EA" w:rsidRDefault="008C3398" w:rsidP="001B49A5">
                            <w:pPr>
                              <w:pStyle w:val="ListParagraph"/>
                              <w:numPr>
                                <w:ilvl w:val="0"/>
                                <w:numId w:val="5"/>
                              </w:numPr>
                            </w:pPr>
                            <w:r>
                              <w:t>Further implement “Show My Homework” to support parents &amp; carers to engage in their child’s learning.</w:t>
                            </w:r>
                            <w:r w:rsidR="00C25CD8">
                              <w:t xml:space="preserve"> </w:t>
                            </w:r>
                          </w:p>
                          <w:p w14:paraId="22448F48" w14:textId="3A34A558" w:rsidR="008C3398" w:rsidRDefault="008C3398" w:rsidP="008C3398">
                            <w:pPr>
                              <w:pStyle w:val="ListParagraph"/>
                              <w:numPr>
                                <w:ilvl w:val="0"/>
                                <w:numId w:val="5"/>
                              </w:numPr>
                            </w:pPr>
                            <w:r>
                              <w:t xml:space="preserve">Moderation working group continues to implement moderation strategy across all school departments. </w:t>
                            </w:r>
                          </w:p>
                          <w:p w14:paraId="371755DF" w14:textId="0938EA81" w:rsidR="008C3398" w:rsidRDefault="008C3398" w:rsidP="001B49A5">
                            <w:pPr>
                              <w:pStyle w:val="ListParagraph"/>
                              <w:numPr>
                                <w:ilvl w:val="0"/>
                                <w:numId w:val="5"/>
                              </w:numPr>
                            </w:pPr>
                            <w:r>
                              <w:t>Continue to focus on improv</w:t>
                            </w:r>
                            <w:r w:rsidR="00DB6463">
                              <w:t>ing consistency in</w:t>
                            </w:r>
                            <w:r>
                              <w:t xml:space="preserve"> learning and teaching </w:t>
                            </w:r>
                            <w:r w:rsidR="00DB6463">
                              <w:t xml:space="preserve">across the school </w:t>
                            </w:r>
                            <w:r>
                              <w:t xml:space="preserve">to ensure all young people experience high quality learning that meets their needs and </w:t>
                            </w:r>
                            <w:r w:rsidR="00DB6463">
                              <w:t xml:space="preserve">improves </w:t>
                            </w:r>
                            <w:r w:rsidR="00D514A3">
                              <w:t>attainment for</w:t>
                            </w:r>
                            <w:r w:rsidR="00DB6463">
                              <w:t xml:space="preserve"> all. </w:t>
                            </w:r>
                          </w:p>
                          <w:p w14:paraId="76BB260D" w14:textId="28686BC6" w:rsidR="00D86EC7" w:rsidRPr="008C3398" w:rsidRDefault="008C3398" w:rsidP="003317AA">
                            <w:pPr>
                              <w:pStyle w:val="ListParagraph"/>
                              <w:numPr>
                                <w:ilvl w:val="0"/>
                                <w:numId w:val="5"/>
                              </w:numPr>
                              <w:rPr>
                                <w:sz w:val="20"/>
                                <w:szCs w:val="20"/>
                              </w:rPr>
                            </w:pPr>
                            <w:r>
                              <w:t xml:space="preserve">Achieve next level whole school accreditation of Renfrewshire Nurturing Relationships Approach (RNRA)  </w:t>
                            </w:r>
                          </w:p>
                          <w:p w14:paraId="04AFB9A9" w14:textId="77777777" w:rsidR="00D86EC7" w:rsidRDefault="00D86EC7">
                            <w:pPr>
                              <w:rPr>
                                <w:sz w:val="20"/>
                                <w:szCs w:val="20"/>
                              </w:rPr>
                            </w:pPr>
                          </w:p>
                          <w:p w14:paraId="64724276" w14:textId="77777777" w:rsidR="00D86EC7" w:rsidRDefault="00D86EC7">
                            <w:pPr>
                              <w:rPr>
                                <w:sz w:val="20"/>
                                <w:szCs w:val="20"/>
                              </w:rPr>
                            </w:pPr>
                          </w:p>
                          <w:p w14:paraId="0E6CA04E" w14:textId="77777777" w:rsidR="00D86EC7" w:rsidRDefault="00D86EC7">
                            <w:pPr>
                              <w:rPr>
                                <w:sz w:val="20"/>
                                <w:szCs w:val="20"/>
                              </w:rPr>
                            </w:pPr>
                          </w:p>
                          <w:p w14:paraId="784E9857" w14:textId="77777777" w:rsidR="00D86EC7" w:rsidRDefault="00D86EC7">
                            <w:pPr>
                              <w:rPr>
                                <w:sz w:val="20"/>
                                <w:szCs w:val="20"/>
                              </w:rPr>
                            </w:pPr>
                          </w:p>
                          <w:p w14:paraId="7A3730CC" w14:textId="77777777" w:rsidR="00D86EC7" w:rsidRDefault="00D86EC7"/>
                          <w:p w14:paraId="3257F13B" w14:textId="77777777" w:rsidR="00D86EC7" w:rsidRDefault="00D86EC7">
                            <w:pPr>
                              <w:rPr>
                                <w:sz w:val="20"/>
                                <w:szCs w:val="20"/>
                              </w:rPr>
                            </w:pPr>
                          </w:p>
                          <w:p w14:paraId="72CE264B" w14:textId="77777777" w:rsidR="00D86EC7" w:rsidRPr="00E0211C" w:rsidRDefault="00D86E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2D585" id="_x0000_s1036" type="#_x0000_t202" style="position:absolute;margin-left:443.8pt;margin-top:9.75pt;width:495pt;height:318.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">
                <v:textbox>
                  <w:txbxContent>
                    <w:p w14:paraId="06CD9C9D" w14:textId="757E3E5B" w:rsidR="00D86EC7" w:rsidRPr="000021A1" w:rsidRDefault="00E0211C" w:rsidP="000021A1">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Pr>
                          <w:rFonts w:asciiTheme="majorHAnsi" w:hAnsiTheme="majorHAnsi"/>
                          <w:sz w:val="28"/>
                          <w:szCs w:val="28"/>
                        </w:rPr>
                        <w:t xml:space="preserve"> – PRIORITIES FOR 20</w:t>
                      </w:r>
                      <w:r w:rsidR="003F3D3B">
                        <w:rPr>
                          <w:rFonts w:asciiTheme="majorHAnsi" w:hAnsiTheme="majorHAnsi"/>
                          <w:sz w:val="28"/>
                          <w:szCs w:val="28"/>
                        </w:rPr>
                        <w:t>20</w:t>
                      </w:r>
                      <w:r>
                        <w:rPr>
                          <w:rFonts w:asciiTheme="majorHAnsi" w:hAnsiTheme="majorHAnsi"/>
                          <w:sz w:val="28"/>
                          <w:szCs w:val="28"/>
                        </w:rPr>
                        <w:t>-</w:t>
                      </w:r>
                      <w:r w:rsidR="00187755">
                        <w:rPr>
                          <w:rFonts w:asciiTheme="majorHAnsi" w:hAnsiTheme="majorHAnsi"/>
                          <w:sz w:val="28"/>
                          <w:szCs w:val="28"/>
                        </w:rPr>
                        <w:t>2</w:t>
                      </w:r>
                      <w:r w:rsidR="003F3D3B">
                        <w:rPr>
                          <w:rFonts w:asciiTheme="majorHAnsi" w:hAnsiTheme="majorHAnsi"/>
                          <w:sz w:val="28"/>
                          <w:szCs w:val="28"/>
                        </w:rPr>
                        <w:t>1</w:t>
                      </w:r>
                    </w:p>
                    <w:p w14:paraId="18FDD73A" w14:textId="2534638D" w:rsidR="003362C9" w:rsidRDefault="00D62E73">
                      <w:r w:rsidRPr="00D62E73">
                        <w:t>We believe that we have made</w:t>
                      </w:r>
                      <w:r w:rsidR="00615386">
                        <w:t xml:space="preserve"> good </w:t>
                      </w:r>
                      <w:r>
                        <w:t xml:space="preserve">progress </w:t>
                      </w:r>
                      <w:r w:rsidR="00F93375" w:rsidRPr="00EE7D7F">
                        <w:rPr>
                          <w:color w:val="000000" w:themeColor="text1"/>
                        </w:rPr>
                        <w:t>during session 20</w:t>
                      </w:r>
                      <w:r w:rsidR="008D24EA">
                        <w:rPr>
                          <w:color w:val="000000" w:themeColor="text1"/>
                        </w:rPr>
                        <w:t>19</w:t>
                      </w:r>
                      <w:r w:rsidR="00F93375" w:rsidRPr="00EE7D7F">
                        <w:rPr>
                          <w:color w:val="000000" w:themeColor="text1"/>
                        </w:rPr>
                        <w:t>-</w:t>
                      </w:r>
                      <w:r w:rsidR="008D24EA">
                        <w:rPr>
                          <w:color w:val="000000" w:themeColor="text1"/>
                        </w:rPr>
                        <w:t>20 despite the school closures.</w:t>
                      </w:r>
                      <w:r>
                        <w:t xml:space="preserve"> </w:t>
                      </w:r>
                      <w:r w:rsidR="008D24EA">
                        <w:t>We</w:t>
                      </w:r>
                      <w:r>
                        <w:t xml:space="preserve"> will use the improvement priorities listed below to </w:t>
                      </w:r>
                      <w:r w:rsidR="003362C9">
                        <w:t>build on this progress moving forward.</w:t>
                      </w:r>
                    </w:p>
                    <w:p w14:paraId="62E6AE13" w14:textId="77777777" w:rsidR="00C25CD8" w:rsidRDefault="00C25CD8" w:rsidP="001B49A5">
                      <w:pPr>
                        <w:pStyle w:val="ListParagraph"/>
                        <w:numPr>
                          <w:ilvl w:val="0"/>
                          <w:numId w:val="5"/>
                        </w:numPr>
                      </w:pPr>
                      <w:r>
                        <w:t>To ensure a safe and secure return to learning and teaching for our school community.</w:t>
                      </w:r>
                    </w:p>
                    <w:p w14:paraId="4AAF320C" w14:textId="77777777" w:rsidR="00C25CD8" w:rsidRDefault="00C25CD8" w:rsidP="001B49A5">
                      <w:pPr>
                        <w:pStyle w:val="ListParagraph"/>
                        <w:numPr>
                          <w:ilvl w:val="0"/>
                          <w:numId w:val="5"/>
                        </w:numPr>
                      </w:pPr>
                      <w:r>
                        <w:t>Promote and support the health and wellbeing of our young people, parents/carers and staff.</w:t>
                      </w:r>
                    </w:p>
                    <w:p w14:paraId="2EBF91FC" w14:textId="77777777" w:rsidR="00C25CD8" w:rsidRDefault="00C25CD8" w:rsidP="001B49A5">
                      <w:pPr>
                        <w:pStyle w:val="ListParagraph"/>
                        <w:numPr>
                          <w:ilvl w:val="0"/>
                          <w:numId w:val="5"/>
                        </w:numPr>
                      </w:pPr>
                      <w:r>
                        <w:t>Enhance our digital learning for staff and pupils ensuring equity for all.</w:t>
                      </w:r>
                    </w:p>
                    <w:p w14:paraId="3EF9A2FB" w14:textId="0F7A8545" w:rsidR="008D24EA" w:rsidRDefault="008C3398" w:rsidP="001B49A5">
                      <w:pPr>
                        <w:pStyle w:val="ListParagraph"/>
                        <w:numPr>
                          <w:ilvl w:val="0"/>
                          <w:numId w:val="5"/>
                        </w:numPr>
                      </w:pPr>
                      <w:r>
                        <w:t>Further i</w:t>
                      </w:r>
                      <w:r>
                        <w:t>mplement “Show My Homework” to support parents &amp; carers to engage in their child’s learning.</w:t>
                      </w:r>
                      <w:r w:rsidR="00C25CD8">
                        <w:t xml:space="preserve"> </w:t>
                      </w:r>
                    </w:p>
                    <w:p w14:paraId="22448F48" w14:textId="3A34A558" w:rsidR="008C3398" w:rsidRDefault="008C3398" w:rsidP="008C3398">
                      <w:pPr>
                        <w:pStyle w:val="ListParagraph"/>
                        <w:numPr>
                          <w:ilvl w:val="0"/>
                          <w:numId w:val="5"/>
                        </w:numPr>
                      </w:pPr>
                      <w:r>
                        <w:t xml:space="preserve">Moderation working group continues to implement moderation strategy across all school departments. </w:t>
                      </w:r>
                    </w:p>
                    <w:p w14:paraId="371755DF" w14:textId="0938EA81" w:rsidR="008C3398" w:rsidRDefault="008C3398" w:rsidP="001B49A5">
                      <w:pPr>
                        <w:pStyle w:val="ListParagraph"/>
                        <w:numPr>
                          <w:ilvl w:val="0"/>
                          <w:numId w:val="5"/>
                        </w:numPr>
                      </w:pPr>
                      <w:r>
                        <w:t>Continue to</w:t>
                      </w:r>
                      <w:r>
                        <w:t xml:space="preserve"> focus on</w:t>
                      </w:r>
                      <w:r>
                        <w:t xml:space="preserve"> improv</w:t>
                      </w:r>
                      <w:r w:rsidR="00DB6463">
                        <w:t>ing consistency in</w:t>
                      </w:r>
                      <w:r>
                        <w:t xml:space="preserve"> learning and teaching </w:t>
                      </w:r>
                      <w:r w:rsidR="00DB6463">
                        <w:t xml:space="preserve">across the school </w:t>
                      </w:r>
                      <w:r>
                        <w:t>to ensure all young people experience high quality learning that meets their needs</w:t>
                      </w:r>
                      <w:r>
                        <w:t xml:space="preserve"> and </w:t>
                      </w:r>
                      <w:r w:rsidR="00DB6463">
                        <w:t xml:space="preserve">improves </w:t>
                      </w:r>
                      <w:r w:rsidR="00D514A3">
                        <w:t>attainment for</w:t>
                      </w:r>
                      <w:r w:rsidR="00DB6463">
                        <w:t xml:space="preserve"> all. </w:t>
                      </w:r>
                    </w:p>
                    <w:p w14:paraId="76BB260D" w14:textId="28686BC6" w:rsidR="00D86EC7" w:rsidRPr="008C3398" w:rsidRDefault="008C3398" w:rsidP="003317AA">
                      <w:pPr>
                        <w:pStyle w:val="ListParagraph"/>
                        <w:numPr>
                          <w:ilvl w:val="0"/>
                          <w:numId w:val="5"/>
                        </w:numPr>
                        <w:rPr>
                          <w:sz w:val="20"/>
                          <w:szCs w:val="20"/>
                        </w:rPr>
                      </w:pPr>
                      <w:r>
                        <w:t xml:space="preserve">Achieve next level whole school accreditation of Renfrewshire Nurturing Relationships Approach (RNRA)  </w:t>
                      </w:r>
                    </w:p>
                    <w:p w14:paraId="04AFB9A9" w14:textId="77777777" w:rsidR="00D86EC7" w:rsidRDefault="00D86EC7">
                      <w:pPr>
                        <w:rPr>
                          <w:sz w:val="20"/>
                          <w:szCs w:val="20"/>
                        </w:rPr>
                      </w:pPr>
                    </w:p>
                    <w:p w14:paraId="64724276" w14:textId="77777777" w:rsidR="00D86EC7" w:rsidRDefault="00D86EC7">
                      <w:pPr>
                        <w:rPr>
                          <w:sz w:val="20"/>
                          <w:szCs w:val="20"/>
                        </w:rPr>
                      </w:pPr>
                    </w:p>
                    <w:p w14:paraId="0E6CA04E" w14:textId="77777777" w:rsidR="00D86EC7" w:rsidRDefault="00D86EC7">
                      <w:pPr>
                        <w:rPr>
                          <w:sz w:val="20"/>
                          <w:szCs w:val="20"/>
                        </w:rPr>
                      </w:pPr>
                    </w:p>
                    <w:p w14:paraId="784E9857" w14:textId="77777777" w:rsidR="00D86EC7" w:rsidRDefault="00D86EC7">
                      <w:pPr>
                        <w:rPr>
                          <w:sz w:val="20"/>
                          <w:szCs w:val="20"/>
                        </w:rPr>
                      </w:pPr>
                    </w:p>
                    <w:p w14:paraId="7A3730CC" w14:textId="77777777" w:rsidR="00D86EC7" w:rsidRDefault="00D86EC7"/>
                    <w:p w14:paraId="3257F13B" w14:textId="77777777" w:rsidR="00D86EC7" w:rsidRDefault="00D86EC7">
                      <w:pPr>
                        <w:rPr>
                          <w:sz w:val="20"/>
                          <w:szCs w:val="20"/>
                        </w:rPr>
                      </w:pPr>
                    </w:p>
                    <w:p w14:paraId="72CE264B" w14:textId="77777777" w:rsidR="00D86EC7" w:rsidRPr="00E0211C" w:rsidRDefault="00D86EC7">
                      <w:pPr>
                        <w:rPr>
                          <w:sz w:val="20"/>
                          <w:szCs w:val="20"/>
                        </w:rPr>
                      </w:pPr>
                    </w:p>
                  </w:txbxContent>
                </v:textbox>
                <w10:wrap anchorx="margin"/>
              </v:shape>
            </w:pict>
          </mc:Fallback>
        </mc:AlternateContent>
      </w:r>
    </w:p>
    <w:p w14:paraId="0C39E5FE" w14:textId="08C46878" w:rsidR="00EE3378" w:rsidRDefault="00EE3378"/>
    <w:p w14:paraId="2438F919" w14:textId="77777777" w:rsidR="00EE3378" w:rsidRDefault="00EE3378"/>
    <w:p w14:paraId="38B8F3EC" w14:textId="77777777" w:rsidR="00EE3378" w:rsidRDefault="00EE3378"/>
    <w:p w14:paraId="2A727549" w14:textId="671669E7" w:rsidR="002216AF" w:rsidRDefault="002216AF"/>
    <w:p w14:paraId="040A2F1D" w14:textId="77777777" w:rsidR="00EE3378" w:rsidRDefault="00EE3378"/>
    <w:p w14:paraId="15BE2ADA" w14:textId="03B2F7A2" w:rsidR="00EE3378" w:rsidRDefault="00687575" w:rsidP="00EE3378">
      <w:pPr>
        <w:jc w:val="center"/>
      </w:pPr>
      <w:r>
        <w:rPr>
          <w:noProof/>
          <w:lang w:eastAsia="en-GB"/>
        </w:rPr>
        <mc:AlternateContent>
          <mc:Choice Requires="wps">
            <w:drawing>
              <wp:anchor distT="0" distB="0" distL="114300" distR="114300" simplePos="0" relativeHeight="251699200" behindDoc="0" locked="0" layoutInCell="1" allowOverlap="1" wp14:anchorId="326E06EA" wp14:editId="5CD48E8C">
                <wp:simplePos x="0" y="0"/>
                <wp:positionH relativeFrom="column">
                  <wp:posOffset>2986405</wp:posOffset>
                </wp:positionH>
                <wp:positionV relativeFrom="page">
                  <wp:posOffset>8839200</wp:posOffset>
                </wp:positionV>
                <wp:extent cx="2724150" cy="1609725"/>
                <wp:effectExtent l="0" t="0" r="0" b="952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60972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1DF90" w14:textId="77777777" w:rsidR="00D86EC7" w:rsidRPr="00C079C2" w:rsidRDefault="00D86EC7" w:rsidP="00D86EC7">
                            <w:pPr>
                              <w:pStyle w:val="WebSiteAddress"/>
                              <w:spacing w:before="0" w:after="0" w:line="240" w:lineRule="auto"/>
                              <w:rPr>
                                <w:color w:val="FF0000"/>
                                <w:sz w:val="20"/>
                                <w:szCs w:val="20"/>
                              </w:rPr>
                            </w:pPr>
                            <w:r>
                              <w:rPr>
                                <w:color w:val="002060"/>
                                <w:sz w:val="20"/>
                                <w:szCs w:val="20"/>
                              </w:rPr>
                              <w:t xml:space="preserve">                        HAVE YOUR SAY! </w:t>
                            </w:r>
                          </w:p>
                          <w:p w14:paraId="679A8023" w14:textId="2DE8AD29"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w:t>
                            </w:r>
                            <w:r w:rsidR="00002B1D">
                              <w:rPr>
                                <w:color w:val="002060"/>
                                <w:sz w:val="20"/>
                                <w:szCs w:val="20"/>
                              </w:rPr>
                              <w:t>surveys</w:t>
                            </w:r>
                            <w:r w:rsidR="00002B1D" w:rsidRPr="00520EA3">
                              <w:rPr>
                                <w:color w:val="002060"/>
                                <w:sz w:val="20"/>
                                <w:szCs w:val="20"/>
                              </w:rPr>
                              <w:t xml:space="preserve"> </w:t>
                            </w:r>
                            <w:r w:rsidR="00002B1D">
                              <w:rPr>
                                <w:color w:val="002060"/>
                                <w:sz w:val="20"/>
                                <w:szCs w:val="20"/>
                              </w:rPr>
                              <w:t>and</w:t>
                            </w:r>
                            <w:r>
                              <w:rPr>
                                <w:color w:val="002060"/>
                                <w:sz w:val="20"/>
                                <w:szCs w:val="20"/>
                              </w:rPr>
                              <w:t xml:space="preserve"> by completing evaluations at school events. </w:t>
                            </w:r>
                            <w:r w:rsidRPr="00520EA3">
                              <w:rPr>
                                <w:color w:val="002060"/>
                                <w:sz w:val="20"/>
                                <w:szCs w:val="20"/>
                              </w:rPr>
                              <w:t xml:space="preserve">        </w:t>
                            </w:r>
                          </w:p>
                          <w:p w14:paraId="2D329D0D" w14:textId="77777777" w:rsidR="00D86EC7" w:rsidRPr="00520EA3" w:rsidRDefault="00D86EC7" w:rsidP="00D86EC7">
                            <w:pPr>
                              <w:pStyle w:val="WebSiteAddress"/>
                              <w:spacing w:before="0" w:after="0" w:line="240" w:lineRule="auto"/>
                              <w:jc w:val="center"/>
                              <w:rPr>
                                <w:color w:val="002060"/>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26E06EA" id="Text Box 6" o:spid="_x0000_s1037" type="#_x0000_t202" style="position:absolute;left:0;text-align:left;margin-left:235.15pt;margin-top:696pt;width:214.5pt;height:1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" fillcolor="#4f81bd [3204]" stroked="f">
                <v:fill opacity="0" color2="#b8cce4 [1300]" rotate="t" focusposition=",1" focussize="" focus="100%" type="gradientRadial">
                  <o:fill v:ext="view" type="gradientCenter"/>
                </v:fill>
                <v:textbox inset=",7.2pt,,7.2pt">
                  <w:txbxContent>
                    <w:p w14:paraId="6C71DF90" w14:textId="77777777" w:rsidR="00D86EC7" w:rsidRPr="00C079C2" w:rsidRDefault="00D86EC7" w:rsidP="00D86EC7">
                      <w:pPr>
                        <w:pStyle w:val="WebSiteAddress"/>
                        <w:spacing w:before="0" w:after="0" w:line="240" w:lineRule="auto"/>
                        <w:rPr>
                          <w:color w:val="FF0000"/>
                          <w:sz w:val="20"/>
                          <w:szCs w:val="20"/>
                        </w:rPr>
                      </w:pPr>
                      <w:r>
                        <w:rPr>
                          <w:color w:val="002060"/>
                          <w:sz w:val="20"/>
                          <w:szCs w:val="20"/>
                        </w:rPr>
                        <w:t xml:space="preserve">                        HAVE YOUR SAY! </w:t>
                      </w:r>
                    </w:p>
                    <w:p w14:paraId="679A8023" w14:textId="2DE8AD29"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w:t>
                      </w:r>
                      <w:r w:rsidR="00002B1D">
                        <w:rPr>
                          <w:color w:val="002060"/>
                          <w:sz w:val="20"/>
                          <w:szCs w:val="20"/>
                        </w:rPr>
                        <w:t>surveys</w:t>
                      </w:r>
                      <w:r w:rsidR="00002B1D" w:rsidRPr="00520EA3">
                        <w:rPr>
                          <w:color w:val="002060"/>
                          <w:sz w:val="20"/>
                          <w:szCs w:val="20"/>
                        </w:rPr>
                        <w:t xml:space="preserve"> </w:t>
                      </w:r>
                      <w:r w:rsidR="00002B1D">
                        <w:rPr>
                          <w:color w:val="002060"/>
                          <w:sz w:val="20"/>
                          <w:szCs w:val="20"/>
                        </w:rPr>
                        <w:t>and</w:t>
                      </w:r>
                      <w:r>
                        <w:rPr>
                          <w:color w:val="002060"/>
                          <w:sz w:val="20"/>
                          <w:szCs w:val="20"/>
                        </w:rPr>
                        <w:t xml:space="preserve"> by completing evaluations at school events. </w:t>
                      </w:r>
                      <w:r w:rsidRPr="00520EA3">
                        <w:rPr>
                          <w:color w:val="002060"/>
                          <w:sz w:val="20"/>
                          <w:szCs w:val="20"/>
                        </w:rPr>
                        <w:t xml:space="preserve">        </w:t>
                      </w:r>
                    </w:p>
                    <w:p w14:paraId="2D329D0D" w14:textId="77777777" w:rsidR="00D86EC7" w:rsidRPr="00520EA3" w:rsidRDefault="00D86EC7" w:rsidP="00D86EC7">
                      <w:pPr>
                        <w:pStyle w:val="WebSiteAddress"/>
                        <w:spacing w:before="0" w:after="0" w:line="240" w:lineRule="auto"/>
                        <w:jc w:val="center"/>
                        <w:rPr>
                          <w:color w:val="002060"/>
                          <w:sz w:val="20"/>
                          <w:szCs w:val="20"/>
                        </w:rPr>
                      </w:pPr>
                    </w:p>
                  </w:txbxContent>
                </v:textbox>
                <w10:wrap anchory="page"/>
              </v:shape>
            </w:pict>
          </mc:Fallback>
        </mc:AlternateContent>
      </w:r>
      <w:r w:rsidR="00371966">
        <w:rPr>
          <w:noProof/>
          <w:lang w:eastAsia="en-GB"/>
        </w:rPr>
        <mc:AlternateContent>
          <mc:Choice Requires="wps">
            <w:drawing>
              <wp:anchor distT="0" distB="0" distL="114300" distR="114300" simplePos="0" relativeHeight="251677696" behindDoc="0" locked="0" layoutInCell="1" allowOverlap="1" wp14:anchorId="08AD0B31" wp14:editId="22357CA3">
                <wp:simplePos x="0" y="0"/>
                <wp:positionH relativeFrom="column">
                  <wp:posOffset>-165100</wp:posOffset>
                </wp:positionH>
                <wp:positionV relativeFrom="paragraph">
                  <wp:posOffset>3253105</wp:posOffset>
                </wp:positionV>
                <wp:extent cx="2689860" cy="142430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42430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w="9525">
                          <a:noFill/>
                          <a:miter lim="800000"/>
                          <a:headEnd/>
                          <a:tailEnd/>
                        </a:ln>
                      </wps:spPr>
                      <wps:txbx>
                        <w:txbxContent>
                          <w:p w14:paraId="39F2C2F9" w14:textId="77777777" w:rsidR="00EE3378" w:rsidRDefault="0051165B" w:rsidP="00EE3378">
                            <w:pPr>
                              <w:spacing w:after="0"/>
                              <w:rPr>
                                <w:b/>
                                <w:color w:val="7030A0"/>
                              </w:rPr>
                            </w:pPr>
                            <w:r>
                              <w:rPr>
                                <w:b/>
                                <w:color w:val="7030A0"/>
                              </w:rPr>
                              <w:t xml:space="preserve">Linwood High </w:t>
                            </w:r>
                            <w:r w:rsidR="00EE3378" w:rsidRPr="00594F45">
                              <w:rPr>
                                <w:b/>
                                <w:color w:val="7030A0"/>
                              </w:rPr>
                              <w:t xml:space="preserve">School </w:t>
                            </w:r>
                          </w:p>
                          <w:p w14:paraId="312EA1D3" w14:textId="77777777" w:rsidR="0051165B" w:rsidRDefault="0051165B" w:rsidP="00EE3378">
                            <w:pPr>
                              <w:spacing w:after="0"/>
                              <w:rPr>
                                <w:b/>
                                <w:color w:val="7030A0"/>
                              </w:rPr>
                            </w:pPr>
                            <w:r>
                              <w:rPr>
                                <w:b/>
                                <w:color w:val="7030A0"/>
                              </w:rPr>
                              <w:t xml:space="preserve">45 Stirling Drive </w:t>
                            </w:r>
                          </w:p>
                          <w:p w14:paraId="6502ED8C" w14:textId="77777777" w:rsidR="0051165B" w:rsidRDefault="0051165B" w:rsidP="00EE3378">
                            <w:pPr>
                              <w:spacing w:after="0"/>
                              <w:rPr>
                                <w:b/>
                                <w:color w:val="7030A0"/>
                              </w:rPr>
                            </w:pPr>
                            <w:r>
                              <w:rPr>
                                <w:b/>
                                <w:color w:val="7030A0"/>
                              </w:rPr>
                              <w:t xml:space="preserve">Linwood </w:t>
                            </w:r>
                          </w:p>
                          <w:p w14:paraId="3C600228" w14:textId="77777777" w:rsidR="0051165B" w:rsidRDefault="0051165B" w:rsidP="00EE3378">
                            <w:pPr>
                              <w:spacing w:after="0"/>
                              <w:rPr>
                                <w:b/>
                                <w:color w:val="7030A0"/>
                              </w:rPr>
                            </w:pPr>
                            <w:r>
                              <w:rPr>
                                <w:b/>
                                <w:color w:val="7030A0"/>
                              </w:rPr>
                              <w:t>PA3 3LX</w:t>
                            </w:r>
                          </w:p>
                          <w:p w14:paraId="4A3F7A65" w14:textId="4343355F" w:rsidR="00EE3378" w:rsidRDefault="0051165B" w:rsidP="00EE3378">
                            <w:pPr>
                              <w:spacing w:after="0"/>
                              <w:rPr>
                                <w:b/>
                                <w:color w:val="7030A0"/>
                              </w:rPr>
                            </w:pPr>
                            <w:r>
                              <w:rPr>
                                <w:b/>
                                <w:color w:val="7030A0"/>
                              </w:rPr>
                              <w:t>Tel: 0</w:t>
                            </w:r>
                            <w:r w:rsidR="00371966">
                              <w:rPr>
                                <w:b/>
                                <w:color w:val="7030A0"/>
                              </w:rPr>
                              <w:t>300 300 1333</w:t>
                            </w:r>
                          </w:p>
                          <w:p w14:paraId="00474192" w14:textId="77777777" w:rsidR="00EE3378" w:rsidRDefault="006E6D4A" w:rsidP="0051165B">
                            <w:pPr>
                              <w:spacing w:after="0"/>
                              <w:rPr>
                                <w:b/>
                                <w:color w:val="7030A0"/>
                              </w:rPr>
                            </w:pPr>
                            <w:hyperlink r:id="rId18" w:history="1">
                              <w:r w:rsidR="0051165B" w:rsidRPr="00024DE2">
                                <w:rPr>
                                  <w:rStyle w:val="Hyperlink"/>
                                  <w:b/>
                                </w:rPr>
                                <w:t>www.linwoodhigh.renfrewshire.sch.uk</w:t>
                              </w:r>
                            </w:hyperlink>
                          </w:p>
                          <w:p w14:paraId="48AB3F74" w14:textId="77777777" w:rsidR="0051165B" w:rsidRPr="0051165B" w:rsidRDefault="0051165B" w:rsidP="0051165B">
                            <w:pPr>
                              <w:spacing w:after="0"/>
                              <w:rPr>
                                <w:b/>
                                <w:color w:val="7030A0"/>
                              </w:rPr>
                            </w:pPr>
                            <w:r>
                              <w:rPr>
                                <w:b/>
                                <w:color w:val="7030A0"/>
                              </w:rPr>
                              <w:t>twitter: @</w:t>
                            </w:r>
                            <w:proofErr w:type="spellStart"/>
                            <w:r>
                              <w:rPr>
                                <w:b/>
                                <w:color w:val="7030A0"/>
                              </w:rPr>
                              <w:t>linwoodhigh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D0B31" id="_x0000_s1038" type="#_x0000_t202" style="position:absolute;left:0;text-align:left;margin-left:-13pt;margin-top:256.15pt;width:211.8pt;height:1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" fillcolor="#959595" stroked="f">
                <v:fill rotate="t" focusposition="1" focussize="" colors="0 #959595;.5 #d6d6d6;1 white" focus="100%" type="gradientRadial"/>
                <v:textbox>
                  <w:txbxContent>
                    <w:p w14:paraId="39F2C2F9" w14:textId="77777777" w:rsidR="00EE3378" w:rsidRDefault="0051165B" w:rsidP="00EE3378">
                      <w:pPr>
                        <w:spacing w:after="0"/>
                        <w:rPr>
                          <w:b/>
                          <w:color w:val="7030A0"/>
                        </w:rPr>
                      </w:pPr>
                      <w:r>
                        <w:rPr>
                          <w:b/>
                          <w:color w:val="7030A0"/>
                        </w:rPr>
                        <w:t xml:space="preserve">Linwood High </w:t>
                      </w:r>
                      <w:r w:rsidR="00EE3378" w:rsidRPr="00594F45">
                        <w:rPr>
                          <w:b/>
                          <w:color w:val="7030A0"/>
                        </w:rPr>
                        <w:t xml:space="preserve">School </w:t>
                      </w:r>
                    </w:p>
                    <w:p w14:paraId="312EA1D3" w14:textId="77777777" w:rsidR="0051165B" w:rsidRDefault="0051165B" w:rsidP="00EE3378">
                      <w:pPr>
                        <w:spacing w:after="0"/>
                        <w:rPr>
                          <w:b/>
                          <w:color w:val="7030A0"/>
                        </w:rPr>
                      </w:pPr>
                      <w:r>
                        <w:rPr>
                          <w:b/>
                          <w:color w:val="7030A0"/>
                        </w:rPr>
                        <w:t xml:space="preserve">45 Stirling Drive </w:t>
                      </w:r>
                    </w:p>
                    <w:p w14:paraId="6502ED8C" w14:textId="77777777" w:rsidR="0051165B" w:rsidRDefault="0051165B" w:rsidP="00EE3378">
                      <w:pPr>
                        <w:spacing w:after="0"/>
                        <w:rPr>
                          <w:b/>
                          <w:color w:val="7030A0"/>
                        </w:rPr>
                      </w:pPr>
                      <w:r>
                        <w:rPr>
                          <w:b/>
                          <w:color w:val="7030A0"/>
                        </w:rPr>
                        <w:t xml:space="preserve">Linwood </w:t>
                      </w:r>
                    </w:p>
                    <w:p w14:paraId="3C600228" w14:textId="77777777" w:rsidR="0051165B" w:rsidRDefault="0051165B" w:rsidP="00EE3378">
                      <w:pPr>
                        <w:spacing w:after="0"/>
                        <w:rPr>
                          <w:b/>
                          <w:color w:val="7030A0"/>
                        </w:rPr>
                      </w:pPr>
                      <w:r>
                        <w:rPr>
                          <w:b/>
                          <w:color w:val="7030A0"/>
                        </w:rPr>
                        <w:t>PA3 3LX</w:t>
                      </w:r>
                    </w:p>
                    <w:p w14:paraId="4A3F7A65" w14:textId="4343355F" w:rsidR="00EE3378" w:rsidRDefault="0051165B" w:rsidP="00EE3378">
                      <w:pPr>
                        <w:spacing w:after="0"/>
                        <w:rPr>
                          <w:b/>
                          <w:color w:val="7030A0"/>
                        </w:rPr>
                      </w:pPr>
                      <w:r>
                        <w:rPr>
                          <w:b/>
                          <w:color w:val="7030A0"/>
                        </w:rPr>
                        <w:t>Tel: 0</w:t>
                      </w:r>
                      <w:r w:rsidR="00371966">
                        <w:rPr>
                          <w:b/>
                          <w:color w:val="7030A0"/>
                        </w:rPr>
                        <w:t>300 300 1333</w:t>
                      </w:r>
                    </w:p>
                    <w:p w14:paraId="00474192" w14:textId="77777777" w:rsidR="00EE3378" w:rsidRDefault="00D514A3" w:rsidP="0051165B">
                      <w:pPr>
                        <w:spacing w:after="0"/>
                        <w:rPr>
                          <w:b/>
                          <w:color w:val="7030A0"/>
                        </w:rPr>
                      </w:pPr>
                      <w:hyperlink r:id="rId19" w:history="1">
                        <w:r w:rsidR="0051165B" w:rsidRPr="00024DE2">
                          <w:rPr>
                            <w:rStyle w:val="Hyperlink"/>
                            <w:b/>
                          </w:rPr>
                          <w:t>www.linwoodhigh.renfrewshire.sch.uk</w:t>
                        </w:r>
                      </w:hyperlink>
                    </w:p>
                    <w:p w14:paraId="48AB3F74" w14:textId="77777777" w:rsidR="0051165B" w:rsidRPr="0051165B" w:rsidRDefault="0051165B" w:rsidP="0051165B">
                      <w:pPr>
                        <w:spacing w:after="0"/>
                        <w:rPr>
                          <w:b/>
                          <w:color w:val="7030A0"/>
                        </w:rPr>
                      </w:pPr>
                      <w:r>
                        <w:rPr>
                          <w:b/>
                          <w:color w:val="7030A0"/>
                        </w:rPr>
                        <w:t>twitter: @linwoodhigh</w:t>
                      </w:r>
                    </w:p>
                  </w:txbxContent>
                </v:textbox>
              </v:shape>
            </w:pict>
          </mc:Fallback>
        </mc:AlternateContent>
      </w:r>
      <w:r w:rsidR="00371966">
        <w:rPr>
          <w:noProof/>
          <w:lang w:eastAsia="en-GB"/>
        </w:rPr>
        <mc:AlternateContent>
          <mc:Choice Requires="wps">
            <w:drawing>
              <wp:anchor distT="0" distB="0" distL="114300" distR="114300" simplePos="0" relativeHeight="251695104" behindDoc="0" locked="0" layoutInCell="1" allowOverlap="1" wp14:anchorId="60C6C0AE" wp14:editId="1AE1F20D">
                <wp:simplePos x="0" y="0"/>
                <wp:positionH relativeFrom="column">
                  <wp:posOffset>-238760</wp:posOffset>
                </wp:positionH>
                <wp:positionV relativeFrom="paragraph">
                  <wp:posOffset>2575560</wp:posOffset>
                </wp:positionV>
                <wp:extent cx="6115050" cy="5048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04825"/>
                        </a:xfrm>
                        <a:prstGeom prst="rect">
                          <a:avLst/>
                        </a:prstGeom>
                        <a:solidFill>
                          <a:srgbClr val="FFFFFF"/>
                        </a:solidFill>
                        <a:ln w="9525">
                          <a:noFill/>
                          <a:miter lim="800000"/>
                          <a:headEnd/>
                          <a:tailEnd/>
                        </a:ln>
                      </wps:spPr>
                      <wps:txbx>
                        <w:txbxContent>
                          <w:p w14:paraId="1DA1FBCF" w14:textId="0CCF74AD" w:rsidR="00D86EC7" w:rsidRPr="00D86EC7" w:rsidRDefault="00D86EC7" w:rsidP="00D86EC7">
                            <w:r w:rsidRPr="00D86EC7">
                              <w:t xml:space="preserve">Full details of the school’s improvement priorities and actions are detailed on the school improvement </w:t>
                            </w:r>
                            <w:r w:rsidR="006A3E0B" w:rsidRPr="00D86EC7">
                              <w:t>plan that</w:t>
                            </w:r>
                            <w:r w:rsidRPr="00D86EC7">
                              <w:t xml:space="preserve"> can be accessed on our website or by contacting the school office. </w:t>
                            </w:r>
                          </w:p>
                          <w:p w14:paraId="6A45F28A" w14:textId="77777777" w:rsidR="00D86EC7" w:rsidRDefault="00D8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6C0AE" id="_x0000_s1039" type="#_x0000_t202" style="position:absolute;left:0;text-align:left;margin-left:-18.8pt;margin-top:202.8pt;width:481.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" stroked="f">
                <v:textbox>
                  <w:txbxContent>
                    <w:p w14:paraId="1DA1FBCF" w14:textId="0CCF74AD" w:rsidR="00D86EC7" w:rsidRPr="00D86EC7" w:rsidRDefault="00D86EC7" w:rsidP="00D86EC7">
                      <w:r w:rsidRPr="00D86EC7">
                        <w:t xml:space="preserve">Full details of the school’s improvement priorities and actions are detailed on the school improvement </w:t>
                      </w:r>
                      <w:r w:rsidR="006A3E0B" w:rsidRPr="00D86EC7">
                        <w:t>plan that</w:t>
                      </w:r>
                      <w:r w:rsidRPr="00D86EC7">
                        <w:t xml:space="preserve"> can be accessed on our website or by contacting the school office. </w:t>
                      </w:r>
                    </w:p>
                    <w:p w14:paraId="6A45F28A" w14:textId="77777777" w:rsidR="00D86EC7" w:rsidRDefault="00D86EC7"/>
                  </w:txbxContent>
                </v:textbox>
              </v:shape>
            </w:pict>
          </mc:Fallback>
        </mc:AlternateContent>
      </w:r>
    </w:p>
    <w:sectPr w:rsidR="00EE3378" w:rsidSect="00993E6F">
      <w:pgSz w:w="11906" w:h="16838"/>
      <w:pgMar w:top="851" w:right="851"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5650A" w14:textId="77777777" w:rsidR="00B03B1E" w:rsidRDefault="00B03B1E" w:rsidP="00A0074B">
      <w:pPr>
        <w:spacing w:after="0" w:line="240" w:lineRule="auto"/>
      </w:pPr>
      <w:r>
        <w:separator/>
      </w:r>
    </w:p>
  </w:endnote>
  <w:endnote w:type="continuationSeparator" w:id="0">
    <w:p w14:paraId="6A23CA64" w14:textId="77777777" w:rsidR="00B03B1E" w:rsidRDefault="00B03B1E"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689640"/>
      <w:docPartObj>
        <w:docPartGallery w:val="Page Numbers (Bottom of Page)"/>
        <w:docPartUnique/>
      </w:docPartObj>
    </w:sdtPr>
    <w:sdtEndPr>
      <w:rPr>
        <w:noProof/>
      </w:rPr>
    </w:sdtEndPr>
    <w:sdtContent>
      <w:p w14:paraId="2C96B69E" w14:textId="219EDBEC" w:rsidR="00A0074B" w:rsidRDefault="00D7202C">
        <w:pPr>
          <w:pStyle w:val="Footer"/>
          <w:jc w:val="right"/>
        </w:pPr>
        <w:r>
          <w:fldChar w:fldCharType="begin"/>
        </w:r>
        <w:r w:rsidR="00A0074B">
          <w:instrText xml:space="preserve"> PAGE   \* MERGEFORMAT </w:instrText>
        </w:r>
        <w:r>
          <w:fldChar w:fldCharType="separate"/>
        </w:r>
        <w:r w:rsidR="00687575">
          <w:rPr>
            <w:noProof/>
          </w:rPr>
          <w:t>6</w:t>
        </w:r>
        <w:r>
          <w:rPr>
            <w:noProof/>
          </w:rPr>
          <w:fldChar w:fldCharType="end"/>
        </w:r>
      </w:p>
    </w:sdtContent>
  </w:sdt>
  <w:p w14:paraId="2CE88445" w14:textId="77777777" w:rsidR="00A0074B" w:rsidRDefault="00A0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9D879" w14:textId="77777777" w:rsidR="00B03B1E" w:rsidRDefault="00B03B1E" w:rsidP="00A0074B">
      <w:pPr>
        <w:spacing w:after="0" w:line="240" w:lineRule="auto"/>
      </w:pPr>
      <w:r>
        <w:separator/>
      </w:r>
    </w:p>
  </w:footnote>
  <w:footnote w:type="continuationSeparator" w:id="0">
    <w:p w14:paraId="4CD6FB13" w14:textId="77777777" w:rsidR="00B03B1E" w:rsidRDefault="00B03B1E"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7DE5"/>
    <w:multiLevelType w:val="hybridMultilevel"/>
    <w:tmpl w:val="F52AE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D10BC"/>
    <w:multiLevelType w:val="hybridMultilevel"/>
    <w:tmpl w:val="687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A322C"/>
    <w:multiLevelType w:val="hybridMultilevel"/>
    <w:tmpl w:val="E96ECC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4022FD"/>
    <w:multiLevelType w:val="hybridMultilevel"/>
    <w:tmpl w:val="F62A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A6452"/>
    <w:multiLevelType w:val="hybridMultilevel"/>
    <w:tmpl w:val="C60C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A0332"/>
    <w:multiLevelType w:val="hybridMultilevel"/>
    <w:tmpl w:val="63DC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6D5AEC"/>
    <w:multiLevelType w:val="hybridMultilevel"/>
    <w:tmpl w:val="6238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44565"/>
    <w:multiLevelType w:val="hybridMultilevel"/>
    <w:tmpl w:val="D116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E5FED"/>
    <w:multiLevelType w:val="hybridMultilevel"/>
    <w:tmpl w:val="109C9D1E"/>
    <w:lvl w:ilvl="0" w:tplc="2D3EE9E2">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D1C67"/>
    <w:multiLevelType w:val="hybridMultilevel"/>
    <w:tmpl w:val="3794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6"/>
  </w:num>
  <w:num w:numId="6">
    <w:abstractNumId w:val="5"/>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B4"/>
    <w:rsid w:val="000021A1"/>
    <w:rsid w:val="00002B1D"/>
    <w:rsid w:val="000201D1"/>
    <w:rsid w:val="00033FE3"/>
    <w:rsid w:val="000620C9"/>
    <w:rsid w:val="00063C72"/>
    <w:rsid w:val="0006658D"/>
    <w:rsid w:val="00096BD7"/>
    <w:rsid w:val="000D6ADD"/>
    <w:rsid w:val="000E2E44"/>
    <w:rsid w:val="001249F5"/>
    <w:rsid w:val="00133EFC"/>
    <w:rsid w:val="00134111"/>
    <w:rsid w:val="00156106"/>
    <w:rsid w:val="00165038"/>
    <w:rsid w:val="0017160D"/>
    <w:rsid w:val="00172A88"/>
    <w:rsid w:val="00187755"/>
    <w:rsid w:val="001B49A5"/>
    <w:rsid w:val="002216AF"/>
    <w:rsid w:val="002554E0"/>
    <w:rsid w:val="0028101D"/>
    <w:rsid w:val="002B01CA"/>
    <w:rsid w:val="002F5168"/>
    <w:rsid w:val="003260D9"/>
    <w:rsid w:val="00331679"/>
    <w:rsid w:val="003362C9"/>
    <w:rsid w:val="00336714"/>
    <w:rsid w:val="00343AC3"/>
    <w:rsid w:val="00352F35"/>
    <w:rsid w:val="003545CE"/>
    <w:rsid w:val="00356038"/>
    <w:rsid w:val="00371966"/>
    <w:rsid w:val="00396996"/>
    <w:rsid w:val="003A6D9E"/>
    <w:rsid w:val="003B1F64"/>
    <w:rsid w:val="003D19BC"/>
    <w:rsid w:val="003D5F99"/>
    <w:rsid w:val="003F3D3B"/>
    <w:rsid w:val="00405945"/>
    <w:rsid w:val="004223D1"/>
    <w:rsid w:val="00446C99"/>
    <w:rsid w:val="00454618"/>
    <w:rsid w:val="0045700B"/>
    <w:rsid w:val="004672DA"/>
    <w:rsid w:val="00485B66"/>
    <w:rsid w:val="00490CD1"/>
    <w:rsid w:val="004955F3"/>
    <w:rsid w:val="004A25DA"/>
    <w:rsid w:val="004D1F07"/>
    <w:rsid w:val="004D4E6A"/>
    <w:rsid w:val="004F19DF"/>
    <w:rsid w:val="00506311"/>
    <w:rsid w:val="0050775F"/>
    <w:rsid w:val="00510AC8"/>
    <w:rsid w:val="0051165B"/>
    <w:rsid w:val="0052409A"/>
    <w:rsid w:val="005262B7"/>
    <w:rsid w:val="00540496"/>
    <w:rsid w:val="00585FB9"/>
    <w:rsid w:val="00594F45"/>
    <w:rsid w:val="00595566"/>
    <w:rsid w:val="005A1221"/>
    <w:rsid w:val="005B3EE8"/>
    <w:rsid w:val="005D7502"/>
    <w:rsid w:val="005F668D"/>
    <w:rsid w:val="0060163E"/>
    <w:rsid w:val="00615386"/>
    <w:rsid w:val="00626196"/>
    <w:rsid w:val="00687575"/>
    <w:rsid w:val="00691748"/>
    <w:rsid w:val="006A3E0B"/>
    <w:rsid w:val="006E0B78"/>
    <w:rsid w:val="006E48E9"/>
    <w:rsid w:val="006E6D4A"/>
    <w:rsid w:val="0073098B"/>
    <w:rsid w:val="0074232B"/>
    <w:rsid w:val="0077299F"/>
    <w:rsid w:val="00772BB4"/>
    <w:rsid w:val="00783147"/>
    <w:rsid w:val="00783A4D"/>
    <w:rsid w:val="007844FC"/>
    <w:rsid w:val="0078774B"/>
    <w:rsid w:val="00792AE0"/>
    <w:rsid w:val="0079790F"/>
    <w:rsid w:val="007B4260"/>
    <w:rsid w:val="007D3F6D"/>
    <w:rsid w:val="007F1841"/>
    <w:rsid w:val="00802103"/>
    <w:rsid w:val="00811E3E"/>
    <w:rsid w:val="00872C79"/>
    <w:rsid w:val="008746E2"/>
    <w:rsid w:val="00894319"/>
    <w:rsid w:val="008B754D"/>
    <w:rsid w:val="008C3398"/>
    <w:rsid w:val="008D24EA"/>
    <w:rsid w:val="008D2955"/>
    <w:rsid w:val="008D4F1F"/>
    <w:rsid w:val="008D5729"/>
    <w:rsid w:val="008E4512"/>
    <w:rsid w:val="00907FEC"/>
    <w:rsid w:val="009346CD"/>
    <w:rsid w:val="009355A1"/>
    <w:rsid w:val="00986065"/>
    <w:rsid w:val="00990246"/>
    <w:rsid w:val="009917CB"/>
    <w:rsid w:val="00993E6F"/>
    <w:rsid w:val="009A3AEE"/>
    <w:rsid w:val="009D493C"/>
    <w:rsid w:val="009E3BEF"/>
    <w:rsid w:val="00A0074B"/>
    <w:rsid w:val="00A01628"/>
    <w:rsid w:val="00A2355C"/>
    <w:rsid w:val="00A61F7B"/>
    <w:rsid w:val="00A93A1C"/>
    <w:rsid w:val="00AC2C45"/>
    <w:rsid w:val="00AD57CA"/>
    <w:rsid w:val="00AE3BC0"/>
    <w:rsid w:val="00B03B1E"/>
    <w:rsid w:val="00B15781"/>
    <w:rsid w:val="00B56BC2"/>
    <w:rsid w:val="00B70A3F"/>
    <w:rsid w:val="00B72C4F"/>
    <w:rsid w:val="00BC7CA7"/>
    <w:rsid w:val="00BD32B9"/>
    <w:rsid w:val="00C079C2"/>
    <w:rsid w:val="00C25CD8"/>
    <w:rsid w:val="00C52528"/>
    <w:rsid w:val="00C54CBE"/>
    <w:rsid w:val="00CA1000"/>
    <w:rsid w:val="00CD6F70"/>
    <w:rsid w:val="00CF0DD3"/>
    <w:rsid w:val="00D03F9F"/>
    <w:rsid w:val="00D05DA3"/>
    <w:rsid w:val="00D156BC"/>
    <w:rsid w:val="00D514A3"/>
    <w:rsid w:val="00D62044"/>
    <w:rsid w:val="00D62E73"/>
    <w:rsid w:val="00D7202C"/>
    <w:rsid w:val="00D86EC7"/>
    <w:rsid w:val="00DA07CC"/>
    <w:rsid w:val="00DB426F"/>
    <w:rsid w:val="00DB6463"/>
    <w:rsid w:val="00DC4756"/>
    <w:rsid w:val="00DC66E6"/>
    <w:rsid w:val="00DE6B95"/>
    <w:rsid w:val="00E01154"/>
    <w:rsid w:val="00E016FF"/>
    <w:rsid w:val="00E0211C"/>
    <w:rsid w:val="00E65973"/>
    <w:rsid w:val="00E975EB"/>
    <w:rsid w:val="00EB54EE"/>
    <w:rsid w:val="00EE3378"/>
    <w:rsid w:val="00EE60CB"/>
    <w:rsid w:val="00EE7D7F"/>
    <w:rsid w:val="00EF32A6"/>
    <w:rsid w:val="00F00481"/>
    <w:rsid w:val="00F11F5C"/>
    <w:rsid w:val="00F26857"/>
    <w:rsid w:val="00F27D5C"/>
    <w:rsid w:val="00F301DB"/>
    <w:rsid w:val="00F83611"/>
    <w:rsid w:val="00F93375"/>
    <w:rsid w:val="00FB7847"/>
    <w:rsid w:val="00FC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09D0DC"/>
  <w15:docId w15:val="{F881F71E-3174-4635-9DBA-1B7BEA24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basedOn w:val="Normal"/>
    <w:uiPriority w:val="34"/>
    <w:qFormat/>
    <w:rsid w:val="00F93375"/>
    <w:pPr>
      <w:ind w:left="720"/>
      <w:contextualSpacing/>
    </w:pPr>
  </w:style>
  <w:style w:type="character" w:styleId="CommentReference">
    <w:name w:val="annotation reference"/>
    <w:basedOn w:val="DefaultParagraphFont"/>
    <w:uiPriority w:val="99"/>
    <w:semiHidden/>
    <w:unhideWhenUsed/>
    <w:rsid w:val="00CF0DD3"/>
    <w:rPr>
      <w:sz w:val="16"/>
      <w:szCs w:val="16"/>
    </w:rPr>
  </w:style>
  <w:style w:type="paragraph" w:styleId="CommentText">
    <w:name w:val="annotation text"/>
    <w:basedOn w:val="Normal"/>
    <w:link w:val="CommentTextChar"/>
    <w:uiPriority w:val="99"/>
    <w:semiHidden/>
    <w:unhideWhenUsed/>
    <w:rsid w:val="00CF0DD3"/>
    <w:pPr>
      <w:spacing w:line="240" w:lineRule="auto"/>
    </w:pPr>
    <w:rPr>
      <w:sz w:val="20"/>
      <w:szCs w:val="20"/>
    </w:rPr>
  </w:style>
  <w:style w:type="character" w:customStyle="1" w:styleId="CommentTextChar">
    <w:name w:val="Comment Text Char"/>
    <w:basedOn w:val="DefaultParagraphFont"/>
    <w:link w:val="CommentText"/>
    <w:uiPriority w:val="99"/>
    <w:semiHidden/>
    <w:rsid w:val="00CF0DD3"/>
    <w:rPr>
      <w:sz w:val="20"/>
      <w:szCs w:val="20"/>
    </w:rPr>
  </w:style>
  <w:style w:type="paragraph" w:styleId="CommentSubject">
    <w:name w:val="annotation subject"/>
    <w:basedOn w:val="CommentText"/>
    <w:next w:val="CommentText"/>
    <w:link w:val="CommentSubjectChar"/>
    <w:uiPriority w:val="99"/>
    <w:semiHidden/>
    <w:unhideWhenUsed/>
    <w:rsid w:val="00CF0DD3"/>
    <w:rPr>
      <w:b/>
      <w:bCs/>
    </w:rPr>
  </w:style>
  <w:style w:type="character" w:customStyle="1" w:styleId="CommentSubjectChar">
    <w:name w:val="Comment Subject Char"/>
    <w:basedOn w:val="CommentTextChar"/>
    <w:link w:val="CommentSubject"/>
    <w:uiPriority w:val="99"/>
    <w:semiHidden/>
    <w:rsid w:val="00CF0DD3"/>
    <w:rPr>
      <w:b/>
      <w:bCs/>
      <w:sz w:val="20"/>
      <w:szCs w:val="20"/>
    </w:rPr>
  </w:style>
  <w:style w:type="character" w:styleId="Strong">
    <w:name w:val="Strong"/>
    <w:basedOn w:val="DefaultParagraphFont"/>
    <w:uiPriority w:val="22"/>
    <w:qFormat/>
    <w:rsid w:val="00894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912">
      <w:bodyDiv w:val="1"/>
      <w:marLeft w:val="0"/>
      <w:marRight w:val="0"/>
      <w:marTop w:val="0"/>
      <w:marBottom w:val="0"/>
      <w:divBdr>
        <w:top w:val="none" w:sz="0" w:space="0" w:color="auto"/>
        <w:left w:val="none" w:sz="0" w:space="0" w:color="auto"/>
        <w:bottom w:val="none" w:sz="0" w:space="0" w:color="auto"/>
        <w:right w:val="none" w:sz="0" w:space="0" w:color="auto"/>
      </w:divBdr>
      <w:divsChild>
        <w:div w:id="173880416">
          <w:marLeft w:val="0"/>
          <w:marRight w:val="0"/>
          <w:marTop w:val="0"/>
          <w:marBottom w:val="0"/>
          <w:divBdr>
            <w:top w:val="none" w:sz="0" w:space="0" w:color="auto"/>
            <w:left w:val="none" w:sz="0" w:space="0" w:color="auto"/>
            <w:bottom w:val="none" w:sz="0" w:space="0" w:color="auto"/>
            <w:right w:val="none" w:sz="0" w:space="0" w:color="auto"/>
          </w:divBdr>
        </w:div>
        <w:div w:id="262156617">
          <w:marLeft w:val="0"/>
          <w:marRight w:val="0"/>
          <w:marTop w:val="0"/>
          <w:marBottom w:val="0"/>
          <w:divBdr>
            <w:top w:val="none" w:sz="0" w:space="0" w:color="auto"/>
            <w:left w:val="none" w:sz="0" w:space="0" w:color="auto"/>
            <w:bottom w:val="none" w:sz="0" w:space="0" w:color="auto"/>
            <w:right w:val="none" w:sz="0" w:space="0" w:color="auto"/>
          </w:divBdr>
        </w:div>
        <w:div w:id="277295407">
          <w:marLeft w:val="0"/>
          <w:marRight w:val="0"/>
          <w:marTop w:val="0"/>
          <w:marBottom w:val="0"/>
          <w:divBdr>
            <w:top w:val="none" w:sz="0" w:space="0" w:color="auto"/>
            <w:left w:val="none" w:sz="0" w:space="0" w:color="auto"/>
            <w:bottom w:val="none" w:sz="0" w:space="0" w:color="auto"/>
            <w:right w:val="none" w:sz="0" w:space="0" w:color="auto"/>
          </w:divBdr>
        </w:div>
        <w:div w:id="304166256">
          <w:marLeft w:val="0"/>
          <w:marRight w:val="0"/>
          <w:marTop w:val="0"/>
          <w:marBottom w:val="0"/>
          <w:divBdr>
            <w:top w:val="none" w:sz="0" w:space="0" w:color="auto"/>
            <w:left w:val="none" w:sz="0" w:space="0" w:color="auto"/>
            <w:bottom w:val="none" w:sz="0" w:space="0" w:color="auto"/>
            <w:right w:val="none" w:sz="0" w:space="0" w:color="auto"/>
          </w:divBdr>
        </w:div>
        <w:div w:id="688288675">
          <w:marLeft w:val="0"/>
          <w:marRight w:val="0"/>
          <w:marTop w:val="0"/>
          <w:marBottom w:val="0"/>
          <w:divBdr>
            <w:top w:val="none" w:sz="0" w:space="0" w:color="auto"/>
            <w:left w:val="none" w:sz="0" w:space="0" w:color="auto"/>
            <w:bottom w:val="none" w:sz="0" w:space="0" w:color="auto"/>
            <w:right w:val="none" w:sz="0" w:space="0" w:color="auto"/>
          </w:divBdr>
        </w:div>
        <w:div w:id="962266813">
          <w:marLeft w:val="0"/>
          <w:marRight w:val="0"/>
          <w:marTop w:val="0"/>
          <w:marBottom w:val="0"/>
          <w:divBdr>
            <w:top w:val="none" w:sz="0" w:space="0" w:color="auto"/>
            <w:left w:val="none" w:sz="0" w:space="0" w:color="auto"/>
            <w:bottom w:val="none" w:sz="0" w:space="0" w:color="auto"/>
            <w:right w:val="none" w:sz="0" w:space="0" w:color="auto"/>
          </w:divBdr>
        </w:div>
        <w:div w:id="1267276141">
          <w:marLeft w:val="0"/>
          <w:marRight w:val="0"/>
          <w:marTop w:val="0"/>
          <w:marBottom w:val="0"/>
          <w:divBdr>
            <w:top w:val="none" w:sz="0" w:space="0" w:color="auto"/>
            <w:left w:val="none" w:sz="0" w:space="0" w:color="auto"/>
            <w:bottom w:val="none" w:sz="0" w:space="0" w:color="auto"/>
            <w:right w:val="none" w:sz="0" w:space="0" w:color="auto"/>
          </w:divBdr>
        </w:div>
        <w:div w:id="1498302135">
          <w:marLeft w:val="0"/>
          <w:marRight w:val="0"/>
          <w:marTop w:val="0"/>
          <w:marBottom w:val="0"/>
          <w:divBdr>
            <w:top w:val="none" w:sz="0" w:space="0" w:color="auto"/>
            <w:left w:val="none" w:sz="0" w:space="0" w:color="auto"/>
            <w:bottom w:val="none" w:sz="0" w:space="0" w:color="auto"/>
            <w:right w:val="none" w:sz="0" w:space="0" w:color="auto"/>
          </w:divBdr>
        </w:div>
        <w:div w:id="1532761005">
          <w:marLeft w:val="0"/>
          <w:marRight w:val="0"/>
          <w:marTop w:val="0"/>
          <w:marBottom w:val="0"/>
          <w:divBdr>
            <w:top w:val="none" w:sz="0" w:space="0" w:color="auto"/>
            <w:left w:val="none" w:sz="0" w:space="0" w:color="auto"/>
            <w:bottom w:val="none" w:sz="0" w:space="0" w:color="auto"/>
            <w:right w:val="none" w:sz="0" w:space="0" w:color="auto"/>
          </w:divBdr>
        </w:div>
        <w:div w:id="1540969146">
          <w:marLeft w:val="0"/>
          <w:marRight w:val="0"/>
          <w:marTop w:val="0"/>
          <w:marBottom w:val="0"/>
          <w:divBdr>
            <w:top w:val="none" w:sz="0" w:space="0" w:color="auto"/>
            <w:left w:val="none" w:sz="0" w:space="0" w:color="auto"/>
            <w:bottom w:val="none" w:sz="0" w:space="0" w:color="auto"/>
            <w:right w:val="none" w:sz="0" w:space="0" w:color="auto"/>
          </w:divBdr>
        </w:div>
        <w:div w:id="1550452607">
          <w:marLeft w:val="0"/>
          <w:marRight w:val="0"/>
          <w:marTop w:val="0"/>
          <w:marBottom w:val="0"/>
          <w:divBdr>
            <w:top w:val="none" w:sz="0" w:space="0" w:color="auto"/>
            <w:left w:val="none" w:sz="0" w:space="0" w:color="auto"/>
            <w:bottom w:val="none" w:sz="0" w:space="0" w:color="auto"/>
            <w:right w:val="none" w:sz="0" w:space="0" w:color="auto"/>
          </w:divBdr>
        </w:div>
        <w:div w:id="1643999122">
          <w:marLeft w:val="0"/>
          <w:marRight w:val="0"/>
          <w:marTop w:val="0"/>
          <w:marBottom w:val="0"/>
          <w:divBdr>
            <w:top w:val="none" w:sz="0" w:space="0" w:color="auto"/>
            <w:left w:val="none" w:sz="0" w:space="0" w:color="auto"/>
            <w:bottom w:val="none" w:sz="0" w:space="0" w:color="auto"/>
            <w:right w:val="none" w:sz="0" w:space="0" w:color="auto"/>
          </w:divBdr>
        </w:div>
        <w:div w:id="1748533122">
          <w:marLeft w:val="0"/>
          <w:marRight w:val="0"/>
          <w:marTop w:val="0"/>
          <w:marBottom w:val="0"/>
          <w:divBdr>
            <w:top w:val="none" w:sz="0" w:space="0" w:color="auto"/>
            <w:left w:val="none" w:sz="0" w:space="0" w:color="auto"/>
            <w:bottom w:val="none" w:sz="0" w:space="0" w:color="auto"/>
            <w:right w:val="none" w:sz="0" w:space="0" w:color="auto"/>
          </w:divBdr>
        </w:div>
        <w:div w:id="1820807170">
          <w:marLeft w:val="0"/>
          <w:marRight w:val="0"/>
          <w:marTop w:val="0"/>
          <w:marBottom w:val="0"/>
          <w:divBdr>
            <w:top w:val="none" w:sz="0" w:space="0" w:color="auto"/>
            <w:left w:val="none" w:sz="0" w:space="0" w:color="auto"/>
            <w:bottom w:val="none" w:sz="0" w:space="0" w:color="auto"/>
            <w:right w:val="none" w:sz="0" w:space="0" w:color="auto"/>
          </w:divBdr>
        </w:div>
        <w:div w:id="1861040476">
          <w:marLeft w:val="0"/>
          <w:marRight w:val="0"/>
          <w:marTop w:val="0"/>
          <w:marBottom w:val="0"/>
          <w:divBdr>
            <w:top w:val="none" w:sz="0" w:space="0" w:color="auto"/>
            <w:left w:val="none" w:sz="0" w:space="0" w:color="auto"/>
            <w:bottom w:val="none" w:sz="0" w:space="0" w:color="auto"/>
            <w:right w:val="none" w:sz="0" w:space="0" w:color="auto"/>
          </w:divBdr>
        </w:div>
        <w:div w:id="1925259987">
          <w:marLeft w:val="0"/>
          <w:marRight w:val="0"/>
          <w:marTop w:val="0"/>
          <w:marBottom w:val="0"/>
          <w:divBdr>
            <w:top w:val="none" w:sz="0" w:space="0" w:color="auto"/>
            <w:left w:val="none" w:sz="0" w:space="0" w:color="auto"/>
            <w:bottom w:val="none" w:sz="0" w:space="0" w:color="auto"/>
            <w:right w:val="none" w:sz="0" w:space="0" w:color="auto"/>
          </w:divBdr>
        </w:div>
        <w:div w:id="2094080917">
          <w:marLeft w:val="0"/>
          <w:marRight w:val="0"/>
          <w:marTop w:val="0"/>
          <w:marBottom w:val="0"/>
          <w:divBdr>
            <w:top w:val="none" w:sz="0" w:space="0" w:color="auto"/>
            <w:left w:val="none" w:sz="0" w:space="0" w:color="auto"/>
            <w:bottom w:val="none" w:sz="0" w:space="0" w:color="auto"/>
            <w:right w:val="none" w:sz="0" w:space="0" w:color="auto"/>
          </w:divBdr>
        </w:div>
      </w:divsChild>
    </w:div>
    <w:div w:id="516040868">
      <w:bodyDiv w:val="1"/>
      <w:marLeft w:val="0"/>
      <w:marRight w:val="0"/>
      <w:marTop w:val="0"/>
      <w:marBottom w:val="0"/>
      <w:divBdr>
        <w:top w:val="none" w:sz="0" w:space="0" w:color="auto"/>
        <w:left w:val="none" w:sz="0" w:space="0" w:color="auto"/>
        <w:bottom w:val="none" w:sz="0" w:space="0" w:color="auto"/>
        <w:right w:val="none" w:sz="0" w:space="0" w:color="auto"/>
      </w:divBdr>
      <w:divsChild>
        <w:div w:id="8921845">
          <w:marLeft w:val="0"/>
          <w:marRight w:val="0"/>
          <w:marTop w:val="0"/>
          <w:marBottom w:val="0"/>
          <w:divBdr>
            <w:top w:val="none" w:sz="0" w:space="0" w:color="auto"/>
            <w:left w:val="none" w:sz="0" w:space="0" w:color="auto"/>
            <w:bottom w:val="none" w:sz="0" w:space="0" w:color="auto"/>
            <w:right w:val="none" w:sz="0" w:space="0" w:color="auto"/>
          </w:divBdr>
        </w:div>
        <w:div w:id="76943527">
          <w:marLeft w:val="0"/>
          <w:marRight w:val="0"/>
          <w:marTop w:val="0"/>
          <w:marBottom w:val="0"/>
          <w:divBdr>
            <w:top w:val="none" w:sz="0" w:space="0" w:color="auto"/>
            <w:left w:val="none" w:sz="0" w:space="0" w:color="auto"/>
            <w:bottom w:val="none" w:sz="0" w:space="0" w:color="auto"/>
            <w:right w:val="none" w:sz="0" w:space="0" w:color="auto"/>
          </w:divBdr>
        </w:div>
        <w:div w:id="268587418">
          <w:marLeft w:val="0"/>
          <w:marRight w:val="0"/>
          <w:marTop w:val="0"/>
          <w:marBottom w:val="0"/>
          <w:divBdr>
            <w:top w:val="none" w:sz="0" w:space="0" w:color="auto"/>
            <w:left w:val="none" w:sz="0" w:space="0" w:color="auto"/>
            <w:bottom w:val="none" w:sz="0" w:space="0" w:color="auto"/>
            <w:right w:val="none" w:sz="0" w:space="0" w:color="auto"/>
          </w:divBdr>
        </w:div>
        <w:div w:id="403339486">
          <w:marLeft w:val="0"/>
          <w:marRight w:val="0"/>
          <w:marTop w:val="0"/>
          <w:marBottom w:val="0"/>
          <w:divBdr>
            <w:top w:val="none" w:sz="0" w:space="0" w:color="auto"/>
            <w:left w:val="none" w:sz="0" w:space="0" w:color="auto"/>
            <w:bottom w:val="none" w:sz="0" w:space="0" w:color="auto"/>
            <w:right w:val="none" w:sz="0" w:space="0" w:color="auto"/>
          </w:divBdr>
        </w:div>
        <w:div w:id="467168400">
          <w:marLeft w:val="0"/>
          <w:marRight w:val="0"/>
          <w:marTop w:val="0"/>
          <w:marBottom w:val="0"/>
          <w:divBdr>
            <w:top w:val="none" w:sz="0" w:space="0" w:color="auto"/>
            <w:left w:val="none" w:sz="0" w:space="0" w:color="auto"/>
            <w:bottom w:val="none" w:sz="0" w:space="0" w:color="auto"/>
            <w:right w:val="none" w:sz="0" w:space="0" w:color="auto"/>
          </w:divBdr>
        </w:div>
        <w:div w:id="701709701">
          <w:marLeft w:val="0"/>
          <w:marRight w:val="0"/>
          <w:marTop w:val="0"/>
          <w:marBottom w:val="0"/>
          <w:divBdr>
            <w:top w:val="none" w:sz="0" w:space="0" w:color="auto"/>
            <w:left w:val="none" w:sz="0" w:space="0" w:color="auto"/>
            <w:bottom w:val="none" w:sz="0" w:space="0" w:color="auto"/>
            <w:right w:val="none" w:sz="0" w:space="0" w:color="auto"/>
          </w:divBdr>
        </w:div>
        <w:div w:id="806166629">
          <w:marLeft w:val="0"/>
          <w:marRight w:val="0"/>
          <w:marTop w:val="0"/>
          <w:marBottom w:val="0"/>
          <w:divBdr>
            <w:top w:val="none" w:sz="0" w:space="0" w:color="auto"/>
            <w:left w:val="none" w:sz="0" w:space="0" w:color="auto"/>
            <w:bottom w:val="none" w:sz="0" w:space="0" w:color="auto"/>
            <w:right w:val="none" w:sz="0" w:space="0" w:color="auto"/>
          </w:divBdr>
        </w:div>
        <w:div w:id="935209202">
          <w:marLeft w:val="0"/>
          <w:marRight w:val="0"/>
          <w:marTop w:val="0"/>
          <w:marBottom w:val="0"/>
          <w:divBdr>
            <w:top w:val="none" w:sz="0" w:space="0" w:color="auto"/>
            <w:left w:val="none" w:sz="0" w:space="0" w:color="auto"/>
            <w:bottom w:val="none" w:sz="0" w:space="0" w:color="auto"/>
            <w:right w:val="none" w:sz="0" w:space="0" w:color="auto"/>
          </w:divBdr>
        </w:div>
        <w:div w:id="1120879815">
          <w:marLeft w:val="0"/>
          <w:marRight w:val="0"/>
          <w:marTop w:val="0"/>
          <w:marBottom w:val="0"/>
          <w:divBdr>
            <w:top w:val="none" w:sz="0" w:space="0" w:color="auto"/>
            <w:left w:val="none" w:sz="0" w:space="0" w:color="auto"/>
            <w:bottom w:val="none" w:sz="0" w:space="0" w:color="auto"/>
            <w:right w:val="none" w:sz="0" w:space="0" w:color="auto"/>
          </w:divBdr>
        </w:div>
        <w:div w:id="1202130031">
          <w:marLeft w:val="0"/>
          <w:marRight w:val="0"/>
          <w:marTop w:val="0"/>
          <w:marBottom w:val="0"/>
          <w:divBdr>
            <w:top w:val="none" w:sz="0" w:space="0" w:color="auto"/>
            <w:left w:val="none" w:sz="0" w:space="0" w:color="auto"/>
            <w:bottom w:val="none" w:sz="0" w:space="0" w:color="auto"/>
            <w:right w:val="none" w:sz="0" w:space="0" w:color="auto"/>
          </w:divBdr>
        </w:div>
        <w:div w:id="1255942248">
          <w:marLeft w:val="0"/>
          <w:marRight w:val="0"/>
          <w:marTop w:val="0"/>
          <w:marBottom w:val="0"/>
          <w:divBdr>
            <w:top w:val="none" w:sz="0" w:space="0" w:color="auto"/>
            <w:left w:val="none" w:sz="0" w:space="0" w:color="auto"/>
            <w:bottom w:val="none" w:sz="0" w:space="0" w:color="auto"/>
            <w:right w:val="none" w:sz="0" w:space="0" w:color="auto"/>
          </w:divBdr>
        </w:div>
        <w:div w:id="1605261692">
          <w:marLeft w:val="0"/>
          <w:marRight w:val="0"/>
          <w:marTop w:val="0"/>
          <w:marBottom w:val="0"/>
          <w:divBdr>
            <w:top w:val="none" w:sz="0" w:space="0" w:color="auto"/>
            <w:left w:val="none" w:sz="0" w:space="0" w:color="auto"/>
            <w:bottom w:val="none" w:sz="0" w:space="0" w:color="auto"/>
            <w:right w:val="none" w:sz="0" w:space="0" w:color="auto"/>
          </w:divBdr>
        </w:div>
        <w:div w:id="1613004237">
          <w:marLeft w:val="0"/>
          <w:marRight w:val="0"/>
          <w:marTop w:val="0"/>
          <w:marBottom w:val="0"/>
          <w:divBdr>
            <w:top w:val="none" w:sz="0" w:space="0" w:color="auto"/>
            <w:left w:val="none" w:sz="0" w:space="0" w:color="auto"/>
            <w:bottom w:val="none" w:sz="0" w:space="0" w:color="auto"/>
            <w:right w:val="none" w:sz="0" w:space="0" w:color="auto"/>
          </w:divBdr>
        </w:div>
        <w:div w:id="1747846489">
          <w:marLeft w:val="0"/>
          <w:marRight w:val="0"/>
          <w:marTop w:val="0"/>
          <w:marBottom w:val="0"/>
          <w:divBdr>
            <w:top w:val="none" w:sz="0" w:space="0" w:color="auto"/>
            <w:left w:val="none" w:sz="0" w:space="0" w:color="auto"/>
            <w:bottom w:val="none" w:sz="0" w:space="0" w:color="auto"/>
            <w:right w:val="none" w:sz="0" w:space="0" w:color="auto"/>
          </w:divBdr>
        </w:div>
        <w:div w:id="1997561960">
          <w:marLeft w:val="0"/>
          <w:marRight w:val="0"/>
          <w:marTop w:val="0"/>
          <w:marBottom w:val="0"/>
          <w:divBdr>
            <w:top w:val="none" w:sz="0" w:space="0" w:color="auto"/>
            <w:left w:val="none" w:sz="0" w:space="0" w:color="auto"/>
            <w:bottom w:val="none" w:sz="0" w:space="0" w:color="auto"/>
            <w:right w:val="none" w:sz="0" w:space="0" w:color="auto"/>
          </w:divBdr>
        </w:div>
        <w:div w:id="2139179370">
          <w:marLeft w:val="0"/>
          <w:marRight w:val="0"/>
          <w:marTop w:val="0"/>
          <w:marBottom w:val="0"/>
          <w:divBdr>
            <w:top w:val="none" w:sz="0" w:space="0" w:color="auto"/>
            <w:left w:val="none" w:sz="0" w:space="0" w:color="auto"/>
            <w:bottom w:val="none" w:sz="0" w:space="0" w:color="auto"/>
            <w:right w:val="none" w:sz="0" w:space="0" w:color="auto"/>
          </w:divBdr>
        </w:div>
        <w:div w:id="2147040997">
          <w:marLeft w:val="0"/>
          <w:marRight w:val="0"/>
          <w:marTop w:val="0"/>
          <w:marBottom w:val="0"/>
          <w:divBdr>
            <w:top w:val="none" w:sz="0" w:space="0" w:color="auto"/>
            <w:left w:val="none" w:sz="0" w:space="0" w:color="auto"/>
            <w:bottom w:val="none" w:sz="0" w:space="0" w:color="auto"/>
            <w:right w:val="none" w:sz="0" w:space="0" w:color="auto"/>
          </w:divBdr>
        </w:div>
      </w:divsChild>
    </w:div>
    <w:div w:id="7619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linwoodhigh.renfrewshire.sch.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oleObject" Target="embeddings/oleObject1.bin"/><Relationship Id="rId19" Type="http://schemas.openxmlformats.org/officeDocument/2006/relationships/hyperlink" Target="http://www.linwoodhigh.renfrewshire.sch.uk"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53E76E-A656-4157-AD9F-F804828A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Thomas</dc:creator>
  <cp:lastModifiedBy>gillian macartney</cp:lastModifiedBy>
  <cp:revision>3</cp:revision>
  <cp:lastPrinted>2018-02-09T10:00:00Z</cp:lastPrinted>
  <dcterms:created xsi:type="dcterms:W3CDTF">2020-10-21T08:56:00Z</dcterms:created>
  <dcterms:modified xsi:type="dcterms:W3CDTF">2020-10-21T09:06:00Z</dcterms:modified>
</cp:coreProperties>
</file>